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D5" w:rsidRPr="00B370D5" w:rsidRDefault="00B370D5" w:rsidP="00B370D5">
      <w:pPr>
        <w:spacing w:after="0" w:line="240" w:lineRule="auto"/>
        <w:jc w:val="center"/>
        <w:rPr>
          <w:rFonts w:ascii="Tahoma" w:eastAsia="Times New Roman" w:hAnsi="Tahoma" w:cs="Tahoma"/>
          <w:color w:val="454545"/>
          <w:sz w:val="19"/>
          <w:szCs w:val="19"/>
          <w:lang w:eastAsia="ru-RU"/>
        </w:rPr>
      </w:pPr>
      <w:r w:rsidRPr="00B370D5">
        <w:rPr>
          <w:rFonts w:ascii="Tahoma" w:eastAsia="Times New Roman" w:hAnsi="Tahoma" w:cs="Tahoma"/>
          <w:b/>
          <w:bCs/>
          <w:color w:val="454545"/>
          <w:sz w:val="19"/>
          <w:szCs w:val="19"/>
          <w:lang w:eastAsia="ru-RU"/>
        </w:rPr>
        <w:t xml:space="preserve">МЕЖГОСУДАРСТВЕННЫЙ СТАНДАРТ </w:t>
      </w:r>
    </w:p>
    <w:p w:rsidR="00B370D5" w:rsidRPr="00B370D5" w:rsidRDefault="00B370D5" w:rsidP="00B370D5">
      <w:pPr>
        <w:spacing w:before="100" w:beforeAutospacing="1" w:after="100" w:afterAutospacing="1" w:line="240" w:lineRule="auto"/>
        <w:jc w:val="center"/>
        <w:rPr>
          <w:rFonts w:ascii="Tahoma" w:eastAsia="Times New Roman" w:hAnsi="Tahoma" w:cs="Tahoma"/>
          <w:color w:val="454545"/>
          <w:sz w:val="19"/>
          <w:szCs w:val="19"/>
          <w:lang w:eastAsia="ru-RU"/>
        </w:rPr>
      </w:pPr>
      <w:r w:rsidRPr="00B370D5">
        <w:rPr>
          <w:rFonts w:ascii="Tahoma" w:eastAsia="Times New Roman" w:hAnsi="Tahoma" w:cs="Tahoma"/>
          <w:b/>
          <w:bCs/>
          <w:color w:val="454545"/>
          <w:sz w:val="19"/>
          <w:szCs w:val="19"/>
          <w:lang w:eastAsia="ru-RU"/>
        </w:rPr>
        <w:t xml:space="preserve">БИБЛИОГРАФИЧЕСКАЯ ЗАПИСЬ. БИБЛИОГРАФИЧЕСКОЕ ОПИСАНИЕ </w:t>
      </w:r>
      <w:r w:rsidRPr="00B370D5">
        <w:rPr>
          <w:rFonts w:ascii="Tahoma" w:eastAsia="Times New Roman" w:hAnsi="Tahoma" w:cs="Tahoma"/>
          <w:b/>
          <w:bCs/>
          <w:color w:val="454545"/>
          <w:sz w:val="19"/>
          <w:szCs w:val="19"/>
          <w:lang w:eastAsia="ru-RU"/>
        </w:rPr>
        <w:br/>
        <w:t>ОБЩИЕ ТРЕБОВАНИЯ И ПРАВИЛА СОСТАВЛЕНИЯ</w:t>
      </w:r>
    </w:p>
    <w:p w:rsidR="00B370D5" w:rsidRPr="00B370D5" w:rsidRDefault="00B370D5" w:rsidP="00B370D5">
      <w:pPr>
        <w:spacing w:before="100" w:beforeAutospacing="1" w:after="100" w:afterAutospacing="1" w:line="240" w:lineRule="auto"/>
        <w:jc w:val="center"/>
        <w:rPr>
          <w:rFonts w:ascii="Tahoma" w:eastAsia="Times New Roman" w:hAnsi="Tahoma" w:cs="Tahoma"/>
          <w:color w:val="454545"/>
          <w:sz w:val="19"/>
          <w:szCs w:val="19"/>
          <w:lang w:eastAsia="ru-RU"/>
        </w:rPr>
      </w:pPr>
      <w:r w:rsidRPr="00B370D5">
        <w:rPr>
          <w:rFonts w:ascii="Tahoma" w:eastAsia="Times New Roman" w:hAnsi="Tahoma" w:cs="Tahoma"/>
          <w:b/>
          <w:bCs/>
          <w:color w:val="454545"/>
          <w:sz w:val="19"/>
          <w:szCs w:val="19"/>
          <w:lang w:eastAsia="ru-RU"/>
        </w:rPr>
        <w:t>ГОСТ 7.1-2003</w:t>
      </w:r>
    </w:p>
    <w:p w:rsidR="00B370D5" w:rsidRPr="00B370D5" w:rsidRDefault="00B370D5" w:rsidP="00B370D5">
      <w:pPr>
        <w:spacing w:before="100" w:beforeAutospacing="1" w:after="100" w:afterAutospacing="1" w:line="240" w:lineRule="auto"/>
        <w:jc w:val="center"/>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1. ОБЛАСТЬ ПРИМЕНЕНИЯ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Настоящий стандарт устанавливает общие требования и правила составления библиографического описания документа, его части или группы документов: набор областей и элементов библиографического описания, последовательность их расположения, наполнение и способ представления элементов, применение предписанной пунктуации и сокращений.</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Стандарт распространяется на описание документов, которое составляется библиотеками, органами научно-технической информации, центрами государственной библиографии, издателями, другими библиографирующими учреждениями.</w:t>
      </w:r>
    </w:p>
    <w:p w:rsidR="00B370D5" w:rsidRPr="00B370D5" w:rsidRDefault="00B370D5" w:rsidP="00B370D5">
      <w:pPr>
        <w:spacing w:before="100" w:beforeAutospacing="1" w:after="100" w:afterAutospacing="1" w:line="240" w:lineRule="auto"/>
        <w:jc w:val="center"/>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Стандарт не распространяется на библиографические ссылки. </w:t>
      </w:r>
    </w:p>
    <w:p w:rsidR="00B370D5" w:rsidRPr="00B370D5" w:rsidRDefault="00B370D5" w:rsidP="00B370D5">
      <w:pPr>
        <w:spacing w:before="100" w:beforeAutospacing="1" w:after="100" w:afterAutospacing="1" w:line="240" w:lineRule="auto"/>
        <w:jc w:val="center"/>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 НОРМАТИВНЫЕ ССЫЛКИ </w:t>
      </w:r>
    </w:p>
    <w:p w:rsidR="00B370D5" w:rsidRPr="00B370D5" w:rsidRDefault="00B370D5" w:rsidP="00B370D5">
      <w:pPr>
        <w:spacing w:before="100" w:beforeAutospacing="1" w:after="100" w:afterAutospacing="1" w:line="240" w:lineRule="auto"/>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 настоящем стандарте использованы ссылки на следующие стандарты: </w:t>
      </w:r>
    </w:p>
    <w:p w:rsidR="00B370D5" w:rsidRPr="00B370D5" w:rsidRDefault="00B370D5" w:rsidP="00B370D5">
      <w:pPr>
        <w:spacing w:before="100" w:beforeAutospacing="1" w:after="100" w:afterAutospacing="1" w:line="240" w:lineRule="auto"/>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ГОСТ 7.0-99. Система стандартов по информации, библиотечному и издательскому делу. Информационно-библиотечная деятельность, библиография. Термины и определения. </w:t>
      </w:r>
    </w:p>
    <w:p w:rsidR="00B370D5" w:rsidRPr="00B370D5" w:rsidRDefault="00B370D5" w:rsidP="00B370D5">
      <w:pPr>
        <w:spacing w:before="100" w:beforeAutospacing="1" w:after="100" w:afterAutospacing="1" w:line="240" w:lineRule="auto"/>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ГОСТ 7.4-95. Система стандартов по информации, библиотечному и издательскому делу. Издания. Выходные сведения. </w:t>
      </w:r>
    </w:p>
    <w:p w:rsidR="00B370D5" w:rsidRPr="00B370D5" w:rsidRDefault="00B370D5" w:rsidP="00B370D5">
      <w:pPr>
        <w:spacing w:before="100" w:beforeAutospacing="1" w:after="100" w:afterAutospacing="1" w:line="240" w:lineRule="auto"/>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ГОСТ 7.5-98. Система стандартов по информации, библиотечному и издательскому делу. Журналы, сборники, информационные издания. Издательское оформление публикуемых материалов. </w:t>
      </w:r>
    </w:p>
    <w:p w:rsidR="00B370D5" w:rsidRPr="00B370D5" w:rsidRDefault="00B370D5" w:rsidP="00B370D5">
      <w:pPr>
        <w:spacing w:before="100" w:beforeAutospacing="1" w:after="100" w:afterAutospacing="1" w:line="240" w:lineRule="auto"/>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ГОСТ 7.9-95. Система стандартов по информации, библиотечному и издательскому делу. Реферат и аннотация. Общие требования. </w:t>
      </w:r>
    </w:p>
    <w:p w:rsidR="00B370D5" w:rsidRPr="00B370D5" w:rsidRDefault="00B370D5" w:rsidP="00B370D5">
      <w:pPr>
        <w:spacing w:before="100" w:beforeAutospacing="1" w:after="100" w:afterAutospacing="1" w:line="240" w:lineRule="auto"/>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ГОСТ 7.11-78. Система стандартов по информации, библиотечному и издательскому делу. Сокращение слов и словосочетаний на иностранных европейских языках в библиографическом описании. </w:t>
      </w:r>
    </w:p>
    <w:p w:rsidR="00B370D5" w:rsidRPr="00B370D5" w:rsidRDefault="00B370D5" w:rsidP="00B370D5">
      <w:pPr>
        <w:spacing w:before="100" w:beforeAutospacing="1" w:after="100" w:afterAutospacing="1" w:line="240" w:lineRule="auto"/>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ГОСТ 7.12-93.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w:t>
      </w:r>
    </w:p>
    <w:p w:rsidR="00B370D5" w:rsidRPr="00B370D5" w:rsidRDefault="00B370D5" w:rsidP="00B370D5">
      <w:pPr>
        <w:spacing w:before="100" w:beforeAutospacing="1" w:after="100" w:afterAutospacing="1" w:line="240" w:lineRule="auto"/>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ГОСТ 7.59-2003. Система стандартов по информации, библиотечному и издательскому делу. Индексирование документов. Общие требования к систематизации и предметизации. </w:t>
      </w:r>
    </w:p>
    <w:p w:rsidR="00B370D5" w:rsidRPr="00B370D5" w:rsidRDefault="00B370D5" w:rsidP="00B370D5">
      <w:pPr>
        <w:spacing w:before="100" w:beforeAutospacing="1" w:after="100" w:afterAutospacing="1" w:line="240" w:lineRule="auto"/>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ГОСТ 7.76-96.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 </w:t>
      </w:r>
    </w:p>
    <w:p w:rsidR="00B370D5" w:rsidRPr="00B370D5" w:rsidRDefault="00B370D5" w:rsidP="00B370D5">
      <w:pPr>
        <w:spacing w:before="100" w:beforeAutospacing="1" w:after="100" w:afterAutospacing="1" w:line="240" w:lineRule="auto"/>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w:t>
      </w:r>
    </w:p>
    <w:p w:rsidR="00B370D5" w:rsidRPr="00B370D5" w:rsidRDefault="00B370D5" w:rsidP="00B370D5">
      <w:pPr>
        <w:spacing w:before="100" w:beforeAutospacing="1" w:after="100" w:afterAutospacing="1" w:line="240" w:lineRule="auto"/>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w:t>
      </w:r>
    </w:p>
    <w:p w:rsidR="00B370D5" w:rsidRPr="00B370D5" w:rsidRDefault="00B370D5" w:rsidP="00B370D5">
      <w:pPr>
        <w:spacing w:before="100" w:beforeAutospacing="1" w:after="100" w:afterAutospacing="1" w:line="240" w:lineRule="auto"/>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ГОСТ 7.83-2001. Система стандартов по информации, библиотечному и издательскому делу. Электронные издания. Основные виды и выходные сведения. </w:t>
      </w:r>
    </w:p>
    <w:p w:rsidR="00B370D5" w:rsidRPr="00B370D5" w:rsidRDefault="00B370D5" w:rsidP="00B370D5">
      <w:pPr>
        <w:spacing w:before="100" w:beforeAutospacing="1" w:after="100" w:afterAutospacing="1" w:line="240" w:lineRule="auto"/>
        <w:jc w:val="center"/>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3. ТЕРМИНЫ И ОПРЕДЕЛЕНИЯ </w:t>
      </w:r>
    </w:p>
    <w:p w:rsidR="00B370D5" w:rsidRPr="00B370D5" w:rsidRDefault="00B370D5" w:rsidP="00B370D5">
      <w:pPr>
        <w:spacing w:before="100" w:beforeAutospacing="1" w:after="100" w:afterAutospacing="1" w:line="240" w:lineRule="auto"/>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 настоящем стандарте применяют термины по ГОСТ 7.0, ГОСТ 7.76, ГОСТ 7.83. </w:t>
      </w:r>
    </w:p>
    <w:p w:rsidR="00B370D5" w:rsidRDefault="00B370D5" w:rsidP="00B370D5">
      <w:pPr>
        <w:spacing w:before="100" w:beforeAutospacing="1" w:after="100" w:afterAutospacing="1" w:line="240" w:lineRule="auto"/>
        <w:jc w:val="center"/>
        <w:rPr>
          <w:rFonts w:ascii="Tahoma" w:eastAsia="Times New Roman" w:hAnsi="Tahoma" w:cs="Tahoma"/>
          <w:color w:val="454545"/>
          <w:sz w:val="19"/>
          <w:szCs w:val="19"/>
          <w:lang w:eastAsia="ru-RU"/>
        </w:rPr>
      </w:pPr>
    </w:p>
    <w:p w:rsidR="00B370D5" w:rsidRPr="00B370D5" w:rsidRDefault="00B370D5" w:rsidP="00B370D5">
      <w:pPr>
        <w:spacing w:before="100" w:beforeAutospacing="1" w:after="100" w:afterAutospacing="1" w:line="240" w:lineRule="auto"/>
        <w:jc w:val="center"/>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4. ОБЩИЕ ПОЛОЖЕНИЯ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4.1. Библиографическое описание содержит библиографические сведения о документе, приведенные по определенным правилам, устанавливающим наполнение и порядок следования областей и элементов, и предназначенные для идентификации и общей характеристики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Библиографическое описание является основной частью библиографической записи. Библиографическая запись может включать также заголовок, термины индексирования (классификационные индексы и предметные рубрики), аннотацию (реферат), шифры хранения документа, справки о добавочных библиографических записях, дату завершения обработки документа, сведения служебного характера.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Формирование заголовка библиографической записи регламентирует ГОСТ 7.80. Формирование классификационных индексов и предметных рубрик - ГОСТ 7.59. Аннотацию (реферат) составляют по ГОСТ 7.9.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4.2. Объектами составления библиографического описания являются все виды опубликованных (в том числе депонированных) и неопубликованных документов на любых носителях - книги, сериальные и другие продолжающиеся ресурсы, нотные, картографические, аудиовизуальные, изобразительные, нормативные и технические документы, микроформы, электронные ресурсы, другие трехмерные искусственные или естественные объекты; составные части документов; группы однородных и разнородных документов.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4.2.1. По количеству частей различают объекты описания, состоящие из одной части (одночастные объекты), и объекты описания, состоящие из двух и более частей (многочастные объекты).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Одночастный объект - разовый документ или отдельная физическая единица многочастного документа на одном физическом носителе: однотомный документ или отдельный том (выпуск) многотомного документа, отдельный компонент комплектного документа, сериального или другого продолжающегося ресурса.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Многочастный объект - документ, представляющий совокупность отдельных физических единиц на одинаковых или разных физических носителях - многотомный документ, комплектный документ, сериальный или другой продолжающийся ресурс.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4.2.2. Объект также может быть составной частью одночастного документа или единицы многочастного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4.3. В зависимости от структуры описания различают одноуровневое и многоуровневое библиографическое описание.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4.3.1. Одноуровневое описание содержит один уровень. Его составляют на одночастный документ, на завершенный многочастный документ в целом, на отдельную физическую единицу, а также группу физических единиц многочастного документа (см. раздел 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4.3.2. Многоуровневое описание содержит </w:t>
      </w:r>
      <w:proofErr w:type="gramStart"/>
      <w:r w:rsidRPr="00B370D5">
        <w:rPr>
          <w:rFonts w:ascii="Tahoma" w:eastAsia="Times New Roman" w:hAnsi="Tahoma" w:cs="Tahoma"/>
          <w:color w:val="454545"/>
          <w:sz w:val="19"/>
          <w:szCs w:val="19"/>
          <w:lang w:eastAsia="ru-RU"/>
        </w:rPr>
        <w:t>два и более уровней</w:t>
      </w:r>
      <w:proofErr w:type="gramEnd"/>
      <w:r w:rsidRPr="00B370D5">
        <w:rPr>
          <w:rFonts w:ascii="Tahoma" w:eastAsia="Times New Roman" w:hAnsi="Tahoma" w:cs="Tahoma"/>
          <w:color w:val="454545"/>
          <w:sz w:val="19"/>
          <w:szCs w:val="19"/>
          <w:lang w:eastAsia="ru-RU"/>
        </w:rPr>
        <w:t xml:space="preserve">. Его составляют на многочастный документ (многотомный или комплектный документ в целом, сериальный или другой продолжающийся ресурс в целом) либо на отдельную физическую единицу, а также группу физических единиц многочастного документа - один или несколько томов (выпусков, номеров, частей) многотомного, комплектного документа, сериального или другого продолжающегося ресурса (см. раздел 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4.4. В состав библиографического описания входят следующие области: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1 область заглавия и сведений об ответственности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 область издания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3 область специфических сведений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 область выходных данных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 область физической характеристики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 область серии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 область примечания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8 область стандартного номера (или его альтернативы) и условий доступности.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4.5. Области описания состоят из элементов, которые делятся </w:t>
      </w:r>
      <w:proofErr w:type="gramStart"/>
      <w:r w:rsidRPr="00B370D5">
        <w:rPr>
          <w:rFonts w:ascii="Tahoma" w:eastAsia="Times New Roman" w:hAnsi="Tahoma" w:cs="Tahoma"/>
          <w:color w:val="454545"/>
          <w:sz w:val="19"/>
          <w:szCs w:val="19"/>
          <w:lang w:eastAsia="ru-RU"/>
        </w:rPr>
        <w:t>на</w:t>
      </w:r>
      <w:proofErr w:type="gramEnd"/>
      <w:r w:rsidRPr="00B370D5">
        <w:rPr>
          <w:rFonts w:ascii="Tahoma" w:eastAsia="Times New Roman" w:hAnsi="Tahoma" w:cs="Tahoma"/>
          <w:color w:val="454545"/>
          <w:sz w:val="19"/>
          <w:szCs w:val="19"/>
          <w:lang w:eastAsia="ru-RU"/>
        </w:rPr>
        <w:t xml:space="preserve"> обязательные и факультативные. В описании могут быть только обязательные элементы либо обязательные и факультативные.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4.5.1. Обязательные элементы содержат библиографические сведения, обеспечивающие идентификацию документа. Их приводят в любом описании.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Если обязательный элемент, общий для описаний, вошедших в библиографическое пособие, вынесен в заглавие библиографического пособия или его разделов, то он, как правило, не повторяется в каждом описании (например, имя автора в указателе трудов одного автора, имя издателя в издательском каталоге, дата издания в хронологическом списке работ и т.п.).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4.5.2. Факультативные элементы содержат библиографические сведения, дающие дополнительную информацию о документе. Набор факультативных элементов определяет учреждение, в котором составляется описание. Он должен быть постоянным для определенного информационного массива.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 наибольшей полнотой факультативные элементы приводят в описаниях для государственных библиографических указателей, библиотечных каталогов (в карточной и электронной форме), баз данных крупных универсальных научных библиотек и центров государственной библиографии.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4.6. Области и элементы приводят в установленной последовательности, которая представлена в перечне раздела 5. Отдельные области и элементы могут повторяться. Библиографические сведения, относящиеся к разным элементам, но грамматически связанные в одном предложении, записывают в предшествующем элементе.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Правила наполнения областей и элементов библиографическими сведениями и приведения предшествующих им предписанных знаков пунктуации являются общими для всех объектов библиографического описания, независимо от вида документа и от того, на каком носителе информации сведения помещены.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xml:space="preserve">Для описания определенных видов документов (изобразительных, аудиовизуальных, картографических, нотных документов, сериальных и других продолжающихся ресурсов, отдельных видов нормативных и технических документов, электронных ресурсов и т.п.) предусмотрены особые элементы и область специфических сведений, в которых отражаются сведения об особенностях информации, ее физического носителя, типа публикации и другие сведения, характерные для данного вида документа.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4.7. Пунктуация в библиографическом описании выполняет две функции - обычных грамматических знаков препинания и знаков предписанной пунктуации, т.е. знаков, имеющих опознавательный характер для областей и элементов библиографического описания. Предписанная пунктуация (условные разделительные знаки) способствует распознаванию отдельных элементов в описаниях на разных языках в выходных формах традиционной и машиночитаемой каталогизации - записях, представленных на печатных карточках, в библиографических указателях, списках, на экране монитора компьютера и т.п.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4.7.1. Предписанная пунктуация предшествует элементам и областям или заключает их. Ее употребление не связано с нормами языка.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 качестве предписанной пунктуации выступают знаки препинания и математические знаки</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точка и тире</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точка</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запятая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двоеточие</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точка с запятой</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многоточие</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косая черта</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круглые скобки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квадратные скобки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знак плюс</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знак равенства.</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 конце библиографического описания ставится точка.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4.7.2. Каждой области описания, кроме первой, предшествует знак точка и тире, который ставится перед первым элементом области. Если первый элемент отсутствует, знак точку и тире ставят перед последующим элементом, предписанный знак которого в этом случае опускают. Исключение составляют знаки круглые и квадратные скобки, которые сохраняются и после знака области.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4.7.3. При повторении области специфических сведений, области примечания и области международного стандартного номера повторяют и знак области - точку и тире, а при повторении области серии сведения о каждой серии заключают в отдельные круглые скобки без знака точка и тире между ними.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4.7.4. Области описания могут быть выделены различными шрифтами или записаны с новой строки. В этих случаях знак точку и тире заменяют точкой, приводимой в конце предыдущей области.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4.7.5. Для более четкого разделения областей и элементов, а также для различения предписанной и грамматической пунктуации применяют пробелы в один печатный знак до и после предписанного знака. Исключение составляют точка и запятая - пробелы оставляют только после них.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4.7.6. Круглые и квадратные скобки рассматривают как единый знак, предшествующий пробел находится перед первой (открывающей) скобкой, а последующий пробел - после второй (закрывающей) скобки.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4.7.7. Каждый элемент приводят с предшествующим знаком предписанной пунктуации. Если элемент (кроме первого элемента области) повторяется, повторяют и предшествующий ему знак предписанной пунктуации, за исключением знака косая черта. Если элемент не приводят в описании, опускают и предписанный ему знак.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Элементы, грамматически связанные в одном предложении, не разделяют предписанной пунктуацией.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4.7.8. Часть элемента при необходимости может быть опущена. Пропуск части элемента обозначают знаком пропуска - многоточием с пробелами до и после знака. Отсутствие области или элемента в целом многоточием не обозначается.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4.7.9. Если соседние элементы в пределах одной области должны быть приведены в квадратных скобках, то их заключают в общие квадратные скобки. Исключение составляет общее обозначение материала, которое всегда заключают в отдельные квадратные скобки. Если смежные элементы относятся к разным областям, то каждый элемент заключают в отдельные квадратные скобки.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4.7.10. Внутри элементов сохраняют пунктуацию, соответствующую нормам языка, на котором составлено описание. Если элемент состоит из нескольких слов или фраз, представляющих законченные предложения, их приводят с теми знаками препинания, которые указаны в документе. Если знаки препинания между словами или фразами отсутствуют, их проставляют в соответствии с правилами приведения конкретных элементов описания (см. раздел 5), а также правилами грамматики.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4.7.11. При сочетании грамматического и предписанного знаков препинания в описании приводят оба знака. Если элемент заканчивается многоточием или точкой в конце сокращенного слова, а предписанная пунктуация следующего элемента является точкой или точкой и тире, то точку, относящуюся к предписанной </w:t>
      </w:r>
      <w:r w:rsidRPr="00B370D5">
        <w:rPr>
          <w:rFonts w:ascii="Tahoma" w:eastAsia="Times New Roman" w:hAnsi="Tahoma" w:cs="Tahoma"/>
          <w:color w:val="454545"/>
          <w:sz w:val="19"/>
          <w:szCs w:val="19"/>
          <w:lang w:eastAsia="ru-RU"/>
        </w:rPr>
        <w:lastRenderedPageBreak/>
        <w:t xml:space="preserve">пунктуации следующего элемента, опускают. Математические, химические и прочие знаки в описании воспроизводят.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Правила приведения знаков пунктуации, предписанных и грамматических, в отдельных элементах описания см. в разделе 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4.8. Источником информации для составления библиографического описания является документ в целом. При необходимости в описании могут быть приведены сведения, заимствованные из источников вне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Источник информации может быть единичным или множественным.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4.8.1. Главным источником информации является элемент документа, содержащий основные выходные и аналогичные им сведения, - титульный лист, титульный экран, этикетка и наклейка и т.п. (по ГОСТ 7.4, ГОСТ 7.5, ГОСТ 7.83). Для каждого вида документов установлен определенный главный источник информации.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Если главный источник информации отсутствует (например, этикетка на аудиовизуальном документе) или недоступен для использования (например, титульный экран электронного ресурса), выбирают источник информации, альтернативный главному. </w:t>
      </w:r>
      <w:proofErr w:type="gramStart"/>
      <w:r w:rsidRPr="00B370D5">
        <w:rPr>
          <w:rFonts w:ascii="Tahoma" w:eastAsia="Times New Roman" w:hAnsi="Tahoma" w:cs="Tahoma"/>
          <w:color w:val="454545"/>
          <w:sz w:val="19"/>
          <w:szCs w:val="19"/>
          <w:lang w:eastAsia="ru-RU"/>
        </w:rPr>
        <w:t xml:space="preserve">При этом в первую очередь используют источник, который является частью документа, затем - источники, сопровождающие документ: сведения, помещенные на контейнере; сопроводительные материалы, опубликованные издателем, изготовителем, распространителем и т.п.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Если используют несколько источников, их комбинация рассматривается как единый главный источник.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4.8.2. Источники вне документа используют, если необходимая информация не доступна из главного источника или источников, сопровождающих документ. Сведения могут быть заимствованы из опубликованных библиографических записей на документ (каталогов библиотек, музеев и т.п., библиографических указателей и баз данных); других источников вне документа (например, справочных изданий, авторитетных файлов, метаданных).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4.8.3. Библиографические сведения указывают в описании в том виде, в каком они даны в источнике информации. Недостающие уточняющие сведения, а также полностью отсутствующие необходимые данные формулируют на основе анализа документа (для печатных изданий, титульные листы которых утрачены, географических карт без названия, необработанных звукозаписей и т.п.).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Сведения, сформулированные на основе анализа документа, а также заимствованные из источников вне документа, во всех областях библиографического описания, кроме области примечания, приводят в квадратных скобках.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4.8.4. Для каждой области описания определенного вида документов установлен предписанный (основной) источник информации - один или несколько (например, для области заглавия и сведений об ответственности предписанными источниками информации являются: титульный лист - для книг, первая и последняя полосы - для газет и т.п.).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При разночтениях однородных сведений в различных источниках предпочтение отдается библиографическим сведениям, заимствованным из предписанного источника информации.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При отсутствии предписанного источника информации он заменяется другим, который содержит наиболее полную информацию.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Сведения, заимствованные не из предписанного источника информации, приводят в квадратных скобках.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4.9. Язык библиографического описания, как правило, соответствует языку выходных сведений документа. Отдельные элементы в описании могут быть приведены на языке библиографирующего учреждения.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4.9.1. Библиографическое описание в целом или его отдельные элементы могут быть приведены в транскрипции, транслитерации на графику другого языка или в переводе на другой язык. Транслитерация производится в соответствии с международными или национальными стандартами транслитерации соответствующих языков.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4.9.2. Если среди текстов и выходных сведений в источнике информации есть текст и все выходные сведения на официальном языке (языках) страны, в которой находится библиографирующее учреждение, преимущество в выборе языка библиографического описания отдается этому языку (языкам).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4.9.3. Если выходные сведения в документе на всех языках неполные, выбирают язык, на котором даны наиболее полные сведения.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4.10. При составлении библиографического описания в целях обеспечения его компактности можно применять сокращение слов и словосочетаний, пропуск части элемента, объединение различных записей в одну библиографическую запись и другие приемы сокращения.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Если библиографирующее учреждение принимает решение сокращать отдельные слова и словосочетания в описании, эти сокращения должны соответствовать ГОСТ 7.11 и ГОСТ 7.12.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Главным условием сокращения слов является однозначность их понимания и обеспечение расшифровки сокращенных слов. Не следует сокращать слова в тех случаях, когда это может исказить или сделать неясным смысл текста описания, затруднить его понимание.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4.10.1. Сокращения применяют во всех областях библиографического описания. Не допускается сокращать любые заглавия в любой области (за исключением случаев, когда сокращение имеется в самом источнике информации) и общее обозначение материала. Исключение составляет аналитическое библиографическое описание - см. 7.3.3.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Если в источнике информации приведено сокращение более краткое, чем регламентировано в ГОСТ 7.12, его так и воспроизводят в описании.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4.10.2. Унифицированные формы сокращений, применяемые в отдельных положениях, приводят на русском либо латинском языках: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 другие (et alii) - и др. (et al.);</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 так далее (et cetera) - и т.д. (etc.);</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то есть (id est) - т.е. (i.e.);</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без места (sine loco) - б.м. (s.l.);</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без издателя (sine nomine) - б.и. (s.n.);</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раздельная пагинация (pagina varia) - разд. паг. (ра</w:t>
      </w:r>
      <w:proofErr w:type="gramStart"/>
      <w:r w:rsidRPr="00B370D5">
        <w:rPr>
          <w:rFonts w:ascii="Tahoma" w:eastAsia="Times New Roman" w:hAnsi="Tahoma" w:cs="Tahoma"/>
          <w:color w:val="454545"/>
          <w:sz w:val="19"/>
          <w:szCs w:val="19"/>
          <w:lang w:eastAsia="ru-RU"/>
        </w:rPr>
        <w:t>g</w:t>
      </w:r>
      <w:proofErr w:type="gramEnd"/>
      <w:r w:rsidRPr="00B370D5">
        <w:rPr>
          <w:rFonts w:ascii="Tahoma" w:eastAsia="Times New Roman" w:hAnsi="Tahoma" w:cs="Tahoma"/>
          <w:color w:val="454545"/>
          <w:sz w:val="19"/>
          <w:szCs w:val="19"/>
          <w:lang w:eastAsia="ru-RU"/>
        </w:rPr>
        <w:t>. var).</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При необходимости их эквиваленты приводят на других языках.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4.10.3. В отдельных случаях, например при записи очень длинного заглавия, допускается применять такой способ сокращения, как пропуск отдельных слов, фраз, если это не приводит к искажению смысла.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4.10.4. Некоторые сведения, имеющиеся в источнике информации, можно не приводить в библиографическом описании и не обозначать их пропуск, например названия орденов, почетные, воинские и ученые звания, термины, указывающие на правовой статус организации, данные об одобрении, допуске и т.п.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4.11. При составлении библиографического описания соблюдают нормы современной орфографии. Исключение составляют старинные (XVI - XVIII вв.) или стилизованные под старинные документы, в орфографии которых отражены особенности языка эпохи, а также стилизованные под старину наименования современных организаций и заглавия документов.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4.11.1. Прописные буквы применяют в соответствии с современными правилами грамматики того языка, на котором составлено библиографическое описание, независимо от того, какие буквы употреблены в источнике информации. С прописных букв начинают первое слово каждой области, а также первое слово следующих элементов: общего обозначения материала и любых заглавий во всех областях описания. Все остальные элементы записывают со строчной буквы.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Сохраняют прописные и строчные буквы в официальных наименованиях современных организаций и других именах собственных.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4.11.2. При наличии в источнике информации явных ошибок и опечаток, не искажающих смысла текста, сведения в библиографическом описании приводят в исправленном виде и не оговаривают исправления. Пропущенные буквы или цифры вставляют, заключив их в квадратные скобки.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Ошибки и опечатки, изменяющие смысл текста, а также все ошибки в фамилиях, инициалах лиц, принимавших участие в создании документа, воспроизводят в библиографическом описании без изменений, за исключением международного стандартного номера (см. 5.9.3). После них в квадратных скобках приводят правильное написание с предшествующим сокращением "т.е." или его эквивалентом на латинском языке - "i.e.".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Сведения, вызывающие сомнение, приводят в описании с вопросительным знаком, заключенным в квадратные скобки.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4.11.3. Символы или другие знаки, которые невозможно воспроизвести доступными средствами (не буквы и не цифры), заменяют их эквивалентами в виде букв или слов, заключенных в квадратные скобки.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4.11.4. Числительные в библиографическом описании, как правило, приводят в том виде, как они даны в источнике информации, т.е. римскими или арабскими цифрами, либо в словесной форме с учетом следующих положений.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4.11.4.1. </w:t>
      </w:r>
      <w:proofErr w:type="gramStart"/>
      <w:r w:rsidRPr="00B370D5">
        <w:rPr>
          <w:rFonts w:ascii="Tahoma" w:eastAsia="Times New Roman" w:hAnsi="Tahoma" w:cs="Tahoma"/>
          <w:color w:val="454545"/>
          <w:sz w:val="19"/>
          <w:szCs w:val="19"/>
          <w:lang w:eastAsia="ru-RU"/>
        </w:rPr>
        <w:t>Римские цифры и числительные в словесной форме заменяют арабскими цифрами при обозначении количества актов или действий сценических произведений, классов или курсов учебных заведений; номеров туристских маршрутов; порядковых номеров издания; порядковых номеров музыкальных произведений, номеров опуса; количества инструментов, голосов; года или дат выхода, распространения документа; сведений в области физической характеристики иных, чем пагинация;</w:t>
      </w:r>
      <w:proofErr w:type="gramEnd"/>
      <w:r w:rsidRPr="00B370D5">
        <w:rPr>
          <w:rFonts w:ascii="Tahoma" w:eastAsia="Times New Roman" w:hAnsi="Tahoma" w:cs="Tahoma"/>
          <w:color w:val="454545"/>
          <w:sz w:val="19"/>
          <w:szCs w:val="19"/>
          <w:lang w:eastAsia="ru-RU"/>
        </w:rPr>
        <w:t xml:space="preserve"> номеров (выпусков) многотомного документа, сериального или другого продолжающегося ресурса.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4.11.4.2. Количественные числительные обозначают арабскими цифрами без наращения окончания. Порядковые числительные приводят, как правило, с наращением окончаний по правилам грамматики языка. Если не удалось установить окончание порядкового числительного, допускается заменить его точкой. </w:t>
      </w:r>
      <w:proofErr w:type="gramStart"/>
      <w:r w:rsidRPr="00B370D5">
        <w:rPr>
          <w:rFonts w:ascii="Tahoma" w:eastAsia="Times New Roman" w:hAnsi="Tahoma" w:cs="Tahoma"/>
          <w:color w:val="454545"/>
          <w:sz w:val="19"/>
          <w:szCs w:val="19"/>
          <w:lang w:eastAsia="ru-RU"/>
        </w:rPr>
        <w:t xml:space="preserve">Без наращения окончания приводят порядковые номера томов, глав, страниц, классов, курсов, если родовое слово (том, глава и т.п.) предшествует порядковому номеру. </w:t>
      </w:r>
      <w:proofErr w:type="gramEnd"/>
    </w:p>
    <w:p w:rsidR="00B370D5" w:rsidRPr="00B370D5" w:rsidRDefault="00B370D5" w:rsidP="00B370D5">
      <w:pPr>
        <w:spacing w:before="100" w:beforeAutospacing="1" w:after="100" w:afterAutospacing="1" w:line="240" w:lineRule="auto"/>
        <w:jc w:val="center"/>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 ОДНОУРОВНЕВОЕ БИБЛИОГРАФИЧЕСКОЕ ОПИСАНИЕ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5.1. Структура и состав одноуровневого библиографического описания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Одноуровневое библиографическое описание состоит из перечисленных ниже областей, включающих обязательные и факультативные элементы, приводимые в предписанной последовательности и с предписанной пунктуацией.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 перечне факультативные элементы выделены курсивом. Предписанный знак области в перечне не указан. Обозначенные звездочкой элементы и предшествующие им предписанные знаки могут повторяться в описании. О возможности повтора областей см. в соответствующих разделах.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Перечень областей и элементов библиографического описания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Область заглавия и Основное заглавие</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сведений </w:t>
      </w:r>
      <w:proofErr w:type="gramStart"/>
      <w:r w:rsidRPr="00B370D5">
        <w:rPr>
          <w:rFonts w:ascii="Tahoma" w:eastAsia="Times New Roman" w:hAnsi="Tahoma" w:cs="Tahoma"/>
          <w:color w:val="454545"/>
          <w:sz w:val="19"/>
          <w:szCs w:val="19"/>
          <w:lang w:eastAsia="ru-RU"/>
        </w:rPr>
        <w:t>об</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ответственности</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ОБЩЕЕ ОБОЗНАЧЕНИЕ МАТЕРИАЛА</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ПАРАЛЛЕЛЬНОЕ ЗАГЛАВИЕ</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СВЕДЕНИЯ, ОТНОСЯЩИЕСЯ К ЗАГЛАВИЮ</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Сведения об ответственности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Первые сведения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ПОСЛЕДУЮЩИЕ СВЕДЕНИЯ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Область издания Сведения об издании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ПАРАЛЛЕЛЬНЫЕ СВЕДЕНИЯ ОБ ИЗДАНИИ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Сведения об ответственности,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относящиеся</w:t>
      </w:r>
      <w:proofErr w:type="gramEnd"/>
      <w:r w:rsidRPr="00B370D5">
        <w:rPr>
          <w:rFonts w:ascii="Tahoma" w:eastAsia="Times New Roman" w:hAnsi="Tahoma" w:cs="Tahoma"/>
          <w:color w:val="454545"/>
          <w:sz w:val="19"/>
          <w:szCs w:val="19"/>
          <w:lang w:eastAsia="ru-RU"/>
        </w:rPr>
        <w:t xml:space="preserve"> к изданию</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Первые сведения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ПОСЛЕДУЮЩИЕ СВЕДЕНИЯ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Дополнительные сведения </w:t>
      </w:r>
      <w:proofErr w:type="gramStart"/>
      <w:r w:rsidRPr="00B370D5">
        <w:rPr>
          <w:rFonts w:ascii="Tahoma" w:eastAsia="Times New Roman" w:hAnsi="Tahoma" w:cs="Tahoma"/>
          <w:color w:val="454545"/>
          <w:sz w:val="19"/>
          <w:szCs w:val="19"/>
          <w:lang w:eastAsia="ru-RU"/>
        </w:rPr>
        <w:t>об</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издании</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Сведения об ответственности,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относящиеся к дополнительным</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сведениям об издании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Первые сведения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ПОСЛЕДУЮЩИЕ СВЕДЕНИЯ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Область </w:t>
      </w:r>
      <w:proofErr w:type="gramStart"/>
      <w:r w:rsidRPr="00B370D5">
        <w:rPr>
          <w:rFonts w:ascii="Tahoma" w:eastAsia="Times New Roman" w:hAnsi="Tahoma" w:cs="Tahoma"/>
          <w:color w:val="454545"/>
          <w:sz w:val="19"/>
          <w:szCs w:val="19"/>
          <w:lang w:eastAsia="ru-RU"/>
        </w:rPr>
        <w:t>специфических</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сведений</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Область выходных данных Место издания, распространения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Первое место издания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ПОСЛЕДУЮЩЕЕ МЕСТО ИЗДАНИЯ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Имя издателя, распространителя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 т.п.</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СВЕДЕНИЯ О ФУНКЦИИ ИЗДАТЕЛЯ,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РАСПРОСТРАНИТЕЛЯ И Т.П.</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Дата издания, распространения 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т.п.</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 МЕСТО ИЗГОТОВИТЕЛЯ</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ИМЯ ИЗГОТОВИТЕЛЯ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ДАТА ИЗГОТОВЛЕНИЯ</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Область </w:t>
      </w:r>
      <w:proofErr w:type="gramStart"/>
      <w:r w:rsidRPr="00B370D5">
        <w:rPr>
          <w:rFonts w:ascii="Tahoma" w:eastAsia="Times New Roman" w:hAnsi="Tahoma" w:cs="Tahoma"/>
          <w:color w:val="454545"/>
          <w:sz w:val="19"/>
          <w:szCs w:val="19"/>
          <w:lang w:eastAsia="ru-RU"/>
        </w:rPr>
        <w:t>физической</w:t>
      </w:r>
      <w:proofErr w:type="gramEnd"/>
      <w:r w:rsidRPr="00B370D5">
        <w:rPr>
          <w:rFonts w:ascii="Tahoma" w:eastAsia="Times New Roman" w:hAnsi="Tahoma" w:cs="Tahoma"/>
          <w:color w:val="454545"/>
          <w:sz w:val="19"/>
          <w:szCs w:val="19"/>
          <w:lang w:eastAsia="ru-RU"/>
        </w:rPr>
        <w:t xml:space="preserve"> Специфическое обозначение</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характеристики материала и объем</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ДРУГИЕ СВЕДЕНИЯ О </w:t>
      </w:r>
      <w:proofErr w:type="gramStart"/>
      <w:r w:rsidRPr="00B370D5">
        <w:rPr>
          <w:rFonts w:ascii="Tahoma" w:eastAsia="Times New Roman" w:hAnsi="Tahoma" w:cs="Tahoma"/>
          <w:color w:val="454545"/>
          <w:sz w:val="19"/>
          <w:szCs w:val="19"/>
          <w:lang w:eastAsia="ru-RU"/>
        </w:rPr>
        <w:t>ФИЗИЧЕСКОЙ</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ХАРАКТЕРИСТИКЕ</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РАЗМЕРЫ</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СВЕДЕНИЯ О </w:t>
      </w:r>
      <w:proofErr w:type="gramStart"/>
      <w:r w:rsidRPr="00B370D5">
        <w:rPr>
          <w:rFonts w:ascii="Tahoma" w:eastAsia="Times New Roman" w:hAnsi="Tahoma" w:cs="Tahoma"/>
          <w:color w:val="454545"/>
          <w:sz w:val="19"/>
          <w:szCs w:val="19"/>
          <w:lang w:eastAsia="ru-RU"/>
        </w:rPr>
        <w:t>СОПРОВОДИТЕЛЬНОМ</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МАТЕРИАЛЕ</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Область серии </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Основное заглавие серии или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подсерии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ПАРАЛЛЕЛЬНОЕ ЗАГЛАВИЕ СЕРИИ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ИЛИ ПОДСЕРИИ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СВЕДЕНИЯ, ОТНОСЯЩИЕСЯ </w:t>
      </w:r>
      <w:proofErr w:type="gramStart"/>
      <w:r w:rsidRPr="00B370D5">
        <w:rPr>
          <w:rFonts w:ascii="Tahoma" w:eastAsia="Times New Roman" w:hAnsi="Tahoma" w:cs="Tahoma"/>
          <w:color w:val="454545"/>
          <w:sz w:val="19"/>
          <w:szCs w:val="19"/>
          <w:lang w:eastAsia="ru-RU"/>
        </w:rPr>
        <w:t>К</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ЗАГЛАВИЮ СЕРИИ ИЛИ ПОДСЕРИИ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СВЕДЕНИЯ ОБ ОТВЕТСТВЕННОСТИ,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ОТНОСЯЩИЕСЯ К СЕРИИ ИЛИ ПОДСЕРИИ</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Первые сведения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ПОСЛЕДУЮЩИЕ СВЕДЕНИЯ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Международный стандартный</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номер сериального издания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(ISSN), присвоенный данной</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серии или подсерии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Номер выпуска серии или</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подсерии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Область примечания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Область стандартного Стандартный номер (или его</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номера (или его альтернатива)</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альтернативы) 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условий доступности = КЛЮЧЕВОЕ ЗАГЛАВИЕ</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УСЛОВИЯ ДОСТУПНОСТИ И (ИЛИ) ЦЕНА</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ДОПОЛНИТЕЛЬНЫЕ СВЕДЕНИЯ </w:t>
      </w:r>
      <w:proofErr w:type="gramStart"/>
      <w:r w:rsidRPr="00B370D5">
        <w:rPr>
          <w:rFonts w:ascii="Tahoma" w:eastAsia="Times New Roman" w:hAnsi="Tahoma" w:cs="Tahoma"/>
          <w:color w:val="454545"/>
          <w:sz w:val="19"/>
          <w:szCs w:val="19"/>
          <w:lang w:eastAsia="ru-RU"/>
        </w:rPr>
        <w:t>К</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ЭЛЕМЕНТАМ ОБЛАСТИ</w:t>
      </w:r>
    </w:p>
    <w:p w:rsidR="00B370D5" w:rsidRPr="00B370D5" w:rsidRDefault="00B370D5" w:rsidP="00B370D5">
      <w:pPr>
        <w:spacing w:before="100" w:beforeAutospacing="1" w:after="100" w:afterAutospacing="1" w:line="240" w:lineRule="auto"/>
        <w:jc w:val="center"/>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5.2. Область заглавия и сведений об ответственности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5.2.1. Область содержит основное заглавие объекта описания, а также иные заглавия (альтернативное, параллельное, другое), прочие относящиеся к заглавию сведения и сведения о лицах и (или) организациях, ответственных за создание документа, являющегося объектом описания.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5.2.2. Основное заглавие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5.2.2.1. Основное заглавие приводят в том виде, в каком оно дано в предписанном источнике информации, в той же последовательности и с теми же знаками. Оно может состоять из одного или нескольких предложений.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Энциклопедия пользователя Internet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4048 законов жизни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Деньги, кредит, банки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...Чтоб нам не разучиться быть людьми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Песни группы "Nautilus Pompilius"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ВМВ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Воспитание? Воспитание... Воспитание!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Россия на пути реформ: XXI век - камо грядеши?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Если основное заглавие состоит из нескольких предложений, между которыми в источнике информации отсутствуют знаки препинания, в описании эти предложения отделяют друг от друга точкой.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География мира. Материки. Страны. Народы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Книжные центры Древней Руси. Соловецкий монастырь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Нарко</w:t>
      </w:r>
      <w:proofErr w:type="gramStart"/>
      <w:r w:rsidRPr="00B370D5">
        <w:rPr>
          <w:rFonts w:ascii="Tahoma" w:eastAsia="Times New Roman" w:hAnsi="Tahoma" w:cs="Tahoma"/>
          <w:color w:val="454545"/>
          <w:sz w:val="19"/>
          <w:szCs w:val="19"/>
          <w:lang w:eastAsia="ru-RU"/>
        </w:rPr>
        <w:t>Net</w:t>
      </w:r>
      <w:proofErr w:type="gramEnd"/>
      <w:r w:rsidRPr="00B370D5">
        <w:rPr>
          <w:rFonts w:ascii="Tahoma" w:eastAsia="Times New Roman" w:hAnsi="Tahoma" w:cs="Tahoma"/>
          <w:color w:val="454545"/>
          <w:sz w:val="19"/>
          <w:szCs w:val="19"/>
          <w:lang w:eastAsia="ru-RU"/>
        </w:rPr>
        <w:t xml:space="preserve">. Россия без наркотиков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Предложения, входящие в основное заглавие, могут являться названиями нескольких тем, разделов или представлять собой название темы в целом и ее конкретного раздела.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Совместимость технических средств. Электромагнитная устойчивость к колебаниям электропитания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Петербург. Художественная жизнь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5.2.2.2. Основное заглавие может быть тематическим или типовым (т.е. состоять только из обозначения вида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Война и мир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Автокарта Санкт-Петербурга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Скрипичные ансамбли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Виртуальный концерт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Лекции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Атлас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Путеводитель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Труды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Электронный журнал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5.2.2.3. Основное заглавие может содержать альтернативное заглавие, соединенное с ним союзом "или" и записываемое с прописной буквы. Перед союзом "или" ставят запятую.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Что непонятно у классиков, или Энциклопедия русского быта XIX века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Наука радости, или</w:t>
      </w:r>
      <w:proofErr w:type="gramStart"/>
      <w:r w:rsidRPr="00B370D5">
        <w:rPr>
          <w:rFonts w:ascii="Tahoma" w:eastAsia="Times New Roman" w:hAnsi="Tahoma" w:cs="Tahoma"/>
          <w:color w:val="454545"/>
          <w:sz w:val="19"/>
          <w:szCs w:val="19"/>
          <w:lang w:eastAsia="ru-RU"/>
        </w:rPr>
        <w:t xml:space="preserve"> К</w:t>
      </w:r>
      <w:proofErr w:type="gramEnd"/>
      <w:r w:rsidRPr="00B370D5">
        <w:rPr>
          <w:rFonts w:ascii="Tahoma" w:eastAsia="Times New Roman" w:hAnsi="Tahoma" w:cs="Tahoma"/>
          <w:color w:val="454545"/>
          <w:sz w:val="19"/>
          <w:szCs w:val="19"/>
          <w:lang w:eastAsia="ru-RU"/>
        </w:rPr>
        <w:t xml:space="preserve">ак не попасть на прием к психотерапевту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5.2.2.4. Если основное заглавие включает как грамматически неотъемлемую часть сведения, обычно являющиеся самостоятельными элементами описания, его приводят в описании вместе с этими сведениями и далее в описании эти сведения не повторяют.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Тайная жизнь Сальвадора Дали, написанная им самим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Песни Владимира Высоцкого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Орловскому научно-медицинскому обществу 140 лет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Альбом иллюстраций к повести в стихах "Сверстники" А.В. Казаринова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5.2.2.5. Указанные в предписанном источнике информации хронологические и географические данные, связанные по смыслу с основным заглавием, приводят в описании после основного заглавия и отделяют от него запятой, если в источнике перед ними нет других знаков.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Москва. Реконструкция в фотографиях, 1850 - 2000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1000 великих битв, XI - нач. XX 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Но: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Герои социалистической модернизации (1921 - июнь 1941 г.)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Десять лет, которые потрясли... 1991 - 2001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5.2.2.6. Если основное заглавие состоит только из имени лица или наименования организации или включает их, его так и приводят в описании.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Тулуз-Лотрек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Екатерина Максимова. Владимир Васильев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Государственная Третьяковская галерея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"Нарисовал </w:t>
      </w:r>
      <w:proofErr w:type="gramStart"/>
      <w:r w:rsidRPr="00B370D5">
        <w:rPr>
          <w:rFonts w:ascii="Tahoma" w:eastAsia="Times New Roman" w:hAnsi="Tahoma" w:cs="Tahoma"/>
          <w:color w:val="454545"/>
          <w:sz w:val="19"/>
          <w:szCs w:val="19"/>
          <w:lang w:eastAsia="ru-RU"/>
        </w:rPr>
        <w:t>Ал</w:t>
      </w:r>
      <w:proofErr w:type="gramEnd"/>
      <w:r w:rsidRPr="00B370D5">
        <w:rPr>
          <w:rFonts w:ascii="Tahoma" w:eastAsia="Times New Roman" w:hAnsi="Tahoma" w:cs="Tahoma"/>
          <w:color w:val="454545"/>
          <w:sz w:val="19"/>
          <w:szCs w:val="19"/>
          <w:lang w:eastAsia="ru-RU"/>
        </w:rPr>
        <w:t xml:space="preserve">. Пушкин"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5.2.2.7. Если в предписанном источнике информации имеется несколько заглавий на одном языке, в качестве основного в описании приводят заглавие, выделенное полиграфическим способом. При отсутствии этого признака приводят первое из последовательно расположенных заглавий.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5.2.2.7.1. При наличии полной и сокращенной форм заглавия при выборе основного заглавия руководствуются вышеизложенным правилом. В затруднительных случаях предпочтение отдают полной форме.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 источнике информации: В описании: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НТ НТ</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Новости торговли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Актуальное национальн</w:t>
      </w:r>
      <w:proofErr w:type="gramStart"/>
      <w:r w:rsidRPr="00B370D5">
        <w:rPr>
          <w:rFonts w:ascii="Tahoma" w:eastAsia="Times New Roman" w:hAnsi="Tahoma" w:cs="Tahoma"/>
          <w:color w:val="454545"/>
          <w:sz w:val="19"/>
          <w:szCs w:val="19"/>
          <w:lang w:eastAsia="ru-RU"/>
        </w:rPr>
        <w:t>о-</w:t>
      </w:r>
      <w:proofErr w:type="gramEnd"/>
      <w:r w:rsidRPr="00B370D5">
        <w:rPr>
          <w:rFonts w:ascii="Tahoma" w:eastAsia="Times New Roman" w:hAnsi="Tahoma" w:cs="Tahoma"/>
          <w:color w:val="454545"/>
          <w:sz w:val="19"/>
          <w:szCs w:val="19"/>
          <w:lang w:eastAsia="ru-RU"/>
        </w:rPr>
        <w:t xml:space="preserve"> Актуальное национально-культурное</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культурное обозрение </w:t>
      </w:r>
      <w:proofErr w:type="gramStart"/>
      <w:r w:rsidRPr="00B370D5">
        <w:rPr>
          <w:rFonts w:ascii="Tahoma" w:eastAsia="Times New Roman" w:hAnsi="Tahoma" w:cs="Tahoma"/>
          <w:color w:val="454545"/>
          <w:sz w:val="19"/>
          <w:szCs w:val="19"/>
          <w:lang w:eastAsia="ru-RU"/>
        </w:rPr>
        <w:t>обозрение</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АНКО</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5.2.2.7.2. При наличии типового и тематического заглавий в качестве основного в описании приводят тематическое заглавие, независимо от полиграфического выделения и последовательности расположения.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 источнике информации: В описании: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История древнего мира История древнего мира</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АТЛАС</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Энциклопедия Театр</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Театр</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5.2.2.8. Если основное заглавие отсутствует в предписанном источнике информации, оно может быть заимствовано из других источников, причем это должно быть отмечено в примечании. Если установить основное заглавие по какому-либо источнику невозможно, оно может быть сформулировано. В обоих случаях заглавие заключают в квадратные скобки. При формулировании заглавия, как правило, используют обозначение вида документа, жанра произведения, первые слова текста и т.п.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[Семейный портрет]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xml:space="preserve">(Заглавие установлено по справочному изданию,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 чем необходимо сделать примечание)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[Романсы]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(Заглавие сформулировано на основе анализа данного сборника)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5.2.3. Общее обозначение материала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5.2.3.1. Общее обозначение материала определяет класс материала, к которому принадлежит объект описания.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5.2.3.2. Термины для общего обозначения материала приведены в указанном ниже списке (с соответствующим эквивалентом на английском языке):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eastAsia="ru-RU"/>
        </w:rPr>
        <w:t>видеозапись</w:t>
      </w:r>
      <w:proofErr w:type="gramEnd"/>
      <w:r w:rsidRPr="00B370D5">
        <w:rPr>
          <w:rFonts w:ascii="Tahoma" w:eastAsia="Times New Roman" w:hAnsi="Tahoma" w:cs="Tahoma"/>
          <w:color w:val="454545"/>
          <w:sz w:val="19"/>
          <w:szCs w:val="19"/>
          <w:lang w:val="en-GB" w:eastAsia="ru-RU"/>
        </w:rPr>
        <w:t xml:space="preserve"> (videorecording)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eastAsia="ru-RU"/>
        </w:rPr>
        <w:t>звукозапись</w:t>
      </w:r>
      <w:proofErr w:type="gramEnd"/>
      <w:r w:rsidRPr="00B370D5">
        <w:rPr>
          <w:rFonts w:ascii="Tahoma" w:eastAsia="Times New Roman" w:hAnsi="Tahoma" w:cs="Tahoma"/>
          <w:color w:val="454545"/>
          <w:sz w:val="19"/>
          <w:szCs w:val="19"/>
          <w:lang w:val="en-GB" w:eastAsia="ru-RU"/>
        </w:rPr>
        <w:t xml:space="preserve"> (sound recording)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eastAsia="ru-RU"/>
        </w:rPr>
        <w:t>изоматериал</w:t>
      </w:r>
      <w:proofErr w:type="gramEnd"/>
      <w:r w:rsidRPr="00B370D5">
        <w:rPr>
          <w:rFonts w:ascii="Tahoma" w:eastAsia="Times New Roman" w:hAnsi="Tahoma" w:cs="Tahoma"/>
          <w:color w:val="454545"/>
          <w:sz w:val="19"/>
          <w:szCs w:val="19"/>
          <w:lang w:val="en-GB" w:eastAsia="ru-RU"/>
        </w:rPr>
        <w:t xml:space="preserve"> (graphic)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eastAsia="ru-RU"/>
        </w:rPr>
        <w:t>карты</w:t>
      </w:r>
      <w:proofErr w:type="gramEnd"/>
      <w:r w:rsidRPr="00B370D5">
        <w:rPr>
          <w:rFonts w:ascii="Tahoma" w:eastAsia="Times New Roman" w:hAnsi="Tahoma" w:cs="Tahoma"/>
          <w:color w:val="454545"/>
          <w:sz w:val="19"/>
          <w:szCs w:val="19"/>
          <w:lang w:val="en-GB" w:eastAsia="ru-RU"/>
        </w:rPr>
        <w:t xml:space="preserve"> (cartographic material)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eastAsia="ru-RU"/>
        </w:rPr>
        <w:t>комплект</w:t>
      </w:r>
      <w:proofErr w:type="gramEnd"/>
      <w:r w:rsidRPr="00B370D5">
        <w:rPr>
          <w:rFonts w:ascii="Tahoma" w:eastAsia="Times New Roman" w:hAnsi="Tahoma" w:cs="Tahoma"/>
          <w:color w:val="454545"/>
          <w:sz w:val="19"/>
          <w:szCs w:val="19"/>
          <w:lang w:val="en-GB" w:eastAsia="ru-RU"/>
        </w:rPr>
        <w:t xml:space="preserve"> (kit)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eastAsia="ru-RU"/>
        </w:rPr>
        <w:t>кинофильм</w:t>
      </w:r>
      <w:proofErr w:type="gramEnd"/>
      <w:r w:rsidRPr="00B370D5">
        <w:rPr>
          <w:rFonts w:ascii="Tahoma" w:eastAsia="Times New Roman" w:hAnsi="Tahoma" w:cs="Tahoma"/>
          <w:color w:val="454545"/>
          <w:sz w:val="19"/>
          <w:szCs w:val="19"/>
          <w:lang w:val="en-GB" w:eastAsia="ru-RU"/>
        </w:rPr>
        <w:t xml:space="preserve"> (motion picture)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eastAsia="ru-RU"/>
        </w:rPr>
        <w:t>микроформа</w:t>
      </w:r>
      <w:proofErr w:type="gramEnd"/>
      <w:r w:rsidRPr="00B370D5">
        <w:rPr>
          <w:rFonts w:ascii="Tahoma" w:eastAsia="Times New Roman" w:hAnsi="Tahoma" w:cs="Tahoma"/>
          <w:color w:val="454545"/>
          <w:sz w:val="19"/>
          <w:szCs w:val="19"/>
          <w:lang w:val="en-GB" w:eastAsia="ru-RU"/>
        </w:rPr>
        <w:t xml:space="preserve"> (microform)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eastAsia="ru-RU"/>
        </w:rPr>
        <w:t>мультимедиа</w:t>
      </w:r>
      <w:proofErr w:type="gramEnd"/>
      <w:r w:rsidRPr="00B370D5">
        <w:rPr>
          <w:rFonts w:ascii="Tahoma" w:eastAsia="Times New Roman" w:hAnsi="Tahoma" w:cs="Tahoma"/>
          <w:color w:val="454545"/>
          <w:sz w:val="19"/>
          <w:szCs w:val="19"/>
          <w:lang w:val="en-GB" w:eastAsia="ru-RU"/>
        </w:rPr>
        <w:t xml:space="preserve"> (multimedia)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eastAsia="ru-RU"/>
        </w:rPr>
        <w:t>ноты</w:t>
      </w:r>
      <w:proofErr w:type="gramEnd"/>
      <w:r w:rsidRPr="00B370D5">
        <w:rPr>
          <w:rFonts w:ascii="Tahoma" w:eastAsia="Times New Roman" w:hAnsi="Tahoma" w:cs="Tahoma"/>
          <w:color w:val="454545"/>
          <w:sz w:val="19"/>
          <w:szCs w:val="19"/>
          <w:lang w:val="en-GB" w:eastAsia="ru-RU"/>
        </w:rPr>
        <w:t xml:space="preserve"> (music)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eastAsia="ru-RU"/>
        </w:rPr>
        <w:t>предмет</w:t>
      </w:r>
      <w:proofErr w:type="gramEnd"/>
      <w:r w:rsidRPr="00B370D5">
        <w:rPr>
          <w:rFonts w:ascii="Tahoma" w:eastAsia="Times New Roman" w:hAnsi="Tahoma" w:cs="Tahoma"/>
          <w:color w:val="454545"/>
          <w:sz w:val="19"/>
          <w:szCs w:val="19"/>
          <w:lang w:val="en-GB" w:eastAsia="ru-RU"/>
        </w:rPr>
        <w:t xml:space="preserve"> (object)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eastAsia="ru-RU"/>
        </w:rPr>
        <w:t>рукопись</w:t>
      </w:r>
      <w:proofErr w:type="gramEnd"/>
      <w:r w:rsidRPr="00B370D5">
        <w:rPr>
          <w:rFonts w:ascii="Tahoma" w:eastAsia="Times New Roman" w:hAnsi="Tahoma" w:cs="Tahoma"/>
          <w:color w:val="454545"/>
          <w:sz w:val="19"/>
          <w:szCs w:val="19"/>
          <w:lang w:val="en-GB" w:eastAsia="ru-RU"/>
        </w:rPr>
        <w:t xml:space="preserve"> (manuscript)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eastAsia="ru-RU"/>
        </w:rPr>
        <w:t>текст</w:t>
      </w:r>
      <w:proofErr w:type="gramEnd"/>
      <w:r w:rsidRPr="00B370D5">
        <w:rPr>
          <w:rFonts w:ascii="Tahoma" w:eastAsia="Times New Roman" w:hAnsi="Tahoma" w:cs="Tahoma"/>
          <w:color w:val="454545"/>
          <w:sz w:val="19"/>
          <w:szCs w:val="19"/>
          <w:lang w:val="en-GB" w:eastAsia="ru-RU"/>
        </w:rPr>
        <w:t xml:space="preserve"> (text)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eastAsia="ru-RU"/>
        </w:rPr>
        <w:t>шрифт</w:t>
      </w:r>
      <w:proofErr w:type="gramEnd"/>
      <w:r w:rsidRPr="00B370D5">
        <w:rPr>
          <w:rFonts w:ascii="Tahoma" w:eastAsia="Times New Roman" w:hAnsi="Tahoma" w:cs="Tahoma"/>
          <w:color w:val="454545"/>
          <w:sz w:val="19"/>
          <w:szCs w:val="19"/>
          <w:lang w:val="en-GB" w:eastAsia="ru-RU"/>
        </w:rPr>
        <w:t xml:space="preserve"> </w:t>
      </w:r>
      <w:r w:rsidRPr="00B370D5">
        <w:rPr>
          <w:rFonts w:ascii="Tahoma" w:eastAsia="Times New Roman" w:hAnsi="Tahoma" w:cs="Tahoma"/>
          <w:color w:val="454545"/>
          <w:sz w:val="19"/>
          <w:szCs w:val="19"/>
          <w:lang w:eastAsia="ru-RU"/>
        </w:rPr>
        <w:t>Брайля</w:t>
      </w:r>
      <w:r w:rsidRPr="00B370D5">
        <w:rPr>
          <w:rFonts w:ascii="Tahoma" w:eastAsia="Times New Roman" w:hAnsi="Tahoma" w:cs="Tahoma"/>
          <w:color w:val="454545"/>
          <w:sz w:val="19"/>
          <w:szCs w:val="19"/>
          <w:lang w:val="en-GB" w:eastAsia="ru-RU"/>
        </w:rPr>
        <w:t xml:space="preserve"> (braille)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eastAsia="ru-RU"/>
        </w:rPr>
        <w:t>электронный</w:t>
      </w:r>
      <w:proofErr w:type="gramEnd"/>
      <w:r w:rsidRPr="00B370D5">
        <w:rPr>
          <w:rFonts w:ascii="Tahoma" w:eastAsia="Times New Roman" w:hAnsi="Tahoma" w:cs="Tahoma"/>
          <w:color w:val="454545"/>
          <w:sz w:val="19"/>
          <w:szCs w:val="19"/>
          <w:lang w:val="en-GB" w:eastAsia="ru-RU"/>
        </w:rPr>
        <w:t xml:space="preserve"> </w:t>
      </w:r>
      <w:r w:rsidRPr="00B370D5">
        <w:rPr>
          <w:rFonts w:ascii="Tahoma" w:eastAsia="Times New Roman" w:hAnsi="Tahoma" w:cs="Tahoma"/>
          <w:color w:val="454545"/>
          <w:sz w:val="19"/>
          <w:szCs w:val="19"/>
          <w:lang w:eastAsia="ru-RU"/>
        </w:rPr>
        <w:t>ресурс</w:t>
      </w:r>
      <w:r w:rsidRPr="00B370D5">
        <w:rPr>
          <w:rFonts w:ascii="Tahoma" w:eastAsia="Times New Roman" w:hAnsi="Tahoma" w:cs="Tahoma"/>
          <w:color w:val="454545"/>
          <w:sz w:val="19"/>
          <w:szCs w:val="19"/>
          <w:lang w:val="en-GB" w:eastAsia="ru-RU"/>
        </w:rPr>
        <w:t xml:space="preserve"> (electronic resource).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5.2.3.3. Из вышеперечисленных терминов выбирают один. Предпочтение отдают обозначению физической формы, в которой представлен материал. Например, если документ представлен в виде микроформы или электронного ресурса, в качестве общего обозначения материала указывают его форму.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Библейские сюжеты [Электронный ресурс]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коллекция Эрмитажа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5.2.3.4. Общее обозначение материала приводят сразу после основного заглавия с прописной буквы в квадратных скобках на языке и (или) в графике библиографирующего учреждения. Слова в общем обозначении материала не сокращают.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Книга иконных образцов [Изоматериал]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Государства Европы [Карты]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Ave Maria [Ноты]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Компьютерный анализ и синтез геоизображений [Текст]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Письма в Emissia Offline [Электронный ресурс]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5.2.3.5. Если произведение размещено на нескольких носителях, относящихся к разным категориям материалов, приводят общее обозначение материала, принятого за основной объект описания. Сведения об остальных носителях могут быть указаны в области физической характеристики или в области примечания.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Юридический советник [Электронный ресурс]. - 1 электрон</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о</w:t>
      </w:r>
      <w:proofErr w:type="gramEnd"/>
      <w:r w:rsidRPr="00B370D5">
        <w:rPr>
          <w:rFonts w:ascii="Tahoma" w:eastAsia="Times New Roman" w:hAnsi="Tahoma" w:cs="Tahoma"/>
          <w:color w:val="454545"/>
          <w:sz w:val="19"/>
          <w:szCs w:val="19"/>
          <w:lang w:eastAsia="ru-RU"/>
        </w:rPr>
        <w:t xml:space="preserve">пт. диск (CD-ROM) : зв., цв. ; 12 см + прил. (32 с.)...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или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Юридический советник [Электронный ресурс]. - 1 электрон. опт. диск (CD-ROM) : зв., цв. ; 12 см...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 Прил.: Справочник пользователя [Текст] / сост. В.А. Быков. 32 с.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5.2.3.6. Если невозможно выбрать основной объект среди нескольких равных объектов на разных носителях, указывают обозначение [Мультимедиа] или [Комплект].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Северная Африка [Комплект]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xml:space="preserve">(Информация размещена на разных носителях: на магнитной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ленте, грампластинке, диапозитивах и в виде </w:t>
      </w:r>
      <w:proofErr w:type="gramStart"/>
      <w:r w:rsidRPr="00B370D5">
        <w:rPr>
          <w:rFonts w:ascii="Tahoma" w:eastAsia="Times New Roman" w:hAnsi="Tahoma" w:cs="Tahoma"/>
          <w:color w:val="454545"/>
          <w:sz w:val="19"/>
          <w:szCs w:val="19"/>
          <w:lang w:eastAsia="ru-RU"/>
        </w:rPr>
        <w:t>краткого</w:t>
      </w:r>
      <w:proofErr w:type="gramEnd"/>
      <w:r w:rsidRPr="00B370D5">
        <w:rPr>
          <w:rFonts w:ascii="Tahoma" w:eastAsia="Times New Roman" w:hAnsi="Tahoma" w:cs="Tahoma"/>
          <w:color w:val="454545"/>
          <w:sz w:val="19"/>
          <w:szCs w:val="19"/>
          <w:lang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пояснительного текста в брошюре)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5.2.3.7. Приведение общего обозначения материала в описании сборника без общего заглавия - см. 5.2.7.2.2.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5.2.3.8. Общее обозначение материала, описания которого преобладают в конкретном информационном массиве, может быть опущено.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5.2.4. Параллельное заглавие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5.2.4.1. Параллельное заглавие как эквивалент основного заглавия на ином языке или в иной графике имеет те же формы и правила приведения, что и основное заглавие. Параллельному заглавию предшествует знак равенства.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Труды по анализу и геометрии [Текст] = Proceedings on analysis and geometry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Lyrical miniatures [Звукозапись] = Lyrische Miniaturen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Россия на рубеже третьего тысячелетия [Электронный ресурс] = Russland an der Schwelle zum dritten Jahrtausend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Эколого-гидрологическая карта России [Карты] = Ecological hidrogeological map of Russia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5.2.4.2. В качестве параллельного заглавия может быть приведено также заглавие оригинала, помещенное в предписанном источнике информации на ином языке, чем основное заглавие (или в транслитерации).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5.2.4.3. При наличии в предписанном источнике информации нескольких параллельных заглавий их приводят в указанной в источнике последовательности и отделяют друг от друга знаком равенства. Количество приводимых параллельных заглавий определяет библиографирующее учреждение.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Библиотеки и ассоциации в меняющемся мире: новые технологии и новые формы сотрудничества [Текст] = Libraries and associations in the transient world: new technologies and new forms of cooperation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Albumlapok [</w:t>
      </w:r>
      <w:r w:rsidRPr="00B370D5">
        <w:rPr>
          <w:rFonts w:ascii="Tahoma" w:eastAsia="Times New Roman" w:hAnsi="Tahoma" w:cs="Tahoma"/>
          <w:color w:val="454545"/>
          <w:sz w:val="19"/>
          <w:szCs w:val="19"/>
          <w:lang w:eastAsia="ru-RU"/>
        </w:rPr>
        <w:t>Ноты</w:t>
      </w:r>
      <w:r w:rsidRPr="00B370D5">
        <w:rPr>
          <w:rFonts w:ascii="Tahoma" w:eastAsia="Times New Roman" w:hAnsi="Tahoma" w:cs="Tahoma"/>
          <w:color w:val="454545"/>
          <w:sz w:val="19"/>
          <w:szCs w:val="19"/>
          <w:lang w:val="en-GB" w:eastAsia="ru-RU"/>
        </w:rPr>
        <w:t xml:space="preserve">] = Albumblatter = Album-leaves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val="en-GB" w:eastAsia="ru-RU"/>
        </w:rPr>
        <w:t xml:space="preserve">5.2.4.4. </w:t>
      </w:r>
      <w:r w:rsidRPr="00B370D5">
        <w:rPr>
          <w:rFonts w:ascii="Tahoma" w:eastAsia="Times New Roman" w:hAnsi="Tahoma" w:cs="Tahoma"/>
          <w:color w:val="454545"/>
          <w:sz w:val="19"/>
          <w:szCs w:val="19"/>
          <w:lang w:eastAsia="ru-RU"/>
        </w:rPr>
        <w:t xml:space="preserve">Параллельные заглавия, указанные в предписанном источнике информации, но не приведенные в области заглавия и сведений об ответственности, или сведения об их наличии могут быть отмечены в примечании.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600 комбинаций [Текст] = 600 combinations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xml:space="preserve">(В примечании отмечено наличие параллельного заглавия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также на немецком языке)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5.2.4.5. Параллельные заглавия, указанные не в предписанном источнике, или сведения о них приводят только в примечании или опускают.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5.2.5. Сведения, относящиеся к заглавию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5.2.5.1. Сведения, относящиеся к заглавию, содержат информацию, раскрывающую и поясняющую основное заглавие, в том числе другое заглавие, сведения о виде, жанре, назначении произведения, указание о том, что документ является переводом с другого языка и т.п.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5.2.5.2. Сведения, относящиеся к заглавию, приводят в форме и последовательности, данной в предписанном источнике информации, или в зависимости от выделения их полиграфическими средствами.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5.2.5.3. Сведениям, относящимся к заглавию, предшествует знак двоеточие.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Любовь к трем апельсинам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сказки, повести, пародии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Информатика [Электронный ресурс]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Интернет-учебник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Ленинградская область и Санкт-Петербург [Карты]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подроб. автодорож. карты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Музыка Вены [Ноты]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пьесы для юных пианистов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Мир перевода-2000 [Текст] = Introduction to interpreting : (с прил. тестов на проверку навыков уст</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п</w:t>
      </w:r>
      <w:proofErr w:type="gramEnd"/>
      <w:r w:rsidRPr="00B370D5">
        <w:rPr>
          <w:rFonts w:ascii="Tahoma" w:eastAsia="Times New Roman" w:hAnsi="Tahoma" w:cs="Tahoma"/>
          <w:color w:val="454545"/>
          <w:sz w:val="19"/>
          <w:szCs w:val="19"/>
          <w:lang w:eastAsia="ru-RU"/>
        </w:rPr>
        <w:t xml:space="preserve">ер.)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Satuni [Текст] = Шатуны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(roman)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5.2.5.4. Каждым последующим разнородным сведениям о заглавии также предшествует знак двоеточие.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Да будет свет! [Изоматериал]</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2000-летию христианства посвящ. : альбом репрод.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Трио-соната N 2 [Ноты]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до мин. : BWV 526 : для органа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Famous faces in history. Culture, business and sport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портр. знаменитых людей Британии и США : кн. для чтения на англ. яз.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Правила безопасности при обслуживании гидротехнических сооружений и гидромеханического оборудования энергоснабжающих организаций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РД 153-34.0-03.205-2001 : утв. М-вом энергетики</w:t>
      </w:r>
      <w:proofErr w:type="gramStart"/>
      <w:r w:rsidRPr="00B370D5">
        <w:rPr>
          <w:rFonts w:ascii="Tahoma" w:eastAsia="Times New Roman" w:hAnsi="Tahoma" w:cs="Tahoma"/>
          <w:color w:val="454545"/>
          <w:sz w:val="19"/>
          <w:szCs w:val="19"/>
          <w:lang w:eastAsia="ru-RU"/>
        </w:rPr>
        <w:t xml:space="preserve"> Р</w:t>
      </w:r>
      <w:proofErr w:type="gramEnd"/>
      <w:r w:rsidRPr="00B370D5">
        <w:rPr>
          <w:rFonts w:ascii="Tahoma" w:eastAsia="Times New Roman" w:hAnsi="Tahoma" w:cs="Tahoma"/>
          <w:color w:val="454545"/>
          <w:sz w:val="19"/>
          <w:szCs w:val="19"/>
          <w:lang w:eastAsia="ru-RU"/>
        </w:rPr>
        <w:t>ос. Федерации 13.04.01 : ввод</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в</w:t>
      </w:r>
      <w:proofErr w:type="gramEnd"/>
      <w:r w:rsidRPr="00B370D5">
        <w:rPr>
          <w:rFonts w:ascii="Tahoma" w:eastAsia="Times New Roman" w:hAnsi="Tahoma" w:cs="Tahoma"/>
          <w:color w:val="454545"/>
          <w:sz w:val="19"/>
          <w:szCs w:val="19"/>
          <w:lang w:eastAsia="ru-RU"/>
        </w:rPr>
        <w:t xml:space="preserve"> действие с 01.11.01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Машина специальная листогибочная ИО 217М [Текст] : листок-каталог : разработчик и изготовитель Кемер. з-д электромонтаж</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и</w:t>
      </w:r>
      <w:proofErr w:type="gramEnd"/>
      <w:r w:rsidRPr="00B370D5">
        <w:rPr>
          <w:rFonts w:ascii="Tahoma" w:eastAsia="Times New Roman" w:hAnsi="Tahoma" w:cs="Tahoma"/>
          <w:color w:val="454545"/>
          <w:sz w:val="19"/>
          <w:szCs w:val="19"/>
          <w:lang w:eastAsia="ru-RU"/>
        </w:rPr>
        <w:t xml:space="preserve">зделий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Проблемы этнических меньшинств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отчет о НИР (заключ.) : 05 - 11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Религиозная политика Золотой Орды на Руси в XIII - XIV вв.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дис. ... канд. ист. наук : 07.00.02 : защищена 22.01.02 : утв. 15.07.02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5.2.5.5. Однородные сведения, относящиеся к заглавию, разделяют между собой теми знаками препинания, которые имеются в предписанном источнике информации. При отсутствии в источнике знаков между ними их разделяют запятыми.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Италия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Рим - Милан - Венеция - Флоренция</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путеводитель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Танки мира [Текст] : описания, характеристики, схемы, фот</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справочник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Московская область [Карты] : карман</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 xml:space="preserve">тлас : автомобилисту, пешеходу, туристу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Санкт-Петербург [Изоматериал]</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Петергоф, Царское Село, Павловск</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300-летию Петербурга посвящ.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5.2.5.6. Сведения о хронологических и географических данных, связанных по смыслу со сведениями, относящимися к заглавию, приводят по 5.2.2.5.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Император Александр III и императрица Мария Федоровна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переписка, 1884 - 1894 гг.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Права человека - высшая ценность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"Круглый стол" глав орг. по защите прав человека стран СНГ и Балтии, Санкт-Петербург, 10 - 13 окт. 2000 г.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Но: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Экология ландшафта и планирование землепользования [Текст] : тез</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д</w:t>
      </w:r>
      <w:proofErr w:type="gramEnd"/>
      <w:r w:rsidRPr="00B370D5">
        <w:rPr>
          <w:rFonts w:ascii="Tahoma" w:eastAsia="Times New Roman" w:hAnsi="Tahoma" w:cs="Tahoma"/>
          <w:color w:val="454545"/>
          <w:sz w:val="19"/>
          <w:szCs w:val="19"/>
          <w:lang w:eastAsia="ru-RU"/>
        </w:rPr>
        <w:t xml:space="preserve">окл. всерос. конф. (Иркутск, 11 - 12 сент. 2000 г.)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5.2.5.7. Если в сведениях, относящихся к заглавию, помещено другое заглавие, его приводят всегда с прописной буквы и слова в нем не сокращают. Не сокращают также одно слово, составляющее сведения, относящиеся к заглавию.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Времена года [Ноты]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Четыре настроения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Памятник Петру I [Изоматериал]</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(Медный всадник)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Офшорный мир. Взгляд изнутри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справочник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5.2.5.8. Сведения, необходимые для раскрытия или пояснения основного заглавия, жанра произведения, вида документа и т.п., могут быть сформулированы на основе анализа документа. В этих случаях их заключают в квадратные скобки.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Яблони в цвету [Ноты]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Жизнь, воплощенная в песне</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[из репертуара Е. Мартынова]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А.С. Пушкин. В зеркале двух столетий [Электронный ресурс]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[мультимедиа-энциклопедия]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Иркутск деревянный [Изоматериал]</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14 фото : [комплект открыток]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Введение в психоанализ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лекции : [перевод]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5.2.5.9. При описании некоторых видов документов сведения, содержащие обозначение документа, являются обязательными, если эти сведения не были приведены в заголовке записи.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Издания. Международная стандартная нумерация книг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ГОСТ 7.53-2001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Способ получения молочного продукта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пат. 2180173</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7</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Рос. Федерация</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МПК А 23</w:t>
      </w:r>
      <w:proofErr w:type="gramStart"/>
      <w:r w:rsidRPr="00B370D5">
        <w:rPr>
          <w:rFonts w:ascii="Tahoma" w:eastAsia="Times New Roman" w:hAnsi="Tahoma" w:cs="Tahoma"/>
          <w:color w:val="454545"/>
          <w:sz w:val="19"/>
          <w:szCs w:val="19"/>
          <w:lang w:eastAsia="ru-RU"/>
        </w:rPr>
        <w:t xml:space="preserve"> С</w:t>
      </w:r>
      <w:proofErr w:type="gramEnd"/>
      <w:r w:rsidRPr="00B370D5">
        <w:rPr>
          <w:rFonts w:ascii="Tahoma" w:eastAsia="Times New Roman" w:hAnsi="Tahoma" w:cs="Tahoma"/>
          <w:color w:val="454545"/>
          <w:sz w:val="19"/>
          <w:szCs w:val="19"/>
          <w:lang w:eastAsia="ru-RU"/>
        </w:rPr>
        <w:t xml:space="preserve"> 21/02</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5.2.6. Сведения об ответственности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5.2.6.1. Сведения об ответственности содержат </w:t>
      </w:r>
      <w:proofErr w:type="gramStart"/>
      <w:r w:rsidRPr="00B370D5">
        <w:rPr>
          <w:rFonts w:ascii="Tahoma" w:eastAsia="Times New Roman" w:hAnsi="Tahoma" w:cs="Tahoma"/>
          <w:color w:val="454545"/>
          <w:sz w:val="19"/>
          <w:szCs w:val="19"/>
          <w:lang w:eastAsia="ru-RU"/>
        </w:rPr>
        <w:t>информацию</w:t>
      </w:r>
      <w:proofErr w:type="gramEnd"/>
      <w:r w:rsidRPr="00B370D5">
        <w:rPr>
          <w:rFonts w:ascii="Tahoma" w:eastAsia="Times New Roman" w:hAnsi="Tahoma" w:cs="Tahoma"/>
          <w:color w:val="454545"/>
          <w:sz w:val="19"/>
          <w:szCs w:val="19"/>
          <w:lang w:eastAsia="ru-RU"/>
        </w:rPr>
        <w:t xml:space="preserve"> о лицах и организациях, участвовавших в создании интеллектуального, художественного или иного содержания произведения, являющегося объектом описания.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5.2.6.2. Сведения об ответственности записывают в той форме, в какой они указаны в предписанном источнике информации.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Комедии и трагедии [Текст] / Уильям Шекспир</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пер. с англ. О. Сороки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Байкал [Изоматериал] = Baikal</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 фотографиях Валерия Орсоева : светопись / [авт. вступ. ст. Комаров А.В. ; перевод на англ. яз. </w:t>
      </w:r>
      <w:proofErr w:type="gramStart"/>
      <w:r w:rsidRPr="00B370D5">
        <w:rPr>
          <w:rFonts w:ascii="Tahoma" w:eastAsia="Times New Roman" w:hAnsi="Tahoma" w:cs="Tahoma"/>
          <w:color w:val="454545"/>
          <w:sz w:val="19"/>
          <w:szCs w:val="19"/>
          <w:lang w:eastAsia="ru-RU"/>
        </w:rPr>
        <w:t xml:space="preserve">Горелова В.С.]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Защита информационных процессов в компьютерных системах [Электронный ресурс]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программа по дисциплине / сост. Цветков 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Практический маркетинг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BZR 656</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медиа-буклет : проф. сертификат менеджера : [пер с англ.] / The Open univ., Business school, Междунар. ин-т менеджмента "ЛИНК"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Русский традиционный костюм [Текст] : ил</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э</w:t>
      </w:r>
      <w:proofErr w:type="gramEnd"/>
      <w:r w:rsidRPr="00B370D5">
        <w:rPr>
          <w:rFonts w:ascii="Tahoma" w:eastAsia="Times New Roman" w:hAnsi="Tahoma" w:cs="Tahoma"/>
          <w:color w:val="454545"/>
          <w:sz w:val="19"/>
          <w:szCs w:val="19"/>
          <w:lang w:eastAsia="ru-RU"/>
        </w:rPr>
        <w:t xml:space="preserve">нциклопедия / авт.-сост. Н. Соснина, И. Шангина ; [предисл. </w:t>
      </w:r>
      <w:proofErr w:type="gramStart"/>
      <w:r w:rsidRPr="00B370D5">
        <w:rPr>
          <w:rFonts w:ascii="Tahoma" w:eastAsia="Times New Roman" w:hAnsi="Tahoma" w:cs="Tahoma"/>
          <w:color w:val="454545"/>
          <w:sz w:val="19"/>
          <w:szCs w:val="19"/>
          <w:lang w:eastAsia="ru-RU"/>
        </w:rPr>
        <w:t xml:space="preserve">И. Шангиной]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Сведения об ответственности, сформулированные каталогизатором на основе анализа документа, приводят в области примечания.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5.2.6.3. Сведения об ответственности могут состоять из имен лиц и (или) наименований организаций вместе со словами, уточняющими категорию их участия в создании произведения, являющегося объектом описания.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Атлас лекарственных средств [Текст] / авт. идеи Лелякин П.В.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Юг Западной Сибири [Карты]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карта для путешественников / сост., подгот. к изд. и отпечатана Новосиб. картогр. ф-кой в 2000 г. ; ст. ред. А.В. Молостова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Царскосельский арсенал [Изоматериал] / [Гос. музей-заповедник "Цар. село"</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сост., вступ. статья и кат. Л.В. Бардовской [и др.]</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пер. Д.Д. Петровой ; худож. Н.А. Кутовой</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фот. </w:t>
      </w:r>
      <w:proofErr w:type="gramStart"/>
      <w:r w:rsidRPr="00B370D5">
        <w:rPr>
          <w:rFonts w:ascii="Tahoma" w:eastAsia="Times New Roman" w:hAnsi="Tahoma" w:cs="Tahoma"/>
          <w:color w:val="454545"/>
          <w:sz w:val="19"/>
          <w:szCs w:val="19"/>
          <w:lang w:eastAsia="ru-RU"/>
        </w:rPr>
        <w:t xml:space="preserve">С.В. Чабуткин]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Беатрис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роман / аноним ; пер. с англ. [Н. Мазняк ; послесл. </w:t>
      </w:r>
      <w:proofErr w:type="gramStart"/>
      <w:r w:rsidRPr="00B370D5">
        <w:rPr>
          <w:rFonts w:ascii="Tahoma" w:eastAsia="Times New Roman" w:hAnsi="Tahoma" w:cs="Tahoma"/>
          <w:color w:val="454545"/>
          <w:sz w:val="19"/>
          <w:szCs w:val="19"/>
          <w:lang w:eastAsia="ru-RU"/>
        </w:rPr>
        <w:t xml:space="preserve">О. Воздвиженской]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История крестовых походов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пер. с фр. / Г. Мишо ; с грав. Г. Доре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Гидроциклон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пат. 2180272 Рос. Федерация</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МПК7 В 07 С 5/12, 9/00 / авторы и заявители Сабитов С.З. [и др.]</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патентообладатель ООО "Спецтехногаз"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Формирование генетической структуры стада [Текст] : отчет о НИР (промежуточ.) : 42 - 44 / Всерос. науч</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исслед. ин-т животноводства ; рук. Попов В.А.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Сведения об ответственности могут содержать только слова или фразы, несущие информацию о проделанной работе, если в предписанном источнике информации нет имен лиц или наименований организаций и их не удалось установить.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отредактировано автором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иллюстрировано группой художников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5.2.6.4. Первым сведениям об ответственности предшествует знак косая черта; последующие группы сведений отделяют друг от друга точкой с запятой. Однородные сведения внутри группы отделяют запятыми. Порядок приведения сведений определяется их полиграфическим оформлением или последовательностью в предписанном источнике информации, независимо от степени ответственности.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Стюарт Аткинсон</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под ред. Ш. Эванс ; пер. с англ. И.И. Викторовой ;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ил. Г. Байнза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(Все сведения размещены на титульном листе)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xml:space="preserve">/ [авт.-сост. Г.Н. Корченкин ; фот.: А. Федоров,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 Проваторов, А. Пашук</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авт. текста А. Ярошко ; худож. А. Семенов</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редакторы: </w:t>
      </w:r>
      <w:proofErr w:type="gramStart"/>
      <w:r w:rsidRPr="00B370D5">
        <w:rPr>
          <w:rFonts w:ascii="Tahoma" w:eastAsia="Times New Roman" w:hAnsi="Tahoma" w:cs="Tahoma"/>
          <w:color w:val="454545"/>
          <w:sz w:val="19"/>
          <w:szCs w:val="19"/>
          <w:lang w:eastAsia="ru-RU"/>
        </w:rPr>
        <w:t xml:space="preserve">Т. Корченкина, Я. Солдаткина]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(Все сведения размещены на обороте титульного листа)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5.2.6.5. Если сведения об ответственности заимствованы из разных источников информации, их приводят в логическом порядке: сначала - имена лиц или наименования организаций, внесших наибольший вклад в интеллектуальное, художественное или иное содержание произведения, затем сведения об остальных лицах и организациях.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Ross Macdonald</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[авт. предисл. С. Белова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ил. </w:t>
      </w:r>
      <w:proofErr w:type="gramStart"/>
      <w:r w:rsidRPr="00B370D5">
        <w:rPr>
          <w:rFonts w:ascii="Tahoma" w:eastAsia="Times New Roman" w:hAnsi="Tahoma" w:cs="Tahoma"/>
          <w:color w:val="454545"/>
          <w:sz w:val="19"/>
          <w:szCs w:val="19"/>
          <w:lang w:eastAsia="ru-RU"/>
        </w:rPr>
        <w:t xml:space="preserve">В.Н. Фекляев]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xml:space="preserve">(Сведения об авторе указаны на титульном листе, остальные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сведения - в разных местах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фото С. Покровского</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текст О. Тимошенко ; стихи Т. Ленской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 С. Погоняева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пер.: Е.М. Емельянова (англ.), Н.А. Макарова (нем.),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В.Ф. Кочнов (пол.)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(Все сведения размещены в разных местах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сост. М.А. Гришин и др. ; под общ</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р</w:t>
      </w:r>
      <w:proofErr w:type="gramEnd"/>
      <w:r w:rsidRPr="00B370D5">
        <w:rPr>
          <w:rFonts w:ascii="Tahoma" w:eastAsia="Times New Roman" w:hAnsi="Tahoma" w:cs="Tahoma"/>
          <w:color w:val="454545"/>
          <w:sz w:val="19"/>
          <w:szCs w:val="19"/>
          <w:lang w:eastAsia="ru-RU"/>
        </w:rPr>
        <w:t>ед. [и с предисл.] Н.В. Морохина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[нотировка песен А.В. Харлова ; примеч. и коммент. к текстам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xml:space="preserve">Н.В. Морохина и Д.Г. Павлова]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(Все сведения размещены в разных местах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Вильгельм Гауф</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[пер. с нем. М. Салье, А. Любарской] ; худож. В. Смирнов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xml:space="preserve">(Сведения об авторе литературного произведения и о художнике помещены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на титульном листе, остальные сведения - на его обороте)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М-во культуры</w:t>
      </w:r>
      <w:proofErr w:type="gramStart"/>
      <w:r w:rsidRPr="00B370D5">
        <w:rPr>
          <w:rFonts w:ascii="Tahoma" w:eastAsia="Times New Roman" w:hAnsi="Tahoma" w:cs="Tahoma"/>
          <w:color w:val="454545"/>
          <w:sz w:val="19"/>
          <w:szCs w:val="19"/>
          <w:lang w:eastAsia="ru-RU"/>
        </w:rPr>
        <w:t xml:space="preserve"> Р</w:t>
      </w:r>
      <w:proofErr w:type="gramEnd"/>
      <w:r w:rsidRPr="00B370D5">
        <w:rPr>
          <w:rFonts w:ascii="Tahoma" w:eastAsia="Times New Roman" w:hAnsi="Tahoma" w:cs="Tahoma"/>
          <w:color w:val="454545"/>
          <w:sz w:val="19"/>
          <w:szCs w:val="19"/>
          <w:lang w:eastAsia="ru-RU"/>
        </w:rPr>
        <w:t>ос. Федерации,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и</w:t>
      </w:r>
      <w:proofErr w:type="gramEnd"/>
      <w:r w:rsidRPr="00B370D5">
        <w:rPr>
          <w:rFonts w:ascii="Tahoma" w:eastAsia="Times New Roman" w:hAnsi="Tahoma" w:cs="Tahoma"/>
          <w:color w:val="454545"/>
          <w:sz w:val="19"/>
          <w:szCs w:val="19"/>
          <w:lang w:eastAsia="ru-RU"/>
        </w:rPr>
        <w:t xml:space="preserve">н-т культурологии ;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сост. Т.И. Иванов</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под ред. Т.К. Петрова ; ил. А.О. Никоненко</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сост. программы Т.А. Крюков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xml:space="preserve">(Сведения об организации помещены на титульном экране, остальные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сведения - в разных местах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5.2.6.6. Сведения об ответственности, включающие наименование возглавляющей организац</w:t>
      </w:r>
      <w:proofErr w:type="gramStart"/>
      <w:r w:rsidRPr="00B370D5">
        <w:rPr>
          <w:rFonts w:ascii="Tahoma" w:eastAsia="Times New Roman" w:hAnsi="Tahoma" w:cs="Tahoma"/>
          <w:color w:val="454545"/>
          <w:sz w:val="19"/>
          <w:szCs w:val="19"/>
          <w:lang w:eastAsia="ru-RU"/>
        </w:rPr>
        <w:t>ии и ее</w:t>
      </w:r>
      <w:proofErr w:type="gramEnd"/>
      <w:r w:rsidRPr="00B370D5">
        <w:rPr>
          <w:rFonts w:ascii="Tahoma" w:eastAsia="Times New Roman" w:hAnsi="Tahoma" w:cs="Tahoma"/>
          <w:color w:val="454545"/>
          <w:sz w:val="19"/>
          <w:szCs w:val="19"/>
          <w:lang w:eastAsia="ru-RU"/>
        </w:rPr>
        <w:t xml:space="preserve"> подразделения или подчиненной ей организации, записывают в том виде и порядке, как они приведены в предписанном источнике информации, и отделяют друг от друга запятой.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г</w:t>
      </w:r>
      <w:proofErr w:type="gramEnd"/>
      <w:r w:rsidRPr="00B370D5">
        <w:rPr>
          <w:rFonts w:ascii="Tahoma" w:eastAsia="Times New Roman" w:hAnsi="Tahoma" w:cs="Tahoma"/>
          <w:color w:val="454545"/>
          <w:sz w:val="19"/>
          <w:szCs w:val="19"/>
          <w:lang w:eastAsia="ru-RU"/>
        </w:rPr>
        <w:t xml:space="preserve">ос. б-ка, Центр вост. лит.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Моск. союз художников, Отд-ние "Кн. графика"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сост. М.А. Давиденко ; [авт. вступ. статей Н.Н. Гончарова, М. Чегодаева]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Моисеев Р.С. ;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 xml:space="preserve">кад. наук, Дальневост. отд-ние, Камчат. ин-т экологии и природопользования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Моск. гос. ун-т им. М.В. Ломоносова, Филол. фак., Каф</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р</w:t>
      </w:r>
      <w:proofErr w:type="gramEnd"/>
      <w:r w:rsidRPr="00B370D5">
        <w:rPr>
          <w:rFonts w:ascii="Tahoma" w:eastAsia="Times New Roman" w:hAnsi="Tahoma" w:cs="Tahoma"/>
          <w:color w:val="454545"/>
          <w:sz w:val="19"/>
          <w:szCs w:val="19"/>
          <w:lang w:eastAsia="ru-RU"/>
        </w:rPr>
        <w:t xml:space="preserve">ус. уст. нар. творчества ; под ред. Т.Б. Диановой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5.2.6.7. Сведения об ответственности, грамматически связанные между собой в предписанном источнике информации, приводят в описании как единую группу сведений в том же виде и последовательности, как в источнике.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Как научить ребенка читать [Текст] / Ольга и Сергей Федины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Мы, русские беженцы в Финляндии...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публицистика (1919 - 1921) / А.И. Куприн ; сост., вступ. ст. и коммент. Б. Хеллмана при участии Р. Дэвиса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Опера нищих [Ноты] : опера в 3 д. с прологом и эпилогом / М. Заринь [комп.] ; либретто композитора по мотивам рассказа Жана Гривы "Под тенью голубой мечети" ; рус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в</w:t>
      </w:r>
      <w:proofErr w:type="gramEnd"/>
      <w:r w:rsidRPr="00B370D5">
        <w:rPr>
          <w:rFonts w:ascii="Tahoma" w:eastAsia="Times New Roman" w:hAnsi="Tahoma" w:cs="Tahoma"/>
          <w:color w:val="454545"/>
          <w:sz w:val="19"/>
          <w:szCs w:val="19"/>
          <w:lang w:eastAsia="ru-RU"/>
        </w:rPr>
        <w:t xml:space="preserve">ариант либретто Г. Горского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Ваше сердце [Текст] = Your heart : вопр. и ответы / Эд Вейнер и сотрудники Нац. мед</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ссоц. США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перевод с англ. С. Глянцева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5.2.6.8. Если в предписанном источнике информации содержатся данные об одном, двух или трех лицах и (или) организациях, выполняющих одну и ту же функцию или имеющих одну и ту же степень ответственности, то данные о них обязательно приводят в сведениях об ответственности, независимо от того, приводились они в заголовке записи или нет.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И.С. Тургенев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Чуприна Лариса Александровна ;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 xml:space="preserve">кад. образования,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Ком</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п</w:t>
      </w:r>
      <w:proofErr w:type="gramEnd"/>
      <w:r w:rsidRPr="00B370D5">
        <w:rPr>
          <w:rFonts w:ascii="Tahoma" w:eastAsia="Times New Roman" w:hAnsi="Tahoma" w:cs="Tahoma"/>
          <w:color w:val="454545"/>
          <w:sz w:val="19"/>
          <w:szCs w:val="19"/>
          <w:lang w:eastAsia="ru-RU"/>
        </w:rPr>
        <w:t xml:space="preserve">о образованию Администрации Санкт-Петербурга,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Акад. обществ</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с</w:t>
      </w:r>
      <w:proofErr w:type="gramEnd"/>
      <w:r w:rsidRPr="00B370D5">
        <w:rPr>
          <w:rFonts w:ascii="Tahoma" w:eastAsia="Times New Roman" w:hAnsi="Tahoma" w:cs="Tahoma"/>
          <w:color w:val="454545"/>
          <w:sz w:val="19"/>
          <w:szCs w:val="19"/>
          <w:lang w:eastAsia="ru-RU"/>
        </w:rPr>
        <w:t xml:space="preserve">вязей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xml:space="preserve">(В данных примерах имя лица, приведенного в сведениях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об ответственности, было использовано также в качестве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заголовка записи)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А.В. Федоров, Е.Ю. Беляев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А.А. Хромов, М.С. Архангельский, А.В. Иванов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xml:space="preserve">(В данных примерах имя первого из указанных в сведениях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об ответственности лиц было использовано также в качестве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заголовка записи)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5.2.6.9. При наличии информации о четырех и более лицах и (или) организациях количество приводимых сведений об ответственности определяет библиографирующее учреждение.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 описании могут быть приведены сведения обо всех лицах и (или) организациях, указанных в источнике информации. При необходимости сократить их количество ограничиваются указанием первого из каждой группы с добавлением в квадратных скобках сокращения "и другие" [и др.] или его эквивалента на латинском языке [et al.].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вт. карты и указ. В.К. Бронникова [и др.]</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отв. ред. А.А. Лютый [и др.]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худож.- мультипликаторы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 Захарова [и др.]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Ин-т яз</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и</w:t>
      </w:r>
      <w:proofErr w:type="gramEnd"/>
      <w:r w:rsidRPr="00B370D5">
        <w:rPr>
          <w:rFonts w:ascii="Tahoma" w:eastAsia="Times New Roman" w:hAnsi="Tahoma" w:cs="Tahoma"/>
          <w:color w:val="454545"/>
          <w:sz w:val="19"/>
          <w:szCs w:val="19"/>
          <w:lang w:eastAsia="ru-RU"/>
        </w:rPr>
        <w:t xml:space="preserve"> лит. Акад. наук Монголии, Ин-т языкознания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 xml:space="preserve">кад. наук ; Е. Баяр-сайхан [и др.] (с монг. стороны), А.А. Дарбеева [и др.] (с рос. стороны) ; под общ. ред. А. Лувсандэндэва, Ц. Цэдэндамба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М-во здравоохранения</w:t>
      </w:r>
      <w:proofErr w:type="gramStart"/>
      <w:r w:rsidRPr="00B370D5">
        <w:rPr>
          <w:rFonts w:ascii="Tahoma" w:eastAsia="Times New Roman" w:hAnsi="Tahoma" w:cs="Tahoma"/>
          <w:color w:val="454545"/>
          <w:sz w:val="19"/>
          <w:szCs w:val="19"/>
          <w:lang w:eastAsia="ru-RU"/>
        </w:rPr>
        <w:t xml:space="preserve"> Р</w:t>
      </w:r>
      <w:proofErr w:type="gramEnd"/>
      <w:r w:rsidRPr="00B370D5">
        <w:rPr>
          <w:rFonts w:ascii="Tahoma" w:eastAsia="Times New Roman" w:hAnsi="Tahoma" w:cs="Tahoma"/>
          <w:color w:val="454545"/>
          <w:sz w:val="19"/>
          <w:szCs w:val="19"/>
          <w:lang w:eastAsia="ru-RU"/>
        </w:rPr>
        <w:t>ос. Федерации [и др.]</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разраб. Г.А. Рыжак [и др.]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Л.Л. Кофанов [и др.] ; отв. ред. Л.Л. Кофанов ;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 xml:space="preserve">кад. наук, Ин-т всеобщ. истории, Центр изучения рим. права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подгот. Вязовский А.Е. [и др.]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eastAsia="ru-RU"/>
        </w:rPr>
        <w:t xml:space="preserve">/ редкол.: Т.Н. Васина (отв. ред.) </w:t>
      </w:r>
      <w:r w:rsidRPr="00B370D5">
        <w:rPr>
          <w:rFonts w:ascii="Tahoma" w:eastAsia="Times New Roman" w:hAnsi="Tahoma" w:cs="Tahoma"/>
          <w:color w:val="454545"/>
          <w:sz w:val="19"/>
          <w:szCs w:val="19"/>
          <w:lang w:val="en-GB" w:eastAsia="ru-RU"/>
        </w:rPr>
        <w:t>[</w:t>
      </w:r>
      <w:r w:rsidRPr="00B370D5">
        <w:rPr>
          <w:rFonts w:ascii="Tahoma" w:eastAsia="Times New Roman" w:hAnsi="Tahoma" w:cs="Tahoma"/>
          <w:color w:val="454545"/>
          <w:sz w:val="19"/>
          <w:szCs w:val="19"/>
          <w:lang w:eastAsia="ru-RU"/>
        </w:rPr>
        <w:t>и</w:t>
      </w:r>
      <w:r w:rsidRPr="00B370D5">
        <w:rPr>
          <w:rFonts w:ascii="Tahoma" w:eastAsia="Times New Roman" w:hAnsi="Tahoma" w:cs="Tahoma"/>
          <w:color w:val="454545"/>
          <w:sz w:val="19"/>
          <w:szCs w:val="19"/>
          <w:lang w:val="en-GB" w:eastAsia="ru-RU"/>
        </w:rPr>
        <w:t xml:space="preserve"> </w:t>
      </w:r>
      <w:r w:rsidRPr="00B370D5">
        <w:rPr>
          <w:rFonts w:ascii="Tahoma" w:eastAsia="Times New Roman" w:hAnsi="Tahoma" w:cs="Tahoma"/>
          <w:color w:val="454545"/>
          <w:sz w:val="19"/>
          <w:szCs w:val="19"/>
          <w:lang w:eastAsia="ru-RU"/>
        </w:rPr>
        <w:t>др</w:t>
      </w:r>
      <w:r w:rsidRPr="00B370D5">
        <w:rPr>
          <w:rFonts w:ascii="Tahoma" w:eastAsia="Times New Roman" w:hAnsi="Tahoma" w:cs="Tahoma"/>
          <w:color w:val="454545"/>
          <w:sz w:val="19"/>
          <w:szCs w:val="19"/>
          <w:lang w:val="en-GB"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val="en-GB" w:eastAsia="ru-RU"/>
        </w:rPr>
        <w:t>mit</w:t>
      </w:r>
      <w:proofErr w:type="gramEnd"/>
      <w:r w:rsidRPr="00B370D5">
        <w:rPr>
          <w:rFonts w:ascii="Tahoma" w:eastAsia="Times New Roman" w:hAnsi="Tahoma" w:cs="Tahoma"/>
          <w:color w:val="454545"/>
          <w:sz w:val="19"/>
          <w:szCs w:val="19"/>
          <w:lang w:val="en-GB" w:eastAsia="ru-RU"/>
        </w:rPr>
        <w:t xml:space="preserve"> Beitr. </w:t>
      </w:r>
      <w:proofErr w:type="gramStart"/>
      <w:r w:rsidRPr="00B370D5">
        <w:rPr>
          <w:rFonts w:ascii="Tahoma" w:eastAsia="Times New Roman" w:hAnsi="Tahoma" w:cs="Tahoma"/>
          <w:color w:val="454545"/>
          <w:sz w:val="19"/>
          <w:szCs w:val="19"/>
          <w:lang w:val="en-GB" w:eastAsia="ru-RU"/>
        </w:rPr>
        <w:t>von</w:t>
      </w:r>
      <w:proofErr w:type="gramEnd"/>
      <w:r w:rsidRPr="00B370D5">
        <w:rPr>
          <w:rFonts w:ascii="Tahoma" w:eastAsia="Times New Roman" w:hAnsi="Tahoma" w:cs="Tahoma"/>
          <w:color w:val="454545"/>
          <w:sz w:val="19"/>
          <w:szCs w:val="19"/>
          <w:lang w:val="en-GB" w:eastAsia="ru-RU"/>
        </w:rPr>
        <w:t xml:space="preserve"> Dumitru Cioaca [et al.]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(Во всех вышеприведенных примерах слова "[и др.]" обозначают, что в предписанном источнике информации имен (наименований) было более трех)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5.2.7. Правила приведения сведений в области заглавия и сведений об ответственности при описании сборника (комплекта) без общего заглавия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5.2.7.1. Сборники, состоящие из нескольких произведений, каждое из которых имеет свое заглавие, а общее заглавие сборника отсутствует, можно разделить на следующие группы: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сборники, произведения которых расположены на одном носителе;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сборники или комплекты однородных и разнородных документов, произведения которых расположены на разных носителях.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5.2.7.2. При составлении описания сборника без общего заглавия, все произведения которого расположены на одном носителе, библиографические сведения в области заглавия и сведений об ответственности приводят по изложенным ниже правилам.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5.2.7.2.1. Общее основное заглавие не формулируют. </w:t>
      </w:r>
      <w:proofErr w:type="gramStart"/>
      <w:r w:rsidRPr="00B370D5">
        <w:rPr>
          <w:rFonts w:ascii="Tahoma" w:eastAsia="Times New Roman" w:hAnsi="Tahoma" w:cs="Tahoma"/>
          <w:color w:val="454545"/>
          <w:sz w:val="19"/>
          <w:szCs w:val="19"/>
          <w:lang w:eastAsia="ru-RU"/>
        </w:rPr>
        <w:t>В области последовательно приводят помещенные в предписанном источнике информации заглавия отдельных произведений вместе с относящимися к каждому из них сведениями; каждую группу сведений отделяют от последующей точкой с запятой - если у произведений сборника один автор, или точкой - если авторы произведений разные или автор отсутствует.</w:t>
      </w:r>
      <w:proofErr w:type="gramEnd"/>
      <w:r w:rsidRPr="00B370D5">
        <w:rPr>
          <w:rFonts w:ascii="Tahoma" w:eastAsia="Times New Roman" w:hAnsi="Tahoma" w:cs="Tahoma"/>
          <w:color w:val="454545"/>
          <w:sz w:val="19"/>
          <w:szCs w:val="19"/>
          <w:lang w:eastAsia="ru-RU"/>
        </w:rPr>
        <w:t xml:space="preserve"> Внутри группы сведений употребляют знаки, предписанные для элементов данной области.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5.2.7.2.2. Общее обозначение материала помещают после заглавия первого произведения в сборнике одного автора или разных авторов.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Моя жизнь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автомонография ; Этюды о художниках / Игорь Грабарь ; [сост., вступ. ст. и коммент. </w:t>
      </w:r>
      <w:proofErr w:type="gramStart"/>
      <w:r w:rsidRPr="00B370D5">
        <w:rPr>
          <w:rFonts w:ascii="Tahoma" w:eastAsia="Times New Roman" w:hAnsi="Tahoma" w:cs="Tahoma"/>
          <w:color w:val="454545"/>
          <w:sz w:val="19"/>
          <w:szCs w:val="19"/>
          <w:lang w:eastAsia="ru-RU"/>
        </w:rPr>
        <w:t xml:space="preserve">В.М. Володарского]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Английский разговорный [Электронный ресурс]. </w:t>
      </w:r>
      <w:proofErr w:type="gramStart"/>
      <w:r w:rsidRPr="00B370D5">
        <w:rPr>
          <w:rFonts w:ascii="Tahoma" w:eastAsia="Times New Roman" w:hAnsi="Tahoma" w:cs="Tahoma"/>
          <w:color w:val="454545"/>
          <w:sz w:val="19"/>
          <w:szCs w:val="19"/>
          <w:lang w:eastAsia="ru-RU"/>
        </w:rPr>
        <w:t>Американский</w:t>
      </w:r>
      <w:proofErr w:type="gramEnd"/>
      <w:r w:rsidRPr="00B370D5">
        <w:rPr>
          <w:rFonts w:ascii="Tahoma" w:eastAsia="Times New Roman" w:hAnsi="Tahoma" w:cs="Tahoma"/>
          <w:color w:val="454545"/>
          <w:sz w:val="19"/>
          <w:szCs w:val="19"/>
          <w:lang w:eastAsia="ru-RU"/>
        </w:rPr>
        <w:t xml:space="preserve"> разговорный / [к сб. в целом] Intell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Николай! Николай!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роман ; Рассказы / Жозе Родригес Мигейс ; пер. с португ., вступ. ст. Л. Бреверн. Час звезды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повесть / Клариси Лиспектор ; пер. с португ. Е. Беляковой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5.2.7.2.3. Если имеются сведения, общие для всех произведений, вошедших в сборник, их помещают после соответствующих сведений о последнем произведении. Такие сведения сопровождают словами или фразами, уточняющими их общий характер. Уточняющие сведения заимствуют из предписанного источника информации; при их отсутствии - формулируют на основании анализа документа и заключают в квадратные скобки.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Если в данной области это сделать трудно, можно дать соответствующие пояснения в области примечания или сведения, общие для всех произведений сборника, перенести в область примечания.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Зеркало - друг, зеркало - враг [Текст] / Роберт Асприн, Джордж Такей. Тамбу / Роберт Асприн</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[к сб. в целом: пер. с англ. В. Козина, С. Горячевой ; худож. </w:t>
      </w:r>
      <w:proofErr w:type="gramStart"/>
      <w:r w:rsidRPr="00B370D5">
        <w:rPr>
          <w:rFonts w:ascii="Tahoma" w:eastAsia="Times New Roman" w:hAnsi="Tahoma" w:cs="Tahoma"/>
          <w:color w:val="454545"/>
          <w:sz w:val="19"/>
          <w:szCs w:val="19"/>
          <w:lang w:eastAsia="ru-RU"/>
        </w:rPr>
        <w:t xml:space="preserve">В. Федоров]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Полет белых голубей [Звукозапись]</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Муравей и верблюд / А. Мансуров ; сл. [1-го произв.] Г. Камилова ; сл. [2-го произв.] М. Кахарова. Фиалка / С. Бабаев</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сл. Ш. Сагдуллы; [все произв.] исполн. Дет</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х</w:t>
      </w:r>
      <w:proofErr w:type="gramEnd"/>
      <w:r w:rsidRPr="00B370D5">
        <w:rPr>
          <w:rFonts w:ascii="Tahoma" w:eastAsia="Times New Roman" w:hAnsi="Tahoma" w:cs="Tahoma"/>
          <w:color w:val="454545"/>
          <w:sz w:val="19"/>
          <w:szCs w:val="19"/>
          <w:lang w:eastAsia="ru-RU"/>
        </w:rPr>
        <w:t xml:space="preserve">ор Узб. ТВ и радио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5.2.7.2.4. Если в сборник без общего заглавия входят произведения с указанием различной повторности издания, эти сведения помещают в области заглавия после всех сведений о соответствующем произведении и отделяют запятой.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Слово о словах [Текст] : очерки о языке, изд. 5-е, пересмотр</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и</w:t>
      </w:r>
      <w:proofErr w:type="gramEnd"/>
      <w:r w:rsidRPr="00B370D5">
        <w:rPr>
          <w:rFonts w:ascii="Tahoma" w:eastAsia="Times New Roman" w:hAnsi="Tahoma" w:cs="Tahoma"/>
          <w:color w:val="454545"/>
          <w:sz w:val="19"/>
          <w:szCs w:val="19"/>
          <w:lang w:eastAsia="ru-RU"/>
        </w:rPr>
        <w:t xml:space="preserve"> доп. ; Почему не иначе? : этимол. словарик школьника, переизд. / Л.В. Успенский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Поэтика кино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сборник / под ред. Б.М. Эйхенбаума ; с предисл. К. Шутко</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коммент. С.Д. Гуревича, 2-е изд. Перечитывая "Поэтику кино" : сб. ст. / под общ. ред. Р.Ф. Копыловой ; [к сб. в целом] М-во культуры</w:t>
      </w:r>
      <w:proofErr w:type="gramStart"/>
      <w:r w:rsidRPr="00B370D5">
        <w:rPr>
          <w:rFonts w:ascii="Tahoma" w:eastAsia="Times New Roman" w:hAnsi="Tahoma" w:cs="Tahoma"/>
          <w:color w:val="454545"/>
          <w:sz w:val="19"/>
          <w:szCs w:val="19"/>
          <w:lang w:eastAsia="ru-RU"/>
        </w:rPr>
        <w:t xml:space="preserve"> Р</w:t>
      </w:r>
      <w:proofErr w:type="gramEnd"/>
      <w:r w:rsidRPr="00B370D5">
        <w:rPr>
          <w:rFonts w:ascii="Tahoma" w:eastAsia="Times New Roman" w:hAnsi="Tahoma" w:cs="Tahoma"/>
          <w:color w:val="454545"/>
          <w:sz w:val="19"/>
          <w:szCs w:val="19"/>
          <w:lang w:eastAsia="ru-RU"/>
        </w:rPr>
        <w:t>ос. Федерации,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 xml:space="preserve">кад. наук, Рос. ин-т истории искусств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5.2.7.2.5. Сведения об издании, относящиеся к сборнику в целом, приводят после сведений о последнем произведении по правилам приведения области издания (см. 5.3).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proofErr w:type="gramStart"/>
      <w:r w:rsidRPr="00B370D5">
        <w:rPr>
          <w:rFonts w:ascii="Tahoma" w:eastAsia="Times New Roman" w:hAnsi="Tahoma" w:cs="Tahoma"/>
          <w:color w:val="454545"/>
          <w:sz w:val="19"/>
          <w:szCs w:val="19"/>
          <w:lang w:val="en-GB" w:eastAsia="ru-RU"/>
        </w:rPr>
        <w:t>Introduction to English law [</w:t>
      </w:r>
      <w:r w:rsidRPr="00B370D5">
        <w:rPr>
          <w:rFonts w:ascii="Tahoma" w:eastAsia="Times New Roman" w:hAnsi="Tahoma" w:cs="Tahoma"/>
          <w:color w:val="454545"/>
          <w:sz w:val="19"/>
          <w:szCs w:val="19"/>
          <w:lang w:eastAsia="ru-RU"/>
        </w:rPr>
        <w:t>Текст</w:t>
      </w:r>
      <w:r w:rsidRPr="00B370D5">
        <w:rPr>
          <w:rFonts w:ascii="Tahoma" w:eastAsia="Times New Roman" w:hAnsi="Tahoma" w:cs="Tahoma"/>
          <w:color w:val="454545"/>
          <w:sz w:val="19"/>
          <w:szCs w:val="19"/>
          <w:lang w:val="en-GB" w:eastAsia="ru-RU"/>
        </w:rPr>
        <w:t>] / Ph.S. James.</w:t>
      </w:r>
      <w:proofErr w:type="gramEnd"/>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val="en-GB" w:eastAsia="ru-RU"/>
        </w:rPr>
        <w:t>Chapter on revenue law / G.N. Clover.</w:t>
      </w:r>
      <w:proofErr w:type="gramEnd"/>
      <w:r w:rsidRPr="00B370D5">
        <w:rPr>
          <w:rFonts w:ascii="Tahoma" w:eastAsia="Times New Roman" w:hAnsi="Tahoma" w:cs="Tahoma"/>
          <w:color w:val="454545"/>
          <w:sz w:val="19"/>
          <w:szCs w:val="19"/>
          <w:lang w:val="en-GB" w:eastAsia="ru-RU"/>
        </w:rPr>
        <w:t xml:space="preserve"> - 9th </w:t>
      </w:r>
      <w:proofErr w:type="gramStart"/>
      <w:r w:rsidRPr="00B370D5">
        <w:rPr>
          <w:rFonts w:ascii="Tahoma" w:eastAsia="Times New Roman" w:hAnsi="Tahoma" w:cs="Tahoma"/>
          <w:color w:val="454545"/>
          <w:sz w:val="19"/>
          <w:szCs w:val="19"/>
          <w:lang w:val="en-GB" w:eastAsia="ru-RU"/>
        </w:rPr>
        <w:t>ed</w:t>
      </w:r>
      <w:proofErr w:type="gramEnd"/>
      <w:r w:rsidRPr="00B370D5">
        <w:rPr>
          <w:rFonts w:ascii="Tahoma" w:eastAsia="Times New Roman" w:hAnsi="Tahoma" w:cs="Tahoma"/>
          <w:color w:val="454545"/>
          <w:sz w:val="19"/>
          <w:szCs w:val="19"/>
          <w:lang w:val="en-GB"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5.2.7.2.6. Количество сведений о произведениях, вошедших в сборник, приводят в области заглавия и сведений об ответственности по усмотрению библиографирующего учреждения. Как правило, при описании сборника произведений одного автора приводят сведения не менее чем о двух произведениях. В описании сборника произведений разных авторов приводят сведения не менее чем о трех авторах и об одном произведении каждого из этих авторов.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5.2.7.3. При составлении описания сборника без общего заглавия или комплекта документов, произведения которого расположены на разных носителях, библиографические сведения в области заглавия и сведений об ответственности приводят по изложенным ниже правилам.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5.2.7.3.1. Если среди произведений сборника или комплекта документов на разных носителях можно выделить одно из них как основное (по значимости произведения, носителя, по полиграфическому оформлению), то его заглавие принимают за основное, вслед за ним помещают прочие сведения, относящиеся к этому произведению. Информация об остальных произведениях, вместе с их заглавиями и относящимися к ним сведениями, может быть помещена в области физической характеристики как сопроводительный материал (см. 5.6.5), в области примечания или отражена на втором уровне многоуровневого описания документа, состоящего из нескольких частей (см. раздел 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5.2.7.3.2. Если не представляется возможным выделить в качестве основного произведение на одном из носителей, на каждое произведение может быть составлено отдельное описание по общим правилам.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5.3. Область издания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5.3.1. Область содержит информацию об изменениях и особенностях данного издания по отношению к предыдущему изданию того же произведения.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5.3.2. Сведения об издании приводят в формулировках и в последовательности, имеющихся в предписанном источнике информации. </w:t>
      </w:r>
      <w:proofErr w:type="gramStart"/>
      <w:r w:rsidRPr="00B370D5">
        <w:rPr>
          <w:rFonts w:ascii="Tahoma" w:eastAsia="Times New Roman" w:hAnsi="Tahoma" w:cs="Tahoma"/>
          <w:color w:val="454545"/>
          <w:sz w:val="19"/>
          <w:szCs w:val="19"/>
          <w:lang w:eastAsia="ru-RU"/>
        </w:rPr>
        <w:t xml:space="preserve">Они обычно содержат слово "издание", заменяющие его слова "версия", "вариант", "выпуск", "редакция", "репринт" и т.п. или их эквиваленты на других языках, а также иные термины, отличающие его от предыдущих изданий.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Факс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и</w:t>
      </w:r>
      <w:proofErr w:type="gramEnd"/>
      <w:r w:rsidRPr="00B370D5">
        <w:rPr>
          <w:rFonts w:ascii="Tahoma" w:eastAsia="Times New Roman" w:hAnsi="Tahoma" w:cs="Tahoma"/>
          <w:color w:val="454545"/>
          <w:sz w:val="19"/>
          <w:szCs w:val="19"/>
          <w:lang w:eastAsia="ru-RU"/>
        </w:rPr>
        <w:t xml:space="preserve">зд.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Новая версия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Перепеч. с изд. 1925 г.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Доп. вариант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5.3.2.1. Порядковый номер, указанный в цифровой либо словесной форме, записывают арабскими цифрами, с добавлением окончания согласно правилам грамматики соответствующего языка.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- 10-е изд.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Изд. 7-е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- 2-я ред.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- 5th </w:t>
      </w:r>
      <w:proofErr w:type="gramStart"/>
      <w:r w:rsidRPr="00B370D5">
        <w:rPr>
          <w:rFonts w:ascii="Tahoma" w:eastAsia="Times New Roman" w:hAnsi="Tahoma" w:cs="Tahoma"/>
          <w:color w:val="454545"/>
          <w:sz w:val="19"/>
          <w:szCs w:val="19"/>
          <w:lang w:val="en-GB" w:eastAsia="ru-RU"/>
        </w:rPr>
        <w:t>ed</w:t>
      </w:r>
      <w:proofErr w:type="gramEnd"/>
      <w:r w:rsidRPr="00B370D5">
        <w:rPr>
          <w:rFonts w:ascii="Tahoma" w:eastAsia="Times New Roman" w:hAnsi="Tahoma" w:cs="Tahoma"/>
          <w:color w:val="454545"/>
          <w:sz w:val="19"/>
          <w:szCs w:val="19"/>
          <w:lang w:val="en-GB"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val="en-GB" w:eastAsia="ru-RU"/>
        </w:rPr>
        <w:t xml:space="preserve">. - </w:t>
      </w:r>
      <w:proofErr w:type="gramStart"/>
      <w:r w:rsidRPr="00B370D5">
        <w:rPr>
          <w:rFonts w:ascii="Tahoma" w:eastAsia="Times New Roman" w:hAnsi="Tahoma" w:cs="Tahoma"/>
          <w:color w:val="454545"/>
          <w:sz w:val="19"/>
          <w:szCs w:val="19"/>
          <w:lang w:val="en-GB" w:eastAsia="ru-RU"/>
        </w:rPr>
        <w:t>3.,</w:t>
      </w:r>
      <w:proofErr w:type="gramEnd"/>
      <w:r w:rsidRPr="00B370D5">
        <w:rPr>
          <w:rFonts w:ascii="Tahoma" w:eastAsia="Times New Roman" w:hAnsi="Tahoma" w:cs="Tahoma"/>
          <w:color w:val="454545"/>
          <w:sz w:val="19"/>
          <w:szCs w:val="19"/>
          <w:lang w:val="en-GB" w:eastAsia="ru-RU"/>
        </w:rPr>
        <w:t xml:space="preserve"> </w:t>
      </w:r>
      <w:r w:rsidRPr="00B370D5">
        <w:rPr>
          <w:rFonts w:ascii="Tahoma" w:eastAsia="Times New Roman" w:hAnsi="Tahoma" w:cs="Tahoma"/>
          <w:color w:val="454545"/>
          <w:sz w:val="19"/>
          <w:szCs w:val="19"/>
          <w:lang w:eastAsia="ru-RU"/>
        </w:rPr>
        <w:t>ь</w:t>
      </w:r>
      <w:r w:rsidRPr="00B370D5">
        <w:rPr>
          <w:rFonts w:ascii="Tahoma" w:eastAsia="Times New Roman" w:hAnsi="Tahoma" w:cs="Tahoma"/>
          <w:color w:val="454545"/>
          <w:sz w:val="19"/>
          <w:szCs w:val="19"/>
          <w:lang w:val="en-GB" w:eastAsia="ru-RU"/>
        </w:rPr>
        <w:t xml:space="preserve">berarb. </w:t>
      </w:r>
      <w:proofErr w:type="gramStart"/>
      <w:r w:rsidRPr="00B370D5">
        <w:rPr>
          <w:rFonts w:ascii="Tahoma" w:eastAsia="Times New Roman" w:hAnsi="Tahoma" w:cs="Tahoma"/>
          <w:color w:val="454545"/>
          <w:sz w:val="19"/>
          <w:szCs w:val="19"/>
          <w:lang w:val="en-GB" w:eastAsia="ru-RU"/>
        </w:rPr>
        <w:t>u</w:t>
      </w:r>
      <w:proofErr w:type="gramEnd"/>
      <w:r w:rsidRPr="00B370D5">
        <w:rPr>
          <w:rFonts w:ascii="Tahoma" w:eastAsia="Times New Roman" w:hAnsi="Tahoma" w:cs="Tahoma"/>
          <w:color w:val="454545"/>
          <w:sz w:val="19"/>
          <w:szCs w:val="19"/>
          <w:lang w:val="en-GB" w:eastAsia="ru-RU"/>
        </w:rPr>
        <w:t xml:space="preserve">. erw. </w:t>
      </w:r>
      <w:r w:rsidRPr="00B370D5">
        <w:rPr>
          <w:rFonts w:ascii="Tahoma" w:eastAsia="Times New Roman" w:hAnsi="Tahoma" w:cs="Tahoma"/>
          <w:color w:val="454545"/>
          <w:sz w:val="19"/>
          <w:szCs w:val="19"/>
          <w:lang w:eastAsia="ru-RU"/>
        </w:rPr>
        <w:t xml:space="preserve">Aufl.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5.3.2.2. Сведения об издании могут быть сформулированы, если известно, что в данном издании имеются существенные отличия от предыдущих изданий</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[Новое изд.]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[Переизд.]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[Пересмотр</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в</w:t>
      </w:r>
      <w:proofErr w:type="gramEnd"/>
      <w:r w:rsidRPr="00B370D5">
        <w:rPr>
          <w:rFonts w:ascii="Tahoma" w:eastAsia="Times New Roman" w:hAnsi="Tahoma" w:cs="Tahoma"/>
          <w:color w:val="454545"/>
          <w:sz w:val="19"/>
          <w:szCs w:val="19"/>
          <w:lang w:eastAsia="ru-RU"/>
        </w:rPr>
        <w:t xml:space="preserve">ерсия]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5.3.3. Сведения об ответственности записывают в области издания, если они относятся только к конкретному измененному изданию произведения. Их записывают после сведений об издании, и им предшествует знак косая черта. Прочие правила приведения сведений об ответственности и пунктуацию см. в 5.2.6.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Репр. воспроизведение изд. 1903 - 1909 гг. / под ред. проф. И.А. Бодуэна де Куртенэ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Изд. 2-е / перераб. с 1-го изд. П. Агафошин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5.3.4. Дополнительные сведения об издании приводят в описании, если в предписанном источнике информации имеются отдельно сформулированные дополнительные сведения об особенностях данного переиздания, перепечатки и т.п. Их записывают после предыдущих сведений области издания и отделяют запятой.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Изд. 6-е, испр. и доп.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- 7-е изд., стер.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- 3-е изд. / дораб. Л.Н. Наумов, перепеч. с изм. и доп.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 Nouv. ed., ref., </w:t>
      </w:r>
      <w:proofErr w:type="gramStart"/>
      <w:r w:rsidRPr="00B370D5">
        <w:rPr>
          <w:rFonts w:ascii="Tahoma" w:eastAsia="Times New Roman" w:hAnsi="Tahoma" w:cs="Tahoma"/>
          <w:color w:val="454545"/>
          <w:sz w:val="19"/>
          <w:szCs w:val="19"/>
          <w:lang w:val="en-GB" w:eastAsia="ru-RU"/>
        </w:rPr>
        <w:t>et</w:t>
      </w:r>
      <w:proofErr w:type="gramEnd"/>
      <w:r w:rsidRPr="00B370D5">
        <w:rPr>
          <w:rFonts w:ascii="Tahoma" w:eastAsia="Times New Roman" w:hAnsi="Tahoma" w:cs="Tahoma"/>
          <w:color w:val="454545"/>
          <w:sz w:val="19"/>
          <w:szCs w:val="19"/>
          <w:lang w:val="en-GB" w:eastAsia="ru-RU"/>
        </w:rPr>
        <w:t xml:space="preserve"> fort augm.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5.3.5. Сведения об ответственности, относящиеся к дополнительным сведениям об издании, записывают после этих сведений по правилам приведения сведений об ответственности (см. 5.2.6).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5.4. Область специфических сведений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5.4.1. Область применяется при описании объектов, являющихся особым типом публикации или размещенных на специфических носителях. К ним относятся картографические, нотные документы, сериальные и другие продолжающиеся ресурсы, отдельные виды нормативных и технических документов, электронные ресурсы, а также микроформы, если на них расположены все названные виды документов, за исключением электронных ресурсов.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5.4.1.1. При описании картографических документов областью специфических сведений является область математической основы. В этой области указывают следующие сведения, имеющиеся в предписанном источнике информации: масштаб, картографическую проекцию, координаты, сведения о равноденствии или эпохе в звездных картах.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Масштаб записывают в форме отвлеченного числа, показывающего отношение единицы к числу, обозначающему, во сколько раз уменьшены размеры земной поверхности. Слово "масштаб" в описании не приводят.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Западное полушарие. Восточное полушарие [Карты] : физическая карта для сред</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о</w:t>
      </w:r>
      <w:proofErr w:type="gramEnd"/>
      <w:r w:rsidRPr="00B370D5">
        <w:rPr>
          <w:rFonts w:ascii="Tahoma" w:eastAsia="Times New Roman" w:hAnsi="Tahoma" w:cs="Tahoma"/>
          <w:color w:val="454545"/>
          <w:sz w:val="19"/>
          <w:szCs w:val="19"/>
          <w:lang w:eastAsia="ru-RU"/>
        </w:rPr>
        <w:t>бщеобразоват. учреждений / сост. и подгот. к изд. ПКО "Картография" Роскартографии в 1995 г. ; ст. ред. В.И. Щербакова. - Испр. в 2000 г. - 1:22000000, 220 км в 1 см ; попереч. равновеликая азимут</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п</w:t>
      </w:r>
      <w:proofErr w:type="gramEnd"/>
      <w:r w:rsidRPr="00B370D5">
        <w:rPr>
          <w:rFonts w:ascii="Tahoma" w:eastAsia="Times New Roman" w:hAnsi="Tahoma" w:cs="Tahoma"/>
          <w:color w:val="454545"/>
          <w:sz w:val="19"/>
          <w:szCs w:val="19"/>
          <w:lang w:eastAsia="ru-RU"/>
        </w:rPr>
        <w:t xml:space="preserve">роекция Ламберта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5.4.1.2. При описании нотных документов в области специфических сведений приводят сведения о форме изложения нотного текста: партитуре, партиях (голосах), дирекционах. Сведения в области указывают в форме, данной в предписанном источнике информации.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Второй квартет [Ноты]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для 2 скрипок, альта и виолончели / А. Бертрам. - Партитура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Трио [Ноты]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для кларнета, виолончели и фп. / Б.С. Гецелов. - Партитура и голоса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5.4.1.3. При описании сериальных и других продолжающихся ресурсов областью специфических сведений является область нумерации. Правила приведения сведений в области нумерации см. 6.3.3.3.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5.4.1.4. При описании нормативных документов по стандартизации (стандартов и технических условий) в области специфических сведений указывают обозначение ранее действовавшего документа, даты введения, сроки действия объекта библиографического описания.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Оригиналы газетных полос для передачи по каналам связи. Технические требования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ГОСТ 25805-2000. - Взамен ГОСТ 25805-83</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введ. 01.01.02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Стекло безопасное для наземного транспорта. Общие технические условия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ГОСТ 5727-88. - </w:t>
      </w:r>
      <w:proofErr w:type="gramStart"/>
      <w:r w:rsidRPr="00B370D5">
        <w:rPr>
          <w:rFonts w:ascii="Tahoma" w:eastAsia="Times New Roman" w:hAnsi="Tahoma" w:cs="Tahoma"/>
          <w:color w:val="454545"/>
          <w:sz w:val="19"/>
          <w:szCs w:val="19"/>
          <w:lang w:eastAsia="ru-RU"/>
        </w:rPr>
        <w:t>Изд. сент. 2001 с Изм. 1, 2, 3 (ИУС. 1992.</w:t>
      </w:r>
      <w:proofErr w:type="gramEnd"/>
      <w:r w:rsidRPr="00B370D5">
        <w:rPr>
          <w:rFonts w:ascii="Tahoma" w:eastAsia="Times New Roman" w:hAnsi="Tahoma" w:cs="Tahoma"/>
          <w:color w:val="454545"/>
          <w:sz w:val="19"/>
          <w:szCs w:val="19"/>
          <w:lang w:eastAsia="ru-RU"/>
        </w:rPr>
        <w:t xml:space="preserve"> N 2; ИУС. 1999. N 1; ИУС. 2001. </w:t>
      </w:r>
      <w:proofErr w:type="gramStart"/>
      <w:r w:rsidRPr="00B370D5">
        <w:rPr>
          <w:rFonts w:ascii="Tahoma" w:eastAsia="Times New Roman" w:hAnsi="Tahoma" w:cs="Tahoma"/>
          <w:color w:val="454545"/>
          <w:sz w:val="19"/>
          <w:szCs w:val="19"/>
          <w:lang w:eastAsia="ru-RU"/>
        </w:rPr>
        <w:t>N 11).</w:t>
      </w:r>
      <w:proofErr w:type="gramEnd"/>
      <w:r w:rsidRPr="00B370D5">
        <w:rPr>
          <w:rFonts w:ascii="Tahoma" w:eastAsia="Times New Roman" w:hAnsi="Tahoma" w:cs="Tahoma"/>
          <w:color w:val="454545"/>
          <w:sz w:val="19"/>
          <w:szCs w:val="19"/>
          <w:lang w:eastAsia="ru-RU"/>
        </w:rPr>
        <w:t xml:space="preserve"> - Взамен ГОСТ 5727-83</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введ. 01.01.90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5.4.1.5. При описании патентных документов в области специфических сведений указывают регистрационный номер заявки на патентный документ; дату ее подачи (поступления); дату публикации и (или) сведения об официальном издании, в котором опубликованы сведения о патентном документе; сведения о конвенционном приоритете: дату подачи заявки, номер и название страны конвенционного приоритета. Название страны приводят в круглых скобках. Также в области могут быть указаны индексы национальной патентной классификации.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Приемопередающее устройство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пат. 2187888 Рос. Федерация</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МПК7 Н 04 В 1/38, Н 04 J 13/00 / Чугаева В.И. ; заявитель и патентообладатель Воронеж. науч</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исслед. ин-т связи. - N 2000131736/09</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заявл. 18.12.00 ; опубл. 20.08.02, Бюл. N 23 (II ч.)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Одноразовая ракета-носитель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заявка 1095735 Рос. Федерация</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МПК7 В 64 G 1/00 / Тернер Э.В. (США) ; заявитель Спейс Системз / Лорал, инк. ; патент</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п</w:t>
      </w:r>
      <w:proofErr w:type="gramEnd"/>
      <w:r w:rsidRPr="00B370D5">
        <w:rPr>
          <w:rFonts w:ascii="Tahoma" w:eastAsia="Times New Roman" w:hAnsi="Tahoma" w:cs="Tahoma"/>
          <w:color w:val="454545"/>
          <w:sz w:val="19"/>
          <w:szCs w:val="19"/>
          <w:lang w:eastAsia="ru-RU"/>
        </w:rPr>
        <w:t>оверенный Егорова Г.Б. - N 2000108705/28 ; заявл. 07.04.00 ; опубл. 10.03.01, Бюл. N 7 (I ч.)</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приоритет 09.04.99, N 09/289,037 (США)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5.4.1.6. При описании электронных ресурсов областью специфических сведений является область вида и объема ресурса. Данные сведения приводят по ГОСТ 7.82.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Библиография по социальным и гуманитарным наукам, 1993 - 1995 [Электронный ресурс] / Ин-т науч. информ. по обществ</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н</w:t>
      </w:r>
      <w:proofErr w:type="gramEnd"/>
      <w:r w:rsidRPr="00B370D5">
        <w:rPr>
          <w:rFonts w:ascii="Tahoma" w:eastAsia="Times New Roman" w:hAnsi="Tahoma" w:cs="Tahoma"/>
          <w:color w:val="454545"/>
          <w:sz w:val="19"/>
          <w:szCs w:val="19"/>
          <w:lang w:eastAsia="ru-RU"/>
        </w:rPr>
        <w:t>аукам (ИНИОН). - Электрон</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д</w:t>
      </w:r>
      <w:proofErr w:type="gramEnd"/>
      <w:r w:rsidRPr="00B370D5">
        <w:rPr>
          <w:rFonts w:ascii="Tahoma" w:eastAsia="Times New Roman" w:hAnsi="Tahoma" w:cs="Tahoma"/>
          <w:color w:val="454545"/>
          <w:sz w:val="19"/>
          <w:szCs w:val="19"/>
          <w:lang w:eastAsia="ru-RU"/>
        </w:rPr>
        <w:t xml:space="preserve">ан. и прогр. (33 файла : 459658539 байт)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5.4.2. Область специфических сведений может быть повторена, если объект описания одновременно обладает качествами материалов разных классов, и это следует отразить в описании (см. также 6.3.3.3.7).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Граф</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м</w:t>
      </w:r>
      <w:proofErr w:type="gramEnd"/>
      <w:r w:rsidRPr="00B370D5">
        <w:rPr>
          <w:rFonts w:ascii="Tahoma" w:eastAsia="Times New Roman" w:hAnsi="Tahoma" w:cs="Tahoma"/>
          <w:color w:val="454545"/>
          <w:sz w:val="19"/>
          <w:szCs w:val="19"/>
          <w:lang w:eastAsia="ru-RU"/>
        </w:rPr>
        <w:t>-б в км. - Электрон</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к</w:t>
      </w:r>
      <w:proofErr w:type="gramEnd"/>
      <w:r w:rsidRPr="00B370D5">
        <w:rPr>
          <w:rFonts w:ascii="Tahoma" w:eastAsia="Times New Roman" w:hAnsi="Tahoma" w:cs="Tahoma"/>
          <w:color w:val="454545"/>
          <w:sz w:val="19"/>
          <w:szCs w:val="19"/>
          <w:lang w:eastAsia="ru-RU"/>
        </w:rPr>
        <w:t xml:space="preserve">артогр. дан.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5.4.3. При описании промышленных каталогов, неопубликованных отчетов о научно-исследовательских работах, неопубликованных диссертаций область специфических сведений не применяют.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5.5. Область выходных данных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5.5.1. Область содержит сведения о месте и времени публикации, распространения и изготовления объекта описания, а также сведения об его издателе, распространителе, изготовителе.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5.5.2. Название места издания, распространения приводят в форме и падеже, </w:t>
      </w:r>
      <w:proofErr w:type="gramStart"/>
      <w:r w:rsidRPr="00B370D5">
        <w:rPr>
          <w:rFonts w:ascii="Tahoma" w:eastAsia="Times New Roman" w:hAnsi="Tahoma" w:cs="Tahoma"/>
          <w:color w:val="454545"/>
          <w:sz w:val="19"/>
          <w:szCs w:val="19"/>
          <w:lang w:eastAsia="ru-RU"/>
        </w:rPr>
        <w:t>указанных</w:t>
      </w:r>
      <w:proofErr w:type="gramEnd"/>
      <w:r w:rsidRPr="00B370D5">
        <w:rPr>
          <w:rFonts w:ascii="Tahoma" w:eastAsia="Times New Roman" w:hAnsi="Tahoma" w:cs="Tahoma"/>
          <w:color w:val="454545"/>
          <w:sz w:val="19"/>
          <w:szCs w:val="19"/>
          <w:lang w:eastAsia="ru-RU"/>
        </w:rPr>
        <w:t xml:space="preserve"> в предписанном источнике информации.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Саратов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В Можайске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V Praze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La Habana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5.5.2.1. Если указано несколько мест издания, приводят название, выделенное полиграфическим способом или указанное первым в предписанном источнике информации. Опущенные сведения отмечают сокращением [и др.] или его эквивалентом на латинском языке, приводимым в квадратных скобках</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val="en-GB" w:eastAsia="ru-RU"/>
        </w:rPr>
        <w:t xml:space="preserve">- </w:t>
      </w:r>
      <w:r w:rsidRPr="00B370D5">
        <w:rPr>
          <w:rFonts w:ascii="Tahoma" w:eastAsia="Times New Roman" w:hAnsi="Tahoma" w:cs="Tahoma"/>
          <w:color w:val="454545"/>
          <w:sz w:val="19"/>
          <w:szCs w:val="19"/>
          <w:lang w:eastAsia="ru-RU"/>
        </w:rPr>
        <w:t>СПб</w:t>
      </w:r>
      <w:r w:rsidRPr="00B370D5">
        <w:rPr>
          <w:rFonts w:ascii="Tahoma" w:eastAsia="Times New Roman" w:hAnsi="Tahoma" w:cs="Tahoma"/>
          <w:color w:val="454545"/>
          <w:sz w:val="19"/>
          <w:szCs w:val="19"/>
          <w:lang w:val="en-GB" w:eastAsia="ru-RU"/>
        </w:rPr>
        <w:t>. [</w:t>
      </w:r>
      <w:r w:rsidRPr="00B370D5">
        <w:rPr>
          <w:rFonts w:ascii="Tahoma" w:eastAsia="Times New Roman" w:hAnsi="Tahoma" w:cs="Tahoma"/>
          <w:color w:val="454545"/>
          <w:sz w:val="19"/>
          <w:szCs w:val="19"/>
          <w:lang w:eastAsia="ru-RU"/>
        </w:rPr>
        <w:t>и</w:t>
      </w:r>
      <w:r w:rsidRPr="00B370D5">
        <w:rPr>
          <w:rFonts w:ascii="Tahoma" w:eastAsia="Times New Roman" w:hAnsi="Tahoma" w:cs="Tahoma"/>
          <w:color w:val="454545"/>
          <w:sz w:val="19"/>
          <w:szCs w:val="19"/>
          <w:lang w:val="en-GB" w:eastAsia="ru-RU"/>
        </w:rPr>
        <w:t xml:space="preserve"> </w:t>
      </w:r>
      <w:r w:rsidRPr="00B370D5">
        <w:rPr>
          <w:rFonts w:ascii="Tahoma" w:eastAsia="Times New Roman" w:hAnsi="Tahoma" w:cs="Tahoma"/>
          <w:color w:val="454545"/>
          <w:sz w:val="19"/>
          <w:szCs w:val="19"/>
          <w:lang w:eastAsia="ru-RU"/>
        </w:rPr>
        <w:t>др</w:t>
      </w:r>
      <w:r w:rsidRPr="00B370D5">
        <w:rPr>
          <w:rFonts w:ascii="Tahoma" w:eastAsia="Times New Roman" w:hAnsi="Tahoma" w:cs="Tahoma"/>
          <w:color w:val="454545"/>
          <w:sz w:val="19"/>
          <w:szCs w:val="19"/>
          <w:lang w:val="en-GB" w:eastAsia="ru-RU"/>
        </w:rPr>
        <w:t>.]</w:t>
      </w:r>
      <w:proofErr w:type="gramEnd"/>
      <w:r w:rsidRPr="00B370D5">
        <w:rPr>
          <w:rFonts w:ascii="Tahoma" w:eastAsia="Times New Roman" w:hAnsi="Tahoma" w:cs="Tahoma"/>
          <w:color w:val="454545"/>
          <w:sz w:val="19"/>
          <w:szCs w:val="19"/>
          <w:lang w:val="en-GB"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 London [etc.]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5.5.2.2. Могут быть приведены названия второго и последующих мест издания, отделяемые друг от друга точкой с запятой. Предпочтение может быть отдано месту издания страны, где находится библиографирующее учреждение</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СПб.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Киев ; Париж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Paris [etc.]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(В источнике информации указаны четыре места издания:</w:t>
      </w:r>
      <w:proofErr w:type="gramEnd"/>
      <w:r w:rsidRPr="00B370D5">
        <w:rPr>
          <w:rFonts w:ascii="Tahoma" w:eastAsia="Times New Roman" w:hAnsi="Tahoma" w:cs="Tahoma"/>
          <w:color w:val="454545"/>
          <w:sz w:val="19"/>
          <w:szCs w:val="19"/>
          <w:lang w:eastAsia="ru-RU"/>
        </w:rPr>
        <w:t xml:space="preserve"> London, Paris, Berlin, Philadelphia. </w:t>
      </w:r>
      <w:proofErr w:type="gramStart"/>
      <w:r w:rsidRPr="00B370D5">
        <w:rPr>
          <w:rFonts w:ascii="Tahoma" w:eastAsia="Times New Roman" w:hAnsi="Tahoma" w:cs="Tahoma"/>
          <w:color w:val="454545"/>
          <w:sz w:val="19"/>
          <w:szCs w:val="19"/>
          <w:lang w:eastAsia="ru-RU"/>
        </w:rPr>
        <w:t xml:space="preserve">Библиографирующее учреждение находится в Париже)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5.5.2.3. Если место издания в объекте описания не указано, его следует установить по местонахождению издателя. Название места издания приводят без квадратных скобок, если оно ясно из наименования издателя</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СПб</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Ист. иллюстрация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Самара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Самар. Дом печати</w:t>
      </w:r>
      <w:proofErr w:type="gramStart"/>
      <w:r w:rsidRPr="00B370D5">
        <w:rPr>
          <w:rFonts w:ascii="Tahoma" w:eastAsia="Times New Roman" w:hAnsi="Tahoma" w:cs="Tahoma"/>
          <w:color w:val="454545"/>
          <w:sz w:val="19"/>
          <w:szCs w:val="19"/>
          <w:lang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End"/>
      <w:r w:rsidRPr="00B370D5">
        <w:rPr>
          <w:rFonts w:ascii="Tahoma" w:eastAsia="Times New Roman" w:hAnsi="Tahoma" w:cs="Tahoma"/>
          <w:color w:val="454545"/>
          <w:sz w:val="19"/>
          <w:szCs w:val="19"/>
          <w:lang w:eastAsia="ru-RU"/>
        </w:rPr>
        <w:t>.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Моск. учебники и Картолитография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5.5.2.4. Если место издания точно не установлено, приводят предполагаемое место со знаком вопроса</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[Н. Новгород?]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[Berlin?]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5.5.2.5. При отсутствии сведений о месте издания может быть приведено в квадратных скобках название страны или сокращение [б.м.] либо его эквивалент на латинском языке [s.l.].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 [Finland]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val="en-GB" w:eastAsia="ru-RU"/>
        </w:rPr>
        <w:t>- [Italy?]</w:t>
      </w:r>
      <w:proofErr w:type="gramEnd"/>
      <w:r w:rsidRPr="00B370D5">
        <w:rPr>
          <w:rFonts w:ascii="Tahoma" w:eastAsia="Times New Roman" w:hAnsi="Tahoma" w:cs="Tahoma"/>
          <w:color w:val="454545"/>
          <w:sz w:val="19"/>
          <w:szCs w:val="19"/>
          <w:lang w:val="en-GB"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val="en-GB" w:eastAsia="ru-RU"/>
        </w:rPr>
        <w:t>-[</w:t>
      </w:r>
      <w:proofErr w:type="gramEnd"/>
      <w:r w:rsidRPr="00B370D5">
        <w:rPr>
          <w:rFonts w:ascii="Tahoma" w:eastAsia="Times New Roman" w:hAnsi="Tahoma" w:cs="Tahoma"/>
          <w:color w:val="454545"/>
          <w:sz w:val="19"/>
          <w:szCs w:val="19"/>
          <w:lang w:eastAsia="ru-RU"/>
        </w:rPr>
        <w:t>Б</w:t>
      </w:r>
      <w:r w:rsidRPr="00B370D5">
        <w:rPr>
          <w:rFonts w:ascii="Tahoma" w:eastAsia="Times New Roman" w:hAnsi="Tahoma" w:cs="Tahoma"/>
          <w:color w:val="454545"/>
          <w:sz w:val="19"/>
          <w:szCs w:val="19"/>
          <w:lang w:val="en-GB" w:eastAsia="ru-RU"/>
        </w:rPr>
        <w:t>.</w:t>
      </w:r>
      <w:r w:rsidRPr="00B370D5">
        <w:rPr>
          <w:rFonts w:ascii="Tahoma" w:eastAsia="Times New Roman" w:hAnsi="Tahoma" w:cs="Tahoma"/>
          <w:color w:val="454545"/>
          <w:sz w:val="19"/>
          <w:szCs w:val="19"/>
          <w:lang w:eastAsia="ru-RU"/>
        </w:rPr>
        <w:t>м</w:t>
      </w:r>
      <w:r w:rsidRPr="00B370D5">
        <w:rPr>
          <w:rFonts w:ascii="Tahoma" w:eastAsia="Times New Roman" w:hAnsi="Tahoma" w:cs="Tahoma"/>
          <w:color w:val="454545"/>
          <w:sz w:val="19"/>
          <w:szCs w:val="19"/>
          <w:lang w:val="en-GB"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val="en-GB" w:eastAsia="ru-RU"/>
        </w:rPr>
        <w:t>-[</w:t>
      </w:r>
      <w:proofErr w:type="gramEnd"/>
      <w:r w:rsidRPr="00B370D5">
        <w:rPr>
          <w:rFonts w:ascii="Tahoma" w:eastAsia="Times New Roman" w:hAnsi="Tahoma" w:cs="Tahoma"/>
          <w:color w:val="454545"/>
          <w:sz w:val="19"/>
          <w:szCs w:val="19"/>
          <w:lang w:val="en-GB" w:eastAsia="ru-RU"/>
        </w:rPr>
        <w:t xml:space="preserve">S.l.]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5.5.3. Имя (наименование) издателя, распространителя и т.п. приводят после сведений о месте издания, к которому оно относится, и отделяют двоеточием. Сведения приводят в том виде, как они указаны в предписанном источнике информации, сохраняя слова или фразы, указывающие функции (</w:t>
      </w:r>
      <w:proofErr w:type="gramStart"/>
      <w:r w:rsidRPr="00B370D5">
        <w:rPr>
          <w:rFonts w:ascii="Tahoma" w:eastAsia="Times New Roman" w:hAnsi="Tahoma" w:cs="Tahoma"/>
          <w:color w:val="454545"/>
          <w:sz w:val="19"/>
          <w:szCs w:val="19"/>
          <w:lang w:eastAsia="ru-RU"/>
        </w:rPr>
        <w:t>кроме</w:t>
      </w:r>
      <w:proofErr w:type="gramEnd"/>
      <w:r w:rsidRPr="00B370D5">
        <w:rPr>
          <w:rFonts w:ascii="Tahoma" w:eastAsia="Times New Roman" w:hAnsi="Tahoma" w:cs="Tahoma"/>
          <w:color w:val="454545"/>
          <w:sz w:val="19"/>
          <w:szCs w:val="19"/>
          <w:lang w:eastAsia="ru-RU"/>
        </w:rPr>
        <w:t xml:space="preserve"> издательской), выполняемые лицом или организацией. Сведения о форме собственности издателя, распространителя и т.п. (АО, ООО, Ltd, Inc., GmbH и т.д.), как правило, опускают.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 источнике информации: В описании: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Издательство "Наука"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Наука</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Издательский дом "Новый учебник"</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Новый учебник</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ЗАО "ЕВРО-АДРЕС"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ЕВРО-АДРЕС</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Издательство Санкт-Петербургской</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Изд-во С.-Петерб.</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химико-фармакологической академии хим</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фармак. акад.</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Издательство Уральского университета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Изд-во Урал</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у</w:t>
      </w:r>
      <w:proofErr w:type="gramEnd"/>
      <w:r w:rsidRPr="00B370D5">
        <w:rPr>
          <w:rFonts w:ascii="Tahoma" w:eastAsia="Times New Roman" w:hAnsi="Tahoma" w:cs="Tahoma"/>
          <w:color w:val="454545"/>
          <w:sz w:val="19"/>
          <w:szCs w:val="19"/>
          <w:lang w:eastAsia="ru-RU"/>
        </w:rPr>
        <w:t>н-та</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 инициалы в форме и падеже, </w:t>
      </w:r>
      <w:proofErr w:type="gramStart"/>
      <w:r w:rsidRPr="00B370D5">
        <w:rPr>
          <w:rFonts w:ascii="Tahoma" w:eastAsia="Times New Roman" w:hAnsi="Tahoma" w:cs="Tahoma"/>
          <w:color w:val="454545"/>
          <w:sz w:val="19"/>
          <w:szCs w:val="19"/>
          <w:lang w:eastAsia="ru-RU"/>
        </w:rPr>
        <w:t>указанных</w:t>
      </w:r>
      <w:proofErr w:type="gramEnd"/>
      <w:r w:rsidRPr="00B370D5">
        <w:rPr>
          <w:rFonts w:ascii="Tahoma" w:eastAsia="Times New Roman" w:hAnsi="Tahoma" w:cs="Tahoma"/>
          <w:color w:val="454545"/>
          <w:sz w:val="19"/>
          <w:szCs w:val="19"/>
          <w:lang w:eastAsia="ru-RU"/>
        </w:rPr>
        <w:t xml:space="preserve"> в предписанном источнике информации.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Зараев А.В.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у И.Д. Сытина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5.5.3.3. Наименование издательского филиала приводят после имени (наименования) издателя и отделяют запятой. Более мелкие подразделения (отделы, бюро), как правило, опускают</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СПб</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Наука, С.-Петерб. изд. фирма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Новосибирск</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Изд-во СО РАН, Фил. "Гео</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Союз художников России, Моск. отд-ние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Однако, если имя (наименование) издателя и его подразделения грамматически связаны, их так и приводят в области выходных сведений.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Новгород</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АГП Роскартографии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5.5.3.4. При наличии в предписанном источнике информации сведений о двух и более издателях и т.п. в описании приводят имя (наименование), выделенное полиграфическим способом или указанное первым. Сведения об остальных могут быть приведены в примечании или опущены. Опущенные сведения отмечают сокращением [и др.] или [etc.], приводимым в квадратных скобках.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Фонд им. И.Д. Сытина [и др.]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5.5.3.5. Могут быть приведены имена (наименования) второго и последующих издателей</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Фонд им. И.Д. Сытина : Зарницы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5.5.3.6. При наличии нескольких групп сведений, включающих место издания и относящееся к нему имя (наименование) издателя и т.п., их указывают последовательно и отделяют друг от друга точкой с запятой. Количество групп может быть ограничено</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ГМИИ : Художник и книга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Вашингтон : Нац. галерея искусств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Тольятти</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Поволж. технол. ин-т сервиса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пос. Черкизово (Моск. обл.) : Изд-во Моск. гос. ун-та сервиса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Тамбов</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БИТ Пресс Сервис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 : Роскартография [и др.]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5.5.3.7. При отсутствии в предписанном источнике информации имени (наименования) издателя и т.п. приводят в квадратных скобках сокращение [б.и.] или его эквивалент на латинском языке [s.n.].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w:t>
      </w:r>
      <w:proofErr w:type="gramStart"/>
      <w:r w:rsidRPr="00B370D5">
        <w:rPr>
          <w:rFonts w:ascii="Tahoma" w:eastAsia="Times New Roman" w:hAnsi="Tahoma" w:cs="Tahoma"/>
          <w:color w:val="454545"/>
          <w:sz w:val="19"/>
          <w:szCs w:val="19"/>
          <w:lang w:eastAsia="ru-RU"/>
        </w:rPr>
        <w:t>Новосибирск : [б</w:t>
      </w:r>
      <w:proofErr w:type="gramEnd"/>
      <w:r w:rsidRPr="00B370D5">
        <w:rPr>
          <w:rFonts w:ascii="Tahoma" w:eastAsia="Times New Roman" w:hAnsi="Tahoma" w:cs="Tahoma"/>
          <w:color w:val="454545"/>
          <w:sz w:val="19"/>
          <w:szCs w:val="19"/>
          <w:lang w:eastAsia="ru-RU"/>
        </w:rPr>
        <w:t xml:space="preserve">.и.]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[Б.м.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б.и.]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 </w:t>
      </w:r>
      <w:proofErr w:type="gramStart"/>
      <w:r w:rsidRPr="00B370D5">
        <w:rPr>
          <w:rFonts w:ascii="Tahoma" w:eastAsia="Times New Roman" w:hAnsi="Tahoma" w:cs="Tahoma"/>
          <w:color w:val="454545"/>
          <w:sz w:val="19"/>
          <w:szCs w:val="19"/>
          <w:lang w:val="en-GB" w:eastAsia="ru-RU"/>
        </w:rPr>
        <w:t>Brussels :</w:t>
      </w:r>
      <w:proofErr w:type="gramEnd"/>
      <w:r w:rsidRPr="00B370D5">
        <w:rPr>
          <w:rFonts w:ascii="Tahoma" w:eastAsia="Times New Roman" w:hAnsi="Tahoma" w:cs="Tahoma"/>
          <w:color w:val="454545"/>
          <w:sz w:val="19"/>
          <w:szCs w:val="19"/>
          <w:lang w:val="en-GB" w:eastAsia="ru-RU"/>
        </w:rPr>
        <w:t xml:space="preserve"> [s.n.]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lastRenderedPageBreak/>
        <w:t>. - [S.l</w:t>
      </w:r>
      <w:proofErr w:type="gramStart"/>
      <w:r w:rsidRPr="00B370D5">
        <w:rPr>
          <w:rFonts w:ascii="Tahoma" w:eastAsia="Times New Roman" w:hAnsi="Tahoma" w:cs="Tahoma"/>
          <w:color w:val="454545"/>
          <w:sz w:val="19"/>
          <w:szCs w:val="19"/>
          <w:lang w:val="en-GB" w:eastAsia="ru-RU"/>
        </w:rPr>
        <w:t>. :</w:t>
      </w:r>
      <w:proofErr w:type="gramEnd"/>
      <w:r w:rsidRPr="00B370D5">
        <w:rPr>
          <w:rFonts w:ascii="Tahoma" w:eastAsia="Times New Roman" w:hAnsi="Tahoma" w:cs="Tahoma"/>
          <w:color w:val="454545"/>
          <w:sz w:val="19"/>
          <w:szCs w:val="19"/>
          <w:lang w:val="en-GB" w:eastAsia="ru-RU"/>
        </w:rPr>
        <w:t xml:space="preserve"> s.n.]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5.5.3.8. Не приводят имя (наименование) издателя и т.п. для неопубликованных материалов. Не приводят в этих случаях и сокращение [б.и.] или его эквивалент [s.n.].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5.5.4. К имени (наименованию) издателя и т.п. может быть в квадратных скобках добавлено пояснение его функции, если эти сведения можно выяснить, например: [издатель], [распространитель]. Сведения добавляют, если их нет в предыдущих сведениях области</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Б.м.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MOROZ RECORDS [изд.] : РМГ РЕКОРДЗ [дистрибьютор]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 </w:t>
      </w:r>
      <w:proofErr w:type="gramStart"/>
      <w:r w:rsidRPr="00B370D5">
        <w:rPr>
          <w:rFonts w:ascii="Tahoma" w:eastAsia="Times New Roman" w:hAnsi="Tahoma" w:cs="Tahoma"/>
          <w:color w:val="454545"/>
          <w:sz w:val="19"/>
          <w:szCs w:val="19"/>
          <w:lang w:val="en-GB" w:eastAsia="ru-RU"/>
        </w:rPr>
        <w:t>London :</w:t>
      </w:r>
      <w:proofErr w:type="gramEnd"/>
      <w:r w:rsidRPr="00B370D5">
        <w:rPr>
          <w:rFonts w:ascii="Tahoma" w:eastAsia="Times New Roman" w:hAnsi="Tahoma" w:cs="Tahoma"/>
          <w:color w:val="454545"/>
          <w:sz w:val="19"/>
          <w:szCs w:val="19"/>
          <w:lang w:val="en-GB" w:eastAsia="ru-RU"/>
        </w:rPr>
        <w:t xml:space="preserve"> Harvard univ. press [distributed]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Если невозможно установить функцию лица или организации, имя (наименование) которых указано в выходных данных объекта, их помещают в описание в качестве издателя.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5.5.5. В качестве даты издания приводят год публикации документа, являющегося объектом описания. Год указывают арабскими цифрами, ему предшествует запятая.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2002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1833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(В источнике информации год указан римскими цифрами:</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 xml:space="preserve">MDCCCXXXIII)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5.5.5.1. Если дата указана в предписанном источнике информации по летосчислению, отличному от общепринятого (григорианского календаря), ее так и приводят в области, а затем в квадратных скобках указывают год в современном летосчислении.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4308 [1975]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5.5.5.2. Если дата издания неизвестна и ее не удалось установить, на ее месте приводят дату авторского права (копирайт), дату изготовления (печатания) или дату цензурного разрешения с соответствующими пояснениями.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сор. 1999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печ. 2000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2001 printing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ценз. 1907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5.5.5.3. Если в предписанном источнике информации не указаны даты, связанные с публикацией объекта описания, приводят предполагаемую дату издания с соответствующими пояснениями, если это необходимо. Обозначение [б.г.] - "без года" не приводят.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[1942?]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[1898 или 1899]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[ок. 1900]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[между 1908 и 1913]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[конец XIX - нач.</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 xml:space="preserve">XX в.]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[199-]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[18--]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[17--?]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5.5.5.4. В качестве даты издания для неопубликованных материалов приводят дату производства (создания, записывания, изготовления и т.п.).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5.5.6. Место изготовления и имя изготовителя в описании может быть приведено, если нет выходных данных, перечисленных в 5.5.2 - 5.5.3. Сведения приводят по правилам, изложенным в упомянутых пунктах, заключая их в круглые скобки</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[Б.м.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б.и.], печ. 2002 (Смоленск : Смол</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г</w:t>
      </w:r>
      <w:proofErr w:type="gramEnd"/>
      <w:r w:rsidRPr="00B370D5">
        <w:rPr>
          <w:rFonts w:ascii="Tahoma" w:eastAsia="Times New Roman" w:hAnsi="Tahoma" w:cs="Tahoma"/>
          <w:color w:val="454545"/>
          <w:sz w:val="19"/>
          <w:szCs w:val="19"/>
          <w:lang w:eastAsia="ru-RU"/>
        </w:rPr>
        <w:t xml:space="preserve">ор. тип.)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Тула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[б.и.], 2001 (ИПО "Лев Толстой")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[б.и.], 2000 (ГУП Эксперим. тип.)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5.5.6.1. Если дату изготовления приводят вместо даты издания (см. 5.5.5.2), ее не повторяют в данной группе элементов</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[Б.и.], печ. 1991 (Тип. </w:t>
      </w:r>
      <w:proofErr w:type="gramStart"/>
      <w:r w:rsidRPr="00B370D5">
        <w:rPr>
          <w:rFonts w:ascii="Tahoma" w:eastAsia="Times New Roman" w:hAnsi="Tahoma" w:cs="Tahoma"/>
          <w:color w:val="454545"/>
          <w:sz w:val="19"/>
          <w:szCs w:val="19"/>
          <w:lang w:eastAsia="ru-RU"/>
        </w:rPr>
        <w:t xml:space="preserve">"Прогресс")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5.5.6.2. Все сведения об изготовлении документа или некоторые из них, включая дату, приводят, если они отличаются от сведений о публикации, распространении и признаны необходимыми библиографирующим учреждением</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Мелодия, 1985 (Апрелевка : </w:t>
      </w:r>
      <w:proofErr w:type="gramStart"/>
      <w:r w:rsidRPr="00B370D5">
        <w:rPr>
          <w:rFonts w:ascii="Tahoma" w:eastAsia="Times New Roman" w:hAnsi="Tahoma" w:cs="Tahoma"/>
          <w:color w:val="454545"/>
          <w:sz w:val="19"/>
          <w:szCs w:val="19"/>
          <w:lang w:eastAsia="ru-RU"/>
        </w:rPr>
        <w:t xml:space="preserve">Апрелев. з-д грп.)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5.6. Область физической характеристики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5.6.1. Область физической характеристики содержит обозначение физической формы, в которой представлен объект описания, в сочетании с указанием объема и, при необходимости, размера документа, его иллюстраций и сопроводительного материала, являющегося частью объекта описания.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5.6.2. В области приводят сведения о количестве физических единиц (арабскими цифрами) и специфическое обозначение материала. Сведения о виде материала приводят на языке библиографирующего учреждения.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- 8 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- 1 к. (4 л.)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- 2 электрон</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о</w:t>
      </w:r>
      <w:proofErr w:type="gramEnd"/>
      <w:r w:rsidRPr="00B370D5">
        <w:rPr>
          <w:rFonts w:ascii="Tahoma" w:eastAsia="Times New Roman" w:hAnsi="Tahoma" w:cs="Tahoma"/>
          <w:color w:val="454545"/>
          <w:sz w:val="19"/>
          <w:szCs w:val="19"/>
          <w:lang w:eastAsia="ru-RU"/>
        </w:rPr>
        <w:t xml:space="preserve">пт. диска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- 1 мфиша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- 3 грп.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- 2 sound discs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5.6.2.1. Сведения о пагинации приводят теми цифрами (римскими или арабскими), которые использованы в объекте описания; непросчитанные листы или страницы просчитывают и записывают арабскими цифрами в квадратных скобках в конце пагинации.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- 186 с., 8 с. ил.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- 379, [4] с., [10] л. ил</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факс.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XII, 283, 15 с.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CCXCIX с. ил.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[16] отд. л. ил.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С. 11 - 46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L. 1 - 16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5.6.2.2. При необходимости, в круглых скобках может быть указано время воспроизведения, количество кадров и т.п.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- 1 зв. кассета (50 мин.)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- 2 зв. диска (1 час 30 мин.)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- 2 film reels (ca. 50 min.)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- 1 </w:t>
      </w:r>
      <w:r w:rsidRPr="00B370D5">
        <w:rPr>
          <w:rFonts w:ascii="Tahoma" w:eastAsia="Times New Roman" w:hAnsi="Tahoma" w:cs="Tahoma"/>
          <w:color w:val="454545"/>
          <w:sz w:val="19"/>
          <w:szCs w:val="19"/>
          <w:lang w:eastAsia="ru-RU"/>
        </w:rPr>
        <w:t>мфиша</w:t>
      </w:r>
      <w:r w:rsidRPr="00B370D5">
        <w:rPr>
          <w:rFonts w:ascii="Tahoma" w:eastAsia="Times New Roman" w:hAnsi="Tahoma" w:cs="Tahoma"/>
          <w:color w:val="454545"/>
          <w:sz w:val="19"/>
          <w:szCs w:val="19"/>
          <w:lang w:val="en-GB" w:eastAsia="ru-RU"/>
        </w:rPr>
        <w:t xml:space="preserve"> (150 </w:t>
      </w:r>
      <w:r w:rsidRPr="00B370D5">
        <w:rPr>
          <w:rFonts w:ascii="Tahoma" w:eastAsia="Times New Roman" w:hAnsi="Tahoma" w:cs="Tahoma"/>
          <w:color w:val="454545"/>
          <w:sz w:val="19"/>
          <w:szCs w:val="19"/>
          <w:lang w:eastAsia="ru-RU"/>
        </w:rPr>
        <w:t>кадров</w:t>
      </w:r>
      <w:r w:rsidRPr="00B370D5">
        <w:rPr>
          <w:rFonts w:ascii="Tahoma" w:eastAsia="Times New Roman" w:hAnsi="Tahoma" w:cs="Tahoma"/>
          <w:color w:val="454545"/>
          <w:sz w:val="19"/>
          <w:szCs w:val="19"/>
          <w:lang w:val="en-GB"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5.6.3. В качестве других физических характеристик объекта описания могут быть приведены сведения об иллюстрациях, о материале, из которого изготовлен объект описания, и т.п. Сведениям предшествует двоеточие. Каждые последующие сведения отделяют от </w:t>
      </w:r>
      <w:proofErr w:type="gramStart"/>
      <w:r w:rsidRPr="00B370D5">
        <w:rPr>
          <w:rFonts w:ascii="Tahoma" w:eastAsia="Times New Roman" w:hAnsi="Tahoma" w:cs="Tahoma"/>
          <w:color w:val="454545"/>
          <w:sz w:val="19"/>
          <w:szCs w:val="19"/>
          <w:lang w:eastAsia="ru-RU"/>
        </w:rPr>
        <w:t>предыдущих</w:t>
      </w:r>
      <w:proofErr w:type="gramEnd"/>
      <w:r w:rsidRPr="00B370D5">
        <w:rPr>
          <w:rFonts w:ascii="Tahoma" w:eastAsia="Times New Roman" w:hAnsi="Tahoma" w:cs="Tahoma"/>
          <w:color w:val="454545"/>
          <w:sz w:val="19"/>
          <w:szCs w:val="19"/>
          <w:lang w:eastAsia="ru-RU"/>
        </w:rPr>
        <w:t xml:space="preserve"> запятой.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- 132 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цв. ил.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- 1 модель (3 предмета)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полистирол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- 1 дф. (70 кадров)</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черно-белый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- 1 электрон</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о</w:t>
      </w:r>
      <w:proofErr w:type="gramEnd"/>
      <w:r w:rsidRPr="00B370D5">
        <w:rPr>
          <w:rFonts w:ascii="Tahoma" w:eastAsia="Times New Roman" w:hAnsi="Tahoma" w:cs="Tahoma"/>
          <w:color w:val="454545"/>
          <w:sz w:val="19"/>
          <w:szCs w:val="19"/>
          <w:lang w:eastAsia="ru-RU"/>
        </w:rPr>
        <w:t>пт. диск. (CD-I)</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зв., цв.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- 2 к.</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цв.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- 1 зв. диск (56 мин.)</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цифровой, стерео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5.6.4. Размеры объекта описания указывают при необходимости с предшествующим знаком точка с запятой.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- 86 с. : ил</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30 x 24 см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- 1 к.</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цв. ; 44 x 52 см, слож. 22 x 13 см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- 4 рулона мф.</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35 мм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- 1 зв. диск (56 мин.)</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цифровой, стерео ; 12 см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Если объект описания находится в контейнере, могут быть приведены размеры объекта и размеры контейнера либо только размеры контейнера.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- 4 электрон</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о</w:t>
      </w:r>
      <w:proofErr w:type="gramEnd"/>
      <w:r w:rsidRPr="00B370D5">
        <w:rPr>
          <w:rFonts w:ascii="Tahoma" w:eastAsia="Times New Roman" w:hAnsi="Tahoma" w:cs="Tahoma"/>
          <w:color w:val="454545"/>
          <w:sz w:val="19"/>
          <w:szCs w:val="19"/>
          <w:lang w:eastAsia="ru-RU"/>
        </w:rPr>
        <w:t xml:space="preserve">пт. диска (CD-ROM) : зв., цв. ; в контейнере 15 x 15 см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5.6.5. Последним элементом области являются сведения о сопроводительном материале, предваряемые знаком плюс. Арабскими цифрами указывают количество физических единиц, название сопроводительного материала (используя специфическое обозначение материала), а также сведения о его объеме и (или) размере.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xml:space="preserve">. - 1 грп. (45 мин.) : 33 об./мин., моно ; 30 см, в картон. папке + альбом (20 с. : ил., ноты)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- 350 с. : цв. ил</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карты + 1 бр. (52 с.)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- 64 с. : ил. + 2 электрон</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о</w:t>
      </w:r>
      <w:proofErr w:type="gramEnd"/>
      <w:r w:rsidRPr="00B370D5">
        <w:rPr>
          <w:rFonts w:ascii="Tahoma" w:eastAsia="Times New Roman" w:hAnsi="Tahoma" w:cs="Tahoma"/>
          <w:color w:val="454545"/>
          <w:sz w:val="19"/>
          <w:szCs w:val="19"/>
          <w:lang w:eastAsia="ru-RU"/>
        </w:rPr>
        <w:t xml:space="preserve">пт. диска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- 1 электрон</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о</w:t>
      </w:r>
      <w:proofErr w:type="gramEnd"/>
      <w:r w:rsidRPr="00B370D5">
        <w:rPr>
          <w:rFonts w:ascii="Tahoma" w:eastAsia="Times New Roman" w:hAnsi="Tahoma" w:cs="Tahoma"/>
          <w:color w:val="454545"/>
          <w:sz w:val="19"/>
          <w:szCs w:val="19"/>
          <w:lang w:eastAsia="ru-RU"/>
        </w:rPr>
        <w:t xml:space="preserve">пт. диск (CD-ROM) ; 12 см + Инструкция для пользователя (12 с.)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Информация о сопроводительном материале может быть помещена в области примечания или отражена на втором уровне многоуровневого описания (см. раздел 6). При наличии необходимых библиографических сведений на сопроводительный материал может быть составлено описание как на самостоятельный объект.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5.7. Область серии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5.7.1. Область содержит сведения о многочастном документе, отдельным выпуском которого является объект описания.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5.7.2. Область включает элементы области заглавия и сведений об ответственности (см. 5.2), относящиеся к серии, в которую входит объект описания, а также Международный стандартный номер сериального издания (ISSN) и номер, под которым объект значится в данной серии.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5.7.3. Основное заглавие серии приводят по правилам приведения основного заглавия объекта, изложенным в 5.2.2 и в 6.3.3.1.2 - 6.3.3.1.3.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(Millennium - Тысячелетие</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(Серия "Золотой фонд психотерапии")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(Известия Тихоокеанского научно-исследовательского рыбохозяйственного центра)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 (Музыкальное наследие.</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 xml:space="preserve">Исполнительское искусство)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(Система стандартов по информации, библиотечному и издательскому делу)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5.7.4. Параллельные заглавия серии приводят согласно правилам 5.2.4.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 (Фортепианные сочинения.</w:t>
      </w:r>
      <w:proofErr w:type="gramEnd"/>
      <w:r w:rsidRPr="00B370D5">
        <w:rPr>
          <w:rFonts w:ascii="Tahoma" w:eastAsia="Times New Roman" w:hAnsi="Tahoma" w:cs="Tahoma"/>
          <w:color w:val="454545"/>
          <w:sz w:val="19"/>
          <w:szCs w:val="19"/>
          <w:lang w:eastAsia="ru-RU"/>
        </w:rPr>
        <w:t xml:space="preserve"> Серия 1 = Compositions pour piano. Seria 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5.7.5. Сведения, относящиеся к заглавию серии, приводят по правилам 5.2.5. Имеющиеся в источнике информации сведения, касающиеся переиздания серии, также помещают в этом элементе описания, предваряя их знаком двоеточие.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(Памятники древней письменности</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исследования, тексты)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 (Русский бестселлер</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 xml:space="preserve">РБ)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(Великие писатели в романах</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 xml:space="preserve">Жюль Верн, 1828 - 1905)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(Жизнь замечательных людей</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ЖЗЛ : сер</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б</w:t>
      </w:r>
      <w:proofErr w:type="gramEnd"/>
      <w:r w:rsidRPr="00B370D5">
        <w:rPr>
          <w:rFonts w:ascii="Tahoma" w:eastAsia="Times New Roman" w:hAnsi="Tahoma" w:cs="Tahoma"/>
          <w:color w:val="454545"/>
          <w:sz w:val="19"/>
          <w:szCs w:val="19"/>
          <w:lang w:eastAsia="ru-RU"/>
        </w:rPr>
        <w:t xml:space="preserve">иогр. : осн. в 1890 г. Ф. Павленковым и продолж. в 1933 г. М. Горьким)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5.7.6. Сведения об ответственности приводят в области серии, если они необходимы для ее идентификации и относятся к серии в целом. В остальных случаях их помещают в области заглавия и сведений об ответственности описания, составленного на выпуск серии, или в области примечания. Сведения об ответственности приводят согласно правилам 5.2.6.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(Практические рекомендации для бухгалтера и руководителя / под общ</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р</w:t>
      </w:r>
      <w:proofErr w:type="gramEnd"/>
      <w:r w:rsidRPr="00B370D5">
        <w:rPr>
          <w:rFonts w:ascii="Tahoma" w:eastAsia="Times New Roman" w:hAnsi="Tahoma" w:cs="Tahoma"/>
          <w:color w:val="454545"/>
          <w:sz w:val="19"/>
          <w:szCs w:val="19"/>
          <w:lang w:eastAsia="ru-RU"/>
        </w:rPr>
        <w:t xml:space="preserve">ед. Г.Ю. Касьяновой)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(Серия "Пушкин в XX веке" : ежегод. изд. Пушкин</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к</w:t>
      </w:r>
      <w:proofErr w:type="gramEnd"/>
      <w:r w:rsidRPr="00B370D5">
        <w:rPr>
          <w:rFonts w:ascii="Tahoma" w:eastAsia="Times New Roman" w:hAnsi="Tahoma" w:cs="Tahoma"/>
          <w:color w:val="454545"/>
          <w:sz w:val="19"/>
          <w:szCs w:val="19"/>
          <w:lang w:eastAsia="ru-RU"/>
        </w:rPr>
        <w:t xml:space="preserve">омис. / гл. ред. В.С. Непомнящий)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(Доклады Института Европы /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 xml:space="preserve">кад. наук)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(Препринт / Гос. науч. центр "Курчатов</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и</w:t>
      </w:r>
      <w:proofErr w:type="gramEnd"/>
      <w:r w:rsidRPr="00B370D5">
        <w:rPr>
          <w:rFonts w:ascii="Tahoma" w:eastAsia="Times New Roman" w:hAnsi="Tahoma" w:cs="Tahoma"/>
          <w:color w:val="454545"/>
          <w:sz w:val="19"/>
          <w:szCs w:val="19"/>
          <w:lang w:eastAsia="ru-RU"/>
        </w:rPr>
        <w:t xml:space="preserve">н-т")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5.7.7. Если объект описания входит в серию с подсерией, основное заглавие состоит из заглавия серии (общее заглавие) и заглавия подсерии (зависимое заглавие), разделяемых точкой, вслед за которым приводят остальные элементы области заглавия и сведений об ответственности</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 (Автомобильный транспорт.</w:t>
      </w:r>
      <w:proofErr w:type="gramEnd"/>
      <w:r w:rsidRPr="00B370D5">
        <w:rPr>
          <w:rFonts w:ascii="Tahoma" w:eastAsia="Times New Roman" w:hAnsi="Tahoma" w:cs="Tahoma"/>
          <w:color w:val="454545"/>
          <w:sz w:val="19"/>
          <w:szCs w:val="19"/>
          <w:lang w:eastAsia="ru-RU"/>
        </w:rPr>
        <w:t xml:space="preserve"> Серия 1, Безопасность движения на автомобильном транспорте : обзор</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и</w:t>
      </w:r>
      <w:proofErr w:type="gramEnd"/>
      <w:r w:rsidRPr="00B370D5">
        <w:rPr>
          <w:rFonts w:ascii="Tahoma" w:eastAsia="Times New Roman" w:hAnsi="Tahoma" w:cs="Tahoma"/>
          <w:color w:val="454545"/>
          <w:sz w:val="19"/>
          <w:szCs w:val="19"/>
          <w:lang w:eastAsia="ru-RU"/>
        </w:rPr>
        <w:t xml:space="preserve">нформ. / </w:t>
      </w:r>
      <w:proofErr w:type="gramStart"/>
      <w:r w:rsidRPr="00B370D5">
        <w:rPr>
          <w:rFonts w:ascii="Tahoma" w:eastAsia="Times New Roman" w:hAnsi="Tahoma" w:cs="Tahoma"/>
          <w:color w:val="454545"/>
          <w:sz w:val="19"/>
          <w:szCs w:val="19"/>
          <w:lang w:eastAsia="ru-RU"/>
        </w:rPr>
        <w:t>М-во</w:t>
      </w:r>
      <w:proofErr w:type="gramEnd"/>
      <w:r w:rsidRPr="00B370D5">
        <w:rPr>
          <w:rFonts w:ascii="Tahoma" w:eastAsia="Times New Roman" w:hAnsi="Tahoma" w:cs="Tahoma"/>
          <w:color w:val="454545"/>
          <w:sz w:val="19"/>
          <w:szCs w:val="19"/>
          <w:lang w:eastAsia="ru-RU"/>
        </w:rPr>
        <w:t xml:space="preserve"> трансп. Рос. </w:t>
      </w:r>
      <w:proofErr w:type="gramStart"/>
      <w:r w:rsidRPr="00B370D5">
        <w:rPr>
          <w:rFonts w:ascii="Tahoma" w:eastAsia="Times New Roman" w:hAnsi="Tahoma" w:cs="Tahoma"/>
          <w:color w:val="454545"/>
          <w:sz w:val="19"/>
          <w:szCs w:val="19"/>
          <w:lang w:eastAsia="ru-RU"/>
        </w:rPr>
        <w:t xml:space="preserve">Федерации)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5.7.8. Если заглавие подсерии достаточно независимо от заглавия серии и может обеспечить идентификацию подсерии, в качестве основного приводят заглавие подсерии, а заглавие серии указывают в области примечания</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(Технология текстильной промышленности...)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(В примечании приведено общее заглавие серии:</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 xml:space="preserve">Известия высших учебных заведений)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5.7.9. Если у серии и подсерии имеются свои основные заглавия и относящиеся к ним прочие сведения области заглавия, их приводят по правилам 5.2 и располагают последовательно после каждого из заглавий. Группы сведений отделяют точкой</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(Классика : электрон</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к</w:t>
      </w:r>
      <w:proofErr w:type="gramEnd"/>
      <w:r w:rsidRPr="00B370D5">
        <w:rPr>
          <w:rFonts w:ascii="Tahoma" w:eastAsia="Times New Roman" w:hAnsi="Tahoma" w:cs="Tahoma"/>
          <w:color w:val="454545"/>
          <w:sz w:val="19"/>
          <w:szCs w:val="19"/>
          <w:lang w:eastAsia="ru-RU"/>
        </w:rPr>
        <w:t>нига. Русская литература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полн. собр. соч. / разработчик: МЦФ ("Междунар. центр фантастики")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5.7.10. Международный стандартный номер сериального издания (ISSN), присвоенный данной серии или подсерии, приводят, если он указан в источнике информации. Номер приводят в стандартной форме, после аббревиатуры ISSN, за которой следует пробел, и указывают две группы из четырех цифр, разделенных дефисом. Номеру предшествует знак запятая.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ISSN 0201-7636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ISSN 0131-6044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5.7.11. При наличии в источнике информации ISSN серии и ISSN подсерии в описании приводят ISSN подсерии, а ISSN серии опускают.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5.7.12. Если в области серии помещают сведения о многотомном издании, вместо ISSN помещают ISBN, </w:t>
      </w:r>
      <w:proofErr w:type="gramStart"/>
      <w:r w:rsidRPr="00B370D5">
        <w:rPr>
          <w:rFonts w:ascii="Tahoma" w:eastAsia="Times New Roman" w:hAnsi="Tahoma" w:cs="Tahoma"/>
          <w:color w:val="454545"/>
          <w:sz w:val="19"/>
          <w:szCs w:val="19"/>
          <w:lang w:eastAsia="ru-RU"/>
        </w:rPr>
        <w:t>присвоенный</w:t>
      </w:r>
      <w:proofErr w:type="gramEnd"/>
      <w:r w:rsidRPr="00B370D5">
        <w:rPr>
          <w:rFonts w:ascii="Tahoma" w:eastAsia="Times New Roman" w:hAnsi="Tahoma" w:cs="Tahoma"/>
          <w:color w:val="454545"/>
          <w:sz w:val="19"/>
          <w:szCs w:val="19"/>
          <w:lang w:eastAsia="ru-RU"/>
        </w:rPr>
        <w:t xml:space="preserve"> многотомному изданию в целом.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ISBN 5-8405-0046-1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5.7.13. Номер выпуска серии записывают арабскими цифрами и, как правило, в той форме, как он дан в объекте описания. Ему предшествует знак точка с запятой</w:t>
      </w:r>
      <w:proofErr w:type="gramStart"/>
      <w:r w:rsidRPr="00B370D5">
        <w:rPr>
          <w:rFonts w:ascii="Tahoma" w:eastAsia="Times New Roman" w:hAnsi="Tahoma" w:cs="Tahoma"/>
          <w:color w:val="454545"/>
          <w:sz w:val="19"/>
          <w:szCs w:val="19"/>
          <w:lang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End"/>
      <w:r w:rsidRPr="00B370D5">
        <w:rPr>
          <w:rFonts w:ascii="Tahoma" w:eastAsia="Times New Roman" w:hAnsi="Tahoma" w:cs="Tahoma"/>
          <w:color w:val="454545"/>
          <w:sz w:val="19"/>
          <w:szCs w:val="19"/>
          <w:lang w:eastAsia="ru-RU"/>
        </w:rPr>
        <w:t xml:space="preserve">; вып. 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т. 3, вып. 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3(27)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N 25/2002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41-79-01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val="en-GB" w:eastAsia="ru-RU"/>
        </w:rPr>
        <w:t>no</w:t>
      </w:r>
      <w:proofErr w:type="gramEnd"/>
      <w:r w:rsidRPr="00B370D5">
        <w:rPr>
          <w:rFonts w:ascii="Tahoma" w:eastAsia="Times New Roman" w:hAnsi="Tahoma" w:cs="Tahoma"/>
          <w:color w:val="454545"/>
          <w:sz w:val="19"/>
          <w:szCs w:val="19"/>
          <w:lang w:val="en-GB" w:eastAsia="ru-RU"/>
        </w:rPr>
        <w:t xml:space="preserve">. 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vol. 54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w:t>
      </w:r>
      <w:proofErr w:type="gramStart"/>
      <w:r w:rsidRPr="00B370D5">
        <w:rPr>
          <w:rFonts w:ascii="Tahoma" w:eastAsia="Times New Roman" w:hAnsi="Tahoma" w:cs="Tahoma"/>
          <w:color w:val="454545"/>
          <w:sz w:val="19"/>
          <w:szCs w:val="19"/>
          <w:lang w:val="en-GB" w:eastAsia="ru-RU"/>
        </w:rPr>
        <w:t>vol</w:t>
      </w:r>
      <w:proofErr w:type="gramEnd"/>
      <w:r w:rsidRPr="00B370D5">
        <w:rPr>
          <w:rFonts w:ascii="Tahoma" w:eastAsia="Times New Roman" w:hAnsi="Tahoma" w:cs="Tahoma"/>
          <w:color w:val="454545"/>
          <w:sz w:val="19"/>
          <w:szCs w:val="19"/>
          <w:lang w:val="en-GB" w:eastAsia="ru-RU"/>
        </w:rPr>
        <w:t xml:space="preserve">. C, N 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5.7.14. Сведения, относящиеся только к подсерии, приводят после сведений об основной серии по правилам 5.7.3 - 5.7.13.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(Труды института / Второй Моск. гос. мед</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и</w:t>
      </w:r>
      <w:proofErr w:type="gramEnd"/>
      <w:r w:rsidRPr="00B370D5">
        <w:rPr>
          <w:rFonts w:ascii="Tahoma" w:eastAsia="Times New Roman" w:hAnsi="Tahoma" w:cs="Tahoma"/>
          <w:color w:val="454545"/>
          <w:sz w:val="19"/>
          <w:szCs w:val="19"/>
          <w:lang w:eastAsia="ru-RU"/>
        </w:rPr>
        <w:t>н-т им. Н.И. Пирогова ; т. 139. Раздел "Клиническая медицина". Серия "Терапия"</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вып. 13)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5.7.15. В область серии могут быть помещены сведения о многочастном (многотомном, многолистном, многосерийном) документе любого вида - книге, карте, кинофильме, электронном ресурсе и т.п. В качестве основного заглавия приводят общее заглавие многочастного документа, частью которого является объект описания. Остальные общие сведения о многочастном документе в этом случае также помещают в области серии по правилам, изложенным в данном разделе</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(Блок и русский символизм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избр. произведения : в 3 кн. / З.Г. Минц ; кн. 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(Библиотека юридических и справочных данных</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1997, вып. 4)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5.7.16</w:t>
      </w:r>
      <w:proofErr w:type="gramStart"/>
      <w:r w:rsidRPr="00B370D5">
        <w:rPr>
          <w:rFonts w:ascii="Tahoma" w:eastAsia="Times New Roman" w:hAnsi="Tahoma" w:cs="Tahoma"/>
          <w:color w:val="454545"/>
          <w:sz w:val="19"/>
          <w:szCs w:val="19"/>
          <w:lang w:eastAsia="ru-RU"/>
        </w:rPr>
        <w:t xml:space="preserve"> Е</w:t>
      </w:r>
      <w:proofErr w:type="gramEnd"/>
      <w:r w:rsidRPr="00B370D5">
        <w:rPr>
          <w:rFonts w:ascii="Tahoma" w:eastAsia="Times New Roman" w:hAnsi="Tahoma" w:cs="Tahoma"/>
          <w:color w:val="454545"/>
          <w:sz w:val="19"/>
          <w:szCs w:val="19"/>
          <w:lang w:eastAsia="ru-RU"/>
        </w:rPr>
        <w:t xml:space="preserve">сли объект описания входит в две разные серии, область серии повторяют. Сведения о каждой серии заключают в отдельные круглые скобки и разделяют пробелом.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(Последние романсы А.Д. Вяльцевой) (Цыганская жизнь</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N 336)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(Полное собрание сочинений</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для фортепиано ; т. 1) (Классика мировой музыки)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(Библиотека "Первого сентября") (Серия "Я иду на урок")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5.8. Область примечания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5.8.1. Область примечания содержит дополнительную информацию об объекте описания, которая не была приведена в других элементах описания. Сведения, приводимые в области, заимствуют из любого источника информации и в квадратные скобки не заключают.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5.8.2. Каждому примечанию предшествует знак точка и тире либо примечание начинают с новой строки. Вводные слова отделяют от основного содержания примечания двоеточием с последующим пробелом; перед двоеточием пробел не оставляют.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Нотогр. в конце разд.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В тексте приведены наименования разработчиков и изготовителей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Авт. указаны на 7-й с. - Прил. содерж. законодат. и норматив</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м</w:t>
      </w:r>
      <w:proofErr w:type="gramEnd"/>
      <w:r w:rsidRPr="00B370D5">
        <w:rPr>
          <w:rFonts w:ascii="Tahoma" w:eastAsia="Times New Roman" w:hAnsi="Tahoma" w:cs="Tahoma"/>
          <w:color w:val="454545"/>
          <w:sz w:val="19"/>
          <w:szCs w:val="19"/>
          <w:lang w:eastAsia="ru-RU"/>
        </w:rPr>
        <w:t xml:space="preserve">атериалы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Содерж.: стихотворения, поэмы, пьесы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Доп. схемы: Метро Санкт-Петербурга ; Схема движения пригород</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п</w:t>
      </w:r>
      <w:proofErr w:type="gramEnd"/>
      <w:r w:rsidRPr="00B370D5">
        <w:rPr>
          <w:rFonts w:ascii="Tahoma" w:eastAsia="Times New Roman" w:hAnsi="Tahoma" w:cs="Tahoma"/>
          <w:color w:val="454545"/>
          <w:sz w:val="19"/>
          <w:szCs w:val="19"/>
          <w:lang w:eastAsia="ru-RU"/>
        </w:rPr>
        <w:t xml:space="preserve">оездов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5.8.3. Область примечания в целом факультативна, однако при составлении описания некоторых объектов отдельные примечания являются обязательными, например примечание об источнике основного заглавия, о системных требованиях при описании электронных ресурсов, сведения о депонировании при описании депонированной научной работы и др</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Загл. с этикетки видеодиска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Систем</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т</w:t>
      </w:r>
      <w:proofErr w:type="gramEnd"/>
      <w:r w:rsidRPr="00B370D5">
        <w:rPr>
          <w:rFonts w:ascii="Tahoma" w:eastAsia="Times New Roman" w:hAnsi="Tahoma" w:cs="Tahoma"/>
          <w:color w:val="454545"/>
          <w:sz w:val="19"/>
          <w:szCs w:val="19"/>
          <w:lang w:eastAsia="ru-RU"/>
        </w:rPr>
        <w:t>ребования: WINDOWS 95</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Pentium 90 Mhz ; 16 Mb RAM ; CD-ROM drive ; VIDEO 2 Mb ; Sound card ; mouse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Дел</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в</w:t>
      </w:r>
      <w:proofErr w:type="gramEnd"/>
      <w:r w:rsidRPr="00B370D5">
        <w:rPr>
          <w:rFonts w:ascii="Tahoma" w:eastAsia="Times New Roman" w:hAnsi="Tahoma" w:cs="Tahoma"/>
          <w:color w:val="454545"/>
          <w:sz w:val="19"/>
          <w:szCs w:val="19"/>
          <w:lang w:eastAsia="ru-RU"/>
        </w:rPr>
        <w:t xml:space="preserve"> ВИНИТИ 18.05.02, N 14432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5.8.4. Те</w:t>
      </w:r>
      <w:proofErr w:type="gramStart"/>
      <w:r w:rsidRPr="00B370D5">
        <w:rPr>
          <w:rFonts w:ascii="Tahoma" w:eastAsia="Times New Roman" w:hAnsi="Tahoma" w:cs="Tahoma"/>
          <w:color w:val="454545"/>
          <w:sz w:val="19"/>
          <w:szCs w:val="19"/>
          <w:lang w:eastAsia="ru-RU"/>
        </w:rPr>
        <w:t>кст пр</w:t>
      </w:r>
      <w:proofErr w:type="gramEnd"/>
      <w:r w:rsidRPr="00B370D5">
        <w:rPr>
          <w:rFonts w:ascii="Tahoma" w:eastAsia="Times New Roman" w:hAnsi="Tahoma" w:cs="Tahoma"/>
          <w:color w:val="454545"/>
          <w:sz w:val="19"/>
          <w:szCs w:val="19"/>
          <w:lang w:eastAsia="ru-RU"/>
        </w:rPr>
        <w:t xml:space="preserve">имечания не регламентируется. Внутри примечаний, содержащих фрагмент описания, области и элементы приводят с предписанными им знаками, кроме знака точка и тире, который заменяют точкой.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Загл., авт. и вых. дан. </w:t>
      </w:r>
      <w:proofErr w:type="gramStart"/>
      <w:r w:rsidRPr="00B370D5">
        <w:rPr>
          <w:rFonts w:ascii="Tahoma" w:eastAsia="Times New Roman" w:hAnsi="Tahoma" w:cs="Tahoma"/>
          <w:color w:val="454545"/>
          <w:sz w:val="19"/>
          <w:szCs w:val="19"/>
          <w:lang w:eastAsia="ru-RU"/>
        </w:rPr>
        <w:t>установлены</w:t>
      </w:r>
      <w:proofErr w:type="gramEnd"/>
      <w:r w:rsidRPr="00B370D5">
        <w:rPr>
          <w:rFonts w:ascii="Tahoma" w:eastAsia="Times New Roman" w:hAnsi="Tahoma" w:cs="Tahoma"/>
          <w:color w:val="454545"/>
          <w:sz w:val="19"/>
          <w:szCs w:val="19"/>
          <w:lang w:eastAsia="ru-RU"/>
        </w:rPr>
        <w:t xml:space="preserve"> по справ.: Подробный словарь русских гравированных портретов / Д.А. Ровинский. СПб</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1888. Т. 3. N 654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5.8.5. Последовательность приведения примечаний соответствует последовательности областей и элементов описания, к которым примечания относятся (см. 5.1). Однако при необходимости первым может быть приведено примечание, которое признано наиболее важным для поиска, идентификации или использования документального носителя данного вида. Так, например, для сериального документа первым может быть приведено примечание о его периодичности или истории существования - перерыве, возобновлении, прекращении издания (см. 6.3.3.7.1), для электронного ресурса - примечание о системных требованиях или режиме доступа и т.п</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Перерыв в изд.: 1941 - 1998. - Возобновлен в 1999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В 1997 - 1998 выходил объед. журн.: Турист. Мир путешествий. - С 1999 выходит самостоят. изд.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Режим доступа: www.un.org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5.8.6. После примечаний, относящихся к областям и элементам, приводят примечания общего характера, относящиеся к объекту описания в целом.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Примечания общего характера могут раскрывать содержание объекта описания, являющегося сборником произведений или комплектом документов на нескольких носителях; информировать о наличии приложений, библиографических списков, указателей и иных компонентов справочного аппарата, имеющегося в объекте описания, и т.п.; могут включать имеющиеся в документе номера, не указанные в других областях описания; информировать о тираже, об особенностях полиграфического оформления всего тиража в целом;</w:t>
      </w:r>
      <w:proofErr w:type="gramEnd"/>
      <w:r w:rsidRPr="00B370D5">
        <w:rPr>
          <w:rFonts w:ascii="Tahoma" w:eastAsia="Times New Roman" w:hAnsi="Tahoma" w:cs="Tahoma"/>
          <w:color w:val="454545"/>
          <w:sz w:val="19"/>
          <w:szCs w:val="19"/>
          <w:lang w:eastAsia="ru-RU"/>
        </w:rPr>
        <w:t xml:space="preserve"> об особенностях конкретного экземпляра, имеющегося в фонде (дефектность, приплет, наличие наклеек, автографов и т.п.), а также содержать любые другие необходимые сведения.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5.8.7. Если это возможно, то два и более примечания объединяют в одно</w:t>
      </w:r>
      <w:proofErr w:type="gramStart"/>
      <w:r w:rsidRPr="00B370D5">
        <w:rPr>
          <w:rFonts w:ascii="Tahoma" w:eastAsia="Times New Roman" w:hAnsi="Tahoma" w:cs="Tahoma"/>
          <w:color w:val="454545"/>
          <w:sz w:val="19"/>
          <w:szCs w:val="19"/>
          <w:lang w:eastAsia="ru-RU"/>
        </w:rPr>
        <w:t xml:space="preserve">.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Загл. и текст парал. рус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исп., фр.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Выходные сведения, легенда, таблицы и текст прил. парал. рус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англ.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5.9. Область стандартного номера (или его альтернативы) и условий доступности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5.9.1. В области приводят международные стандартные номера, присвоенные объекту описания: Международный стандартный номер книги (ISBN) или Международный стандартный номер сериального издания (ISSN), либо любой другой международный номер, присвоенный объекту описания в установленном порядке. Стандартные номера приводят с принятой аббревиатурой и предписанными пробелами и дефисами.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ISBN 5-7975-0063-9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ISSN 1563-0102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5.9.2. Если номеров несколько, приводят тот, который относится к объекту описания. Если это трудно определить, приводят все международные стандартные номера, имеющиеся в источнике информации.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Может быть приведен международный стандартный номер многотомного издания в целом и номер тома, а также стандартный номер сопроводительного материала. В таких случаях номера сопровождают дополнительными пояснениями, заключенными в круглые скобки.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 ISBN 5-02-011752-8. - ISBN 5-02-011751-X (</w:t>
      </w:r>
      <w:r w:rsidRPr="00B370D5">
        <w:rPr>
          <w:rFonts w:ascii="Tahoma" w:eastAsia="Times New Roman" w:hAnsi="Tahoma" w:cs="Tahoma"/>
          <w:color w:val="454545"/>
          <w:sz w:val="19"/>
          <w:szCs w:val="19"/>
          <w:lang w:eastAsia="ru-RU"/>
        </w:rPr>
        <w:t>т</w:t>
      </w:r>
      <w:r w:rsidRPr="00B370D5">
        <w:rPr>
          <w:rFonts w:ascii="Tahoma" w:eastAsia="Times New Roman" w:hAnsi="Tahoma" w:cs="Tahoma"/>
          <w:color w:val="454545"/>
          <w:sz w:val="19"/>
          <w:szCs w:val="19"/>
          <w:lang w:val="en-GB" w:eastAsia="ru-RU"/>
        </w:rPr>
        <w:t xml:space="preserve">. 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 ISBN 0-376-00550-6 (set). - ISBN 0-376-00551-4 (v. 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5.9.3. Если известно, что номер неправильный, в описании указывают правильный номер, если его можно установить. Неправильный номер приводят в том виде, как он указан в источнике информации, с пояснением в круглых скобках "ошибочный".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ISBN 5-8103-0093-3. - ISBN 5-8103-00093-3 (ошибоч.)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5.9.4. Если международный стандартный номер отсутствует, в качестве его альтернативы допускается приводить номер государственной регистрации, издательский номер, номер доски музыкального произведения, другие номера.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N гос. регистрации 0329600098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 области приведен номер государственной регистрации электронного ресурса)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Изд. N 2515, Н.д. 34688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 области приведен издательский номер и номер доски музыкального произведения)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5.9.5. Ключевое заглавие - заглавие, устанавливаемое для идентификации и регистрации сериального издания в процессе присвоения ISSN. Его приводят в данной области после ISSN с предшествующим знаком равенства.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ISSN 0340-0352 = IFLA journal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5.9.6. Условия доступности включают информацию о цене или краткие сведения о других условиях доступа к объекту. Им предшествует знак двоеточие.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175 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беспл. для студентов ин-та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напрокат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5.9.7. Сведения о тираже помещают в области примечания (см. 5.8.6).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5.9.8. Дополнительные сведения приводят в круглых скобках в качестве необходимого пояснения к любому элементу области.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ISBN 0-387-08266-2 (USA). - ISBN 3-540-08266-2 (Germany)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ISBN 5-7867-0057-7 (Бонус). - ISBN 5-224-00744-5 (ОЛМА-пресс)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ISBN 5-04-004366-Х (ЭКСМО-пресс) (в пер.) </w:t>
      </w:r>
    </w:p>
    <w:p w:rsidR="00B370D5" w:rsidRPr="00B370D5" w:rsidRDefault="00B370D5" w:rsidP="00B370D5">
      <w:pPr>
        <w:spacing w:before="100" w:beforeAutospacing="1" w:after="100" w:afterAutospacing="1" w:line="240" w:lineRule="auto"/>
        <w:jc w:val="center"/>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 МНОГОУРОВНЕВОЕ БИБЛИОГРАФИЧЕСКОЕ ОПИСАНИЕ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6.1. Многоуровневое библиографическое описание составляют в первую очередь на такие многочастные документы, как многотомные документы, а также сериальные и другие продолжающиеся ресурсы.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6.1.1. На первом уровне (в общей части) многоуровневого описания приводят сведения, общие для всех или большинства физических единиц - томов (выпусков, номеров), входящих в состав многочастного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На втором уровне (в спецификации) многоуровневого описания приводят сведения, относящиеся к отдельным физическим единицам - томам (выпускам, номерам), входящим в состав многочастного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Если сведения на втором уровне относятся к группе, совокупности физических единиц, сведения об отдельных физических единицах приводят на последующем уровне.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6.1.2. После сведений первого уровня сведения последующих уровней записывают с новой строки или в подбор. При записи с новой строки в конце сведений каждого уровня ставят точку. При записи в подбор перед сведениями второго и последующих уровней ставят точку и тире.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6.1.3. Сведения об отдельных физических (порядковых) единицах на втором и последующих уровнях записывают с новой строки или в подбор. При записи с новой строки в конце сведений о каждой физической (порядковой) единице ставят точку, при записи в подбор - сведения об отдельных единицах разделяют точкой с запятой.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 Библиографическое описание многотомного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6.2.1. </w:t>
      </w:r>
      <w:proofErr w:type="gramStart"/>
      <w:r w:rsidRPr="00B370D5">
        <w:rPr>
          <w:rFonts w:ascii="Tahoma" w:eastAsia="Times New Roman" w:hAnsi="Tahoma" w:cs="Tahoma"/>
          <w:color w:val="454545"/>
          <w:sz w:val="19"/>
          <w:szCs w:val="19"/>
          <w:lang w:eastAsia="ru-RU"/>
        </w:rPr>
        <w:t>В качестве многотомного рассматривают документ, состоящий из заранее определенного количества томов (частей), представляющий собой единое целое по содержанию и оформлению.</w:t>
      </w:r>
      <w:proofErr w:type="gramEnd"/>
      <w:r w:rsidRPr="00B370D5">
        <w:rPr>
          <w:rFonts w:ascii="Tahoma" w:eastAsia="Times New Roman" w:hAnsi="Tahoma" w:cs="Tahoma"/>
          <w:color w:val="454545"/>
          <w:sz w:val="19"/>
          <w:szCs w:val="19"/>
          <w:lang w:eastAsia="ru-RU"/>
        </w:rPr>
        <w:t xml:space="preserve"> Под томом понимается отдельная физическая единица, входящая в состав многочастного документа, обозначаемая как том, часть, выпуск, сборник, альбом, тетрадь и т.п.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6.2.2. При составлении многоуровневого описания элементы на всех уровнях записывают в соответствии с перечнем областей и элементов в 5.1 по правилам, изложенным в 5.2 - 5.9.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6.2.3. Сведения на первом уровне приводят с учетом особенностей, изложенных в 6.2.4, на втором и последующих уровнях - с учетом особенностей, изложенных в 6.2.5.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6.2.4. Особенности приведения элементов на первом уровне многоуровневого описания многотомного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6.2.4.1. В качестве основного заглавия приводят общее заглавие многотомного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6.2.4.1.1. Если заглавие документа в первом томе отличается от заглавий, данных в последующих томах, в качестве основного приводят заглавие, под которым вышло в свет большинство томов.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6.2.4.1.2. Если многотомный документ не имеет отдельно сформулированного общего заглавия, а заглавие каждого тома состоит из постоянной и изменяющейся части, то в качестве основного заглавия приводят постоянную часть. Изменяющуюся часть приводят на втором уровне. Пропуск сведений обозначают многоточием.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Аннотированный тематический план выпуска литературы издательства "Наука" ... [Текст] /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кад. наук.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Наука. - Загл. обл.: Наука.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на второе полугодие 2001 года / [сост. И.С. Власов]. - 2001. - 174, [2] с. - 5500 экз. - ISBN 5-02-022682-3.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6.2.4.2. Если тома расположены на разных носителях, то для общего обозначения материала применяют обобщающий термин [Мультимедиа] или [Комплект] (см. 5.2.3.6).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6.2.4.3. В сведениях, относящихся к заглавию, приводят данные о количестве томов, которое предусмотрено при создании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Русские писатели 20 века [Текст] : биогр. слов</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в 4 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Атлас мира [Карты]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 3 ч.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Гитаристу-любителю [Ноты] : нот</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с</w:t>
      </w:r>
      <w:proofErr w:type="gramEnd"/>
      <w:r w:rsidRPr="00B370D5">
        <w:rPr>
          <w:rFonts w:ascii="Tahoma" w:eastAsia="Times New Roman" w:hAnsi="Tahoma" w:cs="Tahoma"/>
          <w:color w:val="454545"/>
          <w:sz w:val="19"/>
          <w:szCs w:val="19"/>
          <w:lang w:eastAsia="ru-RU"/>
        </w:rPr>
        <w:t xml:space="preserve">б. в 5 альбомах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6.2.4.4. В области выходных данных приводят годы публикации первого и последнего томов, соединенные знаком тире, или один год, если все тома опубликованы в течение одного года.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M.</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DOKA, 1999 - 2001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СПб</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Симпозиум [и др.], 2001.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При составлении описания неполного комплекта многотомного документа приводят год публикации тома, вышедшего первым, и тире после него с последующим пробелом в 4 знака.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[Б.м.]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Гриф, 2001 -(Уфа)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6.2.4.5. Сведения о сопроводительном материале к многотомному документу в целом - см. 6.2.5.4.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6.2.5. Особенности приведения элементов на втором и последующих уровнях многоуровневого описания многотомного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6.2.5.1. Первым элементом в области заглавия и сведений об ответственности является, как правило, номер тома. При наличии обозначения тома его приводят в форме, данной в документе. Порядковый номер указывают арабскими цифрами.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Вып. 17, разд. 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Л. 15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Сб. 2-А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14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Ч. 5/2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2001, N 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6.2.5.2. Основным заглавием тома является его частное заглавие. При наличии обозначения и номера тома основному заглавию предшествует двоеточие.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Ч. 2</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Рекламные плакаты, 1-я половина XX 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Т. 3, кн. 3</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Проблемы управления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Если основное заглавие тома отсутствует, приводят последующий элемент описания с предписанным ему знаком.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Т. 4 / Н.Н. Петров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6.2.5.3. Сведения на втором и последующих уровнях допускается записывать в свернутой форме. При этом опускают все или часть сведений о томе (томах), кроме номера тома (томов) и стандартного номера (ISBN или других) тома (томов).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Вып. 2. - ISBN 5-85200-357-3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Номера томов, следующие подряд, соединяют знаком тире.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Т. 1 - 4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Сб. 14, 16 - 18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6.2.5.4. Сопроводительный материал к многотомному изданию в целом рассматривают как отдельный том издания.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Сведения о сопроводительном материале записывают после сведений о последнем томе по правилам, принятым для составления второго и последующих уровней многоуровневого описания.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6.2.6. На многотомный документ в целом или группу томов может быть составлено одноуровневое библиографическое описание (см. раздел 5). В этом случае обязательными являются сведения об объеме - количестве томов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Сказки и истории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 2 т. : пер. с дат. / Ханс Кристиан Андерсен</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рис. Г.А.В. Траугот. - СПб. : Светлячок, 2000. - 2 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17 см. - (Серия "Библиотека библиофила"). - 5000 экз. - ISBN 5-89735-019-1 (в пер.).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6.2.7. На отдельный том многотомного документа может быть составлено как многоуровневое, так и одноуровневое библиографическое описание под общим заглавием многотомного документа или под частным заглавием тома.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6.2.7.1. Описание тома под общим заглавием многотомного документа составляют по 6.2.4 - 6.2.5 или по 5.2 - 5.9. В последнем случае в качестве основного заглавия приводят общее заглавие многотомного документа, номер тома и его частное заглавие (если оно имеется), разделяя их точками.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Народные русские сказки А.Н. Афанасьева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 5 т. - М. : Терра, 2000 - .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Т. 4</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Русские народные легенды. - 2000. - 316, [3] 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ил. - В кн. также: Русские народные легенды / А.Н. Пыпин. Из воспоминаний А.Н. Афанасьева. - ISBN 5-300-02821-5.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или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Народные русские сказки А.Н. Афанасьева [Текст]. В 5 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Т. 4. Русские народные легенды.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Терра, 2000. - 316, [3] с. : ил. - В кн. также: Русские народные легенды / А.Н. Пыпин. Из воспоминаний А.Н. Афанасьева. - ISBN 5-300-02821-5.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6.2.7.2. Описание тома под его частным заглавием составляют по 5.2 - 5.9. В качестве основного заглавия в этом случае приводят частное заглавие тома. Сведения о многотомном документе в целом приводят в области серии.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Русские народные легенды [Текст].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Терра, 2000. - 316, [3] с. : ил. - (Народные русские сказки А.Н. Афанасьева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 5 т. ; т. 4). - В кн. также: Русские народные легенды / А.Н. Пыпин. Из воспоминаний А.Н. Афанасьева. - ISBN 5-300-02821-5.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 Библиографическое описание сериальных и других продолжающихся ресурсов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6.3.1. Основные положения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6.3.1.1. </w:t>
      </w:r>
      <w:proofErr w:type="gramStart"/>
      <w:r w:rsidRPr="00B370D5">
        <w:rPr>
          <w:rFonts w:ascii="Tahoma" w:eastAsia="Times New Roman" w:hAnsi="Tahoma" w:cs="Tahoma"/>
          <w:color w:val="454545"/>
          <w:sz w:val="19"/>
          <w:szCs w:val="19"/>
          <w:lang w:eastAsia="ru-RU"/>
        </w:rPr>
        <w:t>В качестве сериальных и других продолжающихся ресурсов рассматриваются документы, выходящие в течение времени, продолжительность которого заранее не установлена, как правило, нумерованными и (или) датированными выпусками с одинаковым заглавием (в том числе, электронные): газеты, журналы, нумерованные или датированные сборники, бюллетени, серии, обновляемые документы и т.п.</w:t>
      </w:r>
      <w:proofErr w:type="gramEnd"/>
      <w:r w:rsidRPr="00B370D5">
        <w:rPr>
          <w:rFonts w:ascii="Tahoma" w:eastAsia="Times New Roman" w:hAnsi="Tahoma" w:cs="Tahoma"/>
          <w:color w:val="454545"/>
          <w:sz w:val="19"/>
          <w:szCs w:val="19"/>
          <w:lang w:eastAsia="ru-RU"/>
        </w:rPr>
        <w:t xml:space="preserve"> В дальнейшем в тексте стандарта такие документы условно называются сериальными.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6.3.1.2. Библиографическое описание составляют на сериальный документ, выходивший под одним заглавием. При изменении заглавия описание составляют на сериальный документ с изменившимся заглавием.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При необходимости составляют единое описание на совокупность всех номеров (выпусков), в том числе и изменивших свое заглавие.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6.3.1.3. Источником библиографических сведений для описания сериального документа является последний из имеющихся номеров (выпусков, томов и т.п.) документа. Дополнительно используют библиографические сведения из других номеров.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При необходимости составляют описание по первому имеющемуся номеру.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6.3.2. Структура библиографического описания сериального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6.3.2.1. При составлении многоуровневого описания сериального документа элементы на всех уровнях записывают в соответствии с перечнем областей и элементов в 6.3.2.3 по правилам, изложенным в 5.2 - 5.9.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6.3.2.2. Сведения на первом уровне приводят с учетом особенностей, изложенных в 6.3.3, на втором и последующих уровнях - с учетом особенностей, изложенных в 6.3.4 - 6.3.6.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6.3.2.3. Перечень областей и элементов многоуровневого библиографического описания сериального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Первый уровень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Второй и последующие уровни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Основная порядковая единица, ее последующие деления (см. 6.3.4.2.</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Дальнейший перечень элементов - по 5.1 с учетом особенностей, изложенных в 6.2.5).</w:t>
      </w:r>
      <w:proofErr w:type="gramEnd"/>
      <w:r w:rsidRPr="00B370D5">
        <w:rPr>
          <w:rFonts w:ascii="Tahoma" w:eastAsia="Times New Roman" w:hAnsi="Tahoma" w:cs="Tahoma"/>
          <w:color w:val="454545"/>
          <w:sz w:val="19"/>
          <w:szCs w:val="19"/>
          <w:lang w:eastAsia="ru-RU"/>
        </w:rPr>
        <w:t xml:space="preserve"> - Указатели. Приложения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 Правила приведения элементов на первом уровне многоуровневого описания сериального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6.3.3.1. Область заглавия и сведений об ответственности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Область заглавия и Основное заглавие</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сведений </w:t>
      </w:r>
      <w:proofErr w:type="gramStart"/>
      <w:r w:rsidRPr="00B370D5">
        <w:rPr>
          <w:rFonts w:ascii="Tahoma" w:eastAsia="Times New Roman" w:hAnsi="Tahoma" w:cs="Tahoma"/>
          <w:color w:val="454545"/>
          <w:sz w:val="19"/>
          <w:szCs w:val="19"/>
          <w:lang w:eastAsia="ru-RU"/>
        </w:rPr>
        <w:t>об</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ответственности</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ОБЩЕЕ ОБОЗНАЧЕНИЕ МАТЕРИАЛА</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ПАРАЛЛЕЛЬНОЕ ЗАГЛАВИЕ</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СВЕДЕНИЯ, ОТНОСЯЩИЕСЯ К ЗАГЛАВИЮ</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Сведения об ответственности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Первые сведения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ПОСЛЕДУЮЩИЕ СВЕДЕНИЯ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Область издания Сведения об издании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ПАРАЛЛЕЛЬНЫЕ СВЕДЕНИЯ ОБ ИЗДАНИИ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Сведения об ответственности,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относящиеся</w:t>
      </w:r>
      <w:proofErr w:type="gramEnd"/>
      <w:r w:rsidRPr="00B370D5">
        <w:rPr>
          <w:rFonts w:ascii="Tahoma" w:eastAsia="Times New Roman" w:hAnsi="Tahoma" w:cs="Tahoma"/>
          <w:color w:val="454545"/>
          <w:sz w:val="19"/>
          <w:szCs w:val="19"/>
          <w:lang w:eastAsia="ru-RU"/>
        </w:rPr>
        <w:t xml:space="preserve"> к изданию</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Первые сведения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ПОСЛЕДУЮЩИЕ СВЕДЕНИЯ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Дополнительные сведения </w:t>
      </w:r>
      <w:proofErr w:type="gramStart"/>
      <w:r w:rsidRPr="00B370D5">
        <w:rPr>
          <w:rFonts w:ascii="Tahoma" w:eastAsia="Times New Roman" w:hAnsi="Tahoma" w:cs="Tahoma"/>
          <w:color w:val="454545"/>
          <w:sz w:val="19"/>
          <w:szCs w:val="19"/>
          <w:lang w:eastAsia="ru-RU"/>
        </w:rPr>
        <w:t>об</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издании</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Область </w:t>
      </w:r>
      <w:proofErr w:type="gramStart"/>
      <w:r w:rsidRPr="00B370D5">
        <w:rPr>
          <w:rFonts w:ascii="Tahoma" w:eastAsia="Times New Roman" w:hAnsi="Tahoma" w:cs="Tahoma"/>
          <w:color w:val="454545"/>
          <w:sz w:val="19"/>
          <w:szCs w:val="19"/>
          <w:lang w:eastAsia="ru-RU"/>
        </w:rPr>
        <w:t>специфических</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сведений</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Область выходных данных Место издания, распространения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Первое место издания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ПОСЛЕДУЮЩЕЕ МЕСТО ИЗДАНИЯ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Имя издателя, распространителя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 т.п.</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СВЕДЕНИЯ О ФУНКЦИИ ИЗДАТЕЛЯ,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РАСПРОСТРАНИТЕЛЯ И Т.П.</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Дата издания, распространения 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т.п.</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 МЕСТО ИЗГОТОВИТЕЛЯ</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ИМЯ ИЗГОТОВИТЕЛЯ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ДАТА ИЗГОТОВЛЕНИЯ</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Область </w:t>
      </w:r>
      <w:proofErr w:type="gramStart"/>
      <w:r w:rsidRPr="00B370D5">
        <w:rPr>
          <w:rFonts w:ascii="Tahoma" w:eastAsia="Times New Roman" w:hAnsi="Tahoma" w:cs="Tahoma"/>
          <w:color w:val="454545"/>
          <w:sz w:val="19"/>
          <w:szCs w:val="19"/>
          <w:lang w:eastAsia="ru-RU"/>
        </w:rPr>
        <w:t>физической</w:t>
      </w:r>
      <w:proofErr w:type="gramEnd"/>
      <w:r w:rsidRPr="00B370D5">
        <w:rPr>
          <w:rFonts w:ascii="Tahoma" w:eastAsia="Times New Roman" w:hAnsi="Tahoma" w:cs="Tahoma"/>
          <w:color w:val="454545"/>
          <w:sz w:val="19"/>
          <w:szCs w:val="19"/>
          <w:lang w:eastAsia="ru-RU"/>
        </w:rPr>
        <w:t xml:space="preserve"> Специфическое обозначение</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характеристики материала и объем</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ДРУГИЕ СВЕДЕНИЯ О </w:t>
      </w:r>
      <w:proofErr w:type="gramStart"/>
      <w:r w:rsidRPr="00B370D5">
        <w:rPr>
          <w:rFonts w:ascii="Tahoma" w:eastAsia="Times New Roman" w:hAnsi="Tahoma" w:cs="Tahoma"/>
          <w:color w:val="454545"/>
          <w:sz w:val="19"/>
          <w:szCs w:val="19"/>
          <w:lang w:eastAsia="ru-RU"/>
        </w:rPr>
        <w:t>ФИЗИЧЕСКОЙ</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ХАРАКТЕРИСТИКЕ</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РАЗМЕРЫ</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СВЕДЕНИЯ О </w:t>
      </w:r>
      <w:proofErr w:type="gramStart"/>
      <w:r w:rsidRPr="00B370D5">
        <w:rPr>
          <w:rFonts w:ascii="Tahoma" w:eastAsia="Times New Roman" w:hAnsi="Tahoma" w:cs="Tahoma"/>
          <w:color w:val="454545"/>
          <w:sz w:val="19"/>
          <w:szCs w:val="19"/>
          <w:lang w:eastAsia="ru-RU"/>
        </w:rPr>
        <w:t>СОПРОВОДИТЕЛЬНОМ</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МАТЕРИАЛЕ</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Область серии </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Основное заглавие серии или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подсерии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ПАРАЛЛЕЛЬНОЕ ЗАГЛАВИЕ СЕРИИ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ИЛИ ПОДСЕРИИ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 СВЕДЕНИЯ, ОТНОСЯЩИЕСЯ </w:t>
      </w:r>
      <w:proofErr w:type="gramStart"/>
      <w:r w:rsidRPr="00B370D5">
        <w:rPr>
          <w:rFonts w:ascii="Tahoma" w:eastAsia="Times New Roman" w:hAnsi="Tahoma" w:cs="Tahoma"/>
          <w:color w:val="454545"/>
          <w:sz w:val="19"/>
          <w:szCs w:val="19"/>
          <w:lang w:eastAsia="ru-RU"/>
        </w:rPr>
        <w:t>К</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ЗАГЛАВИЮ СЕРИИ ИЛИ ПОДСЕРИИ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Сведения об ответственности,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относящиеся к серии или подсерии</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Первые сведения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ПОСЛЕДУЮЩИЕ СВЕДЕНИЯ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Международный стандартный</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номер сериального издания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(ISSN), присвоенный данной</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серии или подсерии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 Номер выпуска серии или</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подсерии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Область примечания</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Область </w:t>
      </w:r>
      <w:proofErr w:type="gramStart"/>
      <w:r w:rsidRPr="00B370D5">
        <w:rPr>
          <w:rFonts w:ascii="Tahoma" w:eastAsia="Times New Roman" w:hAnsi="Tahoma" w:cs="Tahoma"/>
          <w:color w:val="454545"/>
          <w:sz w:val="19"/>
          <w:szCs w:val="19"/>
          <w:lang w:eastAsia="ru-RU"/>
        </w:rPr>
        <w:t>стандартного</w:t>
      </w:r>
      <w:proofErr w:type="gramEnd"/>
      <w:r w:rsidRPr="00B370D5">
        <w:rPr>
          <w:rFonts w:ascii="Tahoma" w:eastAsia="Times New Roman" w:hAnsi="Tahoma" w:cs="Tahoma"/>
          <w:color w:val="454545"/>
          <w:sz w:val="19"/>
          <w:szCs w:val="19"/>
          <w:lang w:eastAsia="ru-RU"/>
        </w:rPr>
        <w:t xml:space="preserve"> Международный стандартный</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номера (или его номер сериального издания (ISSN)</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альтернативы) и условий</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доступности = КЛЮЧЕВОЕ ЗАГЛАВИЕ</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 УСЛОВИЯ ДОСТУПНОСТИ И (ИЛИ) ЦЕНА</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ДОПОЛНИТЕЛЬНЫЕ СВЕДЕНИЯ </w:t>
      </w:r>
      <w:proofErr w:type="gramStart"/>
      <w:r w:rsidRPr="00B370D5">
        <w:rPr>
          <w:rFonts w:ascii="Tahoma" w:eastAsia="Times New Roman" w:hAnsi="Tahoma" w:cs="Tahoma"/>
          <w:color w:val="454545"/>
          <w:sz w:val="19"/>
          <w:szCs w:val="19"/>
          <w:lang w:eastAsia="ru-RU"/>
        </w:rPr>
        <w:t>К</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ЭЛЕМЕНТАМ ОБЛАСТИ</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6.3.3.1.1. Основное заглавие приводят по 5.2.2 с учетом особенностей, изложенных в 6.3.3.1.2 - 6.3.3.1.3.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6.3.3.1.2. Основное заглавие сериального документа, являющегося самостоятельно издаваемой подсерией или разделом, может включать: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а) заглавие, общее для всех подсерий, и зависимое от него заглавие подсерии, неразрывно связанное с общим заглавием словами "серия", "раздел" и т.п. Общее заглавие отделяют от </w:t>
      </w:r>
      <w:proofErr w:type="gramStart"/>
      <w:r w:rsidRPr="00B370D5">
        <w:rPr>
          <w:rFonts w:ascii="Tahoma" w:eastAsia="Times New Roman" w:hAnsi="Tahoma" w:cs="Tahoma"/>
          <w:color w:val="454545"/>
          <w:sz w:val="19"/>
          <w:szCs w:val="19"/>
          <w:lang w:eastAsia="ru-RU"/>
        </w:rPr>
        <w:t>зависимого</w:t>
      </w:r>
      <w:proofErr w:type="gramEnd"/>
      <w:r w:rsidRPr="00B370D5">
        <w:rPr>
          <w:rFonts w:ascii="Tahoma" w:eastAsia="Times New Roman" w:hAnsi="Tahoma" w:cs="Tahoma"/>
          <w:color w:val="454545"/>
          <w:sz w:val="19"/>
          <w:szCs w:val="19"/>
          <w:lang w:eastAsia="ru-RU"/>
        </w:rPr>
        <w:t xml:space="preserve"> точкой, обозначение и (или) номер подсерии, если они предшествуют зависимому заглавию, - запятой. После слова "серия" ставят двоеточие, если за ним следует грамматически не связанное с ним тематическое заглавие;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Известия Российской академии наук. Серия геологическая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Труды исторического факультета МГУ. Серия 4, Библиографии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Указатели по актуальным проблемам радиоэлектроники. Серия ВТ-МП, Микропроцессоры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Вестник Ивановского государственного университета. Серия "Химия, биология"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Итоги науки и техники. Серия: Автомобилестроение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б) собственно заглавие подсерии, независимое от общего заглавия и выделенное полиграфически. Общее заглавие указывают в области серии.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Комитет экспертов ВОЗ по лекарственной зависимости... (Серия технических докладов ВОЗ)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6.3.3.1.3. Если основное заглавие включает дату или нумерацию, которая меняется в разных выпусках, то эту часть заглавия опускают и заменяют многоточием.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Обзор важнейших нормативных актов </w:t>
      </w:r>
      <w:proofErr w:type="gramStart"/>
      <w:r w:rsidRPr="00B370D5">
        <w:rPr>
          <w:rFonts w:ascii="Tahoma" w:eastAsia="Times New Roman" w:hAnsi="Tahoma" w:cs="Tahoma"/>
          <w:color w:val="454545"/>
          <w:sz w:val="19"/>
          <w:szCs w:val="19"/>
          <w:lang w:eastAsia="ru-RU"/>
        </w:rPr>
        <w:t>за</w:t>
      </w:r>
      <w:proofErr w:type="gramEnd"/>
      <w:r w:rsidRPr="00B370D5">
        <w:rPr>
          <w:rFonts w:ascii="Tahoma" w:eastAsia="Times New Roman" w:hAnsi="Tahoma" w:cs="Tahoma"/>
          <w:color w:val="454545"/>
          <w:sz w:val="19"/>
          <w:szCs w:val="19"/>
          <w:lang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Даты и номера приводят на втором и последующих уровнях, а также в области нумерации (см. 6.3.3.3).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6.3.3.1.4. Общее обозначение материала приводят по 5.2.3. При выборе термина для общего обозначения материала предпочтение отдают обозначению физической формы, в которой представлен сериальный документ.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Архитектурная энциклопедия XX века [Электронный ресурс]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(Документ представляет собой сериальный изобразительный материал на электронном оптическом диске)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6.3.3.1.5. Параллельное заглавие приводят по 5.2.4.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Параллельное заглавие, состоящее из общего и зависимого заглавий, приводят после обеих частей основного заглавия.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Вестник Ивановского государственного университета. Серия: "Химия, биология"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val="en-GB" w:eastAsia="ru-RU"/>
        </w:rPr>
        <w:t>[</w:t>
      </w:r>
      <w:r w:rsidRPr="00B370D5">
        <w:rPr>
          <w:rFonts w:ascii="Tahoma" w:eastAsia="Times New Roman" w:hAnsi="Tahoma" w:cs="Tahoma"/>
          <w:color w:val="454545"/>
          <w:sz w:val="19"/>
          <w:szCs w:val="19"/>
          <w:lang w:eastAsia="ru-RU"/>
        </w:rPr>
        <w:t>Текст</w:t>
      </w:r>
      <w:r w:rsidRPr="00B370D5">
        <w:rPr>
          <w:rFonts w:ascii="Tahoma" w:eastAsia="Times New Roman" w:hAnsi="Tahoma" w:cs="Tahoma"/>
          <w:color w:val="454545"/>
          <w:sz w:val="19"/>
          <w:szCs w:val="19"/>
          <w:lang w:val="en-GB" w:eastAsia="ru-RU"/>
        </w:rPr>
        <w:t xml:space="preserve">] = Herald of Ivanov State University. </w:t>
      </w:r>
      <w:r w:rsidRPr="00B370D5">
        <w:rPr>
          <w:rFonts w:ascii="Tahoma" w:eastAsia="Times New Roman" w:hAnsi="Tahoma" w:cs="Tahoma"/>
          <w:color w:val="454545"/>
          <w:sz w:val="19"/>
          <w:szCs w:val="19"/>
          <w:lang w:eastAsia="ru-RU"/>
        </w:rPr>
        <w:t xml:space="preserve">Series: "Chemistry, biology"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6.3.3.1.6. Сведения, относящиеся к заглавию, приводят по 5.2.5.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Два века [Текст] : журн. по рус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и</w:t>
      </w:r>
      <w:proofErr w:type="gramEnd"/>
      <w:r w:rsidRPr="00B370D5">
        <w:rPr>
          <w:rFonts w:ascii="Tahoma" w:eastAsia="Times New Roman" w:hAnsi="Tahoma" w:cs="Tahoma"/>
          <w:color w:val="454545"/>
          <w:sz w:val="19"/>
          <w:szCs w:val="19"/>
          <w:lang w:eastAsia="ru-RU"/>
        </w:rPr>
        <w:t xml:space="preserve">стории XVIII - XIX столетий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Метаболизм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ежегод. обзор : междунар. журн. по факсу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Московский комсомолец [Текст] : ежедн. обществ</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полит. газ.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Письма в Emissia Offline [Электронный ресурс] : электрон. науч</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пед. журн.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Наши любимые песни [Ноты] : слова, ноты и аккорды : для голоса соло с услов. букв</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цифровыми обозначениями партии сопровождения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Волга [Текст] : ежемес. лит</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художеств. журн. Сарат. писат. организации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Бухгалтер предприятия [Электронный ресурс]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БП</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практ. журн.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6.3.3.1.7. Сведения, относящиеся только к общему заглавию или только к зависимому, приводят после каждого из них.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Электронная техника. Серия 4, Электровакуумные и газоразрядные приборы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науч.-техн. сб.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6.3.3.1.8. Если сведения, относящиеся к заглавию, включают даты или нумерацию, меняющиеся в разных номерах, то их опускают и заменяют многоточием.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Судостроение [Текст] : библиогр. аннот. указ</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з</w:t>
      </w:r>
      <w:proofErr w:type="gramEnd"/>
      <w:r w:rsidRPr="00B370D5">
        <w:rPr>
          <w:rFonts w:ascii="Tahoma" w:eastAsia="Times New Roman" w:hAnsi="Tahoma" w:cs="Tahoma"/>
          <w:color w:val="454545"/>
          <w:sz w:val="19"/>
          <w:szCs w:val="19"/>
          <w:lang w:eastAsia="ru-RU"/>
        </w:rPr>
        <w:t xml:space="preserve">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Даты или номера приводят на втором (последующих) уровнях, а также в области нумерации (см. 6.3.3.3).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6.3.3.1.9. Сведения об ответственности приводят по 5.2.6.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Византийский временник [Текст] /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 xml:space="preserve">кад. наук, Ин-т всеобщ. истории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Вестник университета [Электронный ресурс] / Гос. ун-т упр.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Банковское право [Текст] : науч</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практ. и информ. изд. при участии Рос. акад. юрид. наук / учредитель : изд. группа "Юрист"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Если основное заглавие сериального документа состоит из заглавия, общего для всех подсерий, и частного заглавия одной подсерии, сведения об ответственности приводят после той части заглавия с последующими элементами описания, </w:t>
      </w:r>
      <w:proofErr w:type="gramStart"/>
      <w:r w:rsidRPr="00B370D5">
        <w:rPr>
          <w:rFonts w:ascii="Tahoma" w:eastAsia="Times New Roman" w:hAnsi="Tahoma" w:cs="Tahoma"/>
          <w:color w:val="454545"/>
          <w:sz w:val="19"/>
          <w:szCs w:val="19"/>
          <w:lang w:eastAsia="ru-RU"/>
        </w:rPr>
        <w:t>к</w:t>
      </w:r>
      <w:proofErr w:type="gramEnd"/>
      <w:r w:rsidRPr="00B370D5">
        <w:rPr>
          <w:rFonts w:ascii="Tahoma" w:eastAsia="Times New Roman" w:hAnsi="Tahoma" w:cs="Tahoma"/>
          <w:color w:val="454545"/>
          <w:sz w:val="19"/>
          <w:szCs w:val="19"/>
          <w:lang w:eastAsia="ru-RU"/>
        </w:rPr>
        <w:t xml:space="preserve"> которой они относятся.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Строительство и архитектура. Серия 9, Инженерное обеспечение : обзор</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и</w:t>
      </w:r>
      <w:proofErr w:type="gramEnd"/>
      <w:r w:rsidRPr="00B370D5">
        <w:rPr>
          <w:rFonts w:ascii="Tahoma" w:eastAsia="Times New Roman" w:hAnsi="Tahoma" w:cs="Tahoma"/>
          <w:color w:val="454545"/>
          <w:sz w:val="19"/>
          <w:szCs w:val="19"/>
          <w:lang w:eastAsia="ru-RU"/>
        </w:rPr>
        <w:t xml:space="preserve">нформ.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Центр</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и</w:t>
      </w:r>
      <w:proofErr w:type="gramEnd"/>
      <w:r w:rsidRPr="00B370D5">
        <w:rPr>
          <w:rFonts w:ascii="Tahoma" w:eastAsia="Times New Roman" w:hAnsi="Tahoma" w:cs="Tahoma"/>
          <w:color w:val="454545"/>
          <w:sz w:val="19"/>
          <w:szCs w:val="19"/>
          <w:lang w:eastAsia="ru-RU"/>
        </w:rPr>
        <w:t xml:space="preserve">н-т науч. информ. по стр-ву и архитектуре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6.3.3.2. Область издания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Сведения в области приводят по 5.3.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6.3.3.3. Область специфических сведений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6.3.3.3.1. Для сериальных документов областью специфических сведений является область нумерации. В этой области приводят сведения о первом и последнем вышедших номерах и (или) датах начала и прекращения существования сериального документа. В области отражаются также сведения о перерывах в издании, изменениях и возобновлениях нумерации.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При составлении описания на часть сериального документа, вышедшего под одним названием, в области приводят первый и последний номера, вышедшие под данным названием, и (или) даты их выхода.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6.3.3.3.2. Область нумерации содержит сведения, включающие: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первый и последний номера и (или) даты начала и прекращения публикации документа, соединенные знаком тире, - при описании сериального документа, прекратившего существование;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первый номер и (или) дату его опубликования, после которых ставят тире и оставляют интервал в четыре пробела, - при описании сериального документа, продолжающего публиковаться.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6.3.3.3.3. В зависимости от способа нумерации сериального документа запись в области может начинаться с номера (цифровое и (или) буквенное обозначение) или с года (хронологическое обозначение).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При цифровой и (или) буквенной нумерации приводят обозначение и номер выпуска. Если также указан год опубликования выпуска, его приводят в круглых скобках.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N 1 (2001) -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Годы публикации первого и последнего номера опускают, если они совпадают с годами, приведенными в области выходных данных.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При хронологической нумерации приводят год, затем номер. Год и номер обозначают арабскими цифрами.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2001, N 1</w:t>
      </w:r>
      <w:proofErr w:type="gramStart"/>
      <w:r w:rsidRPr="00B370D5">
        <w:rPr>
          <w:rFonts w:ascii="Tahoma" w:eastAsia="Times New Roman" w:hAnsi="Tahoma" w:cs="Tahoma"/>
          <w:color w:val="454545"/>
          <w:sz w:val="19"/>
          <w:szCs w:val="19"/>
          <w:lang w:eastAsia="ru-RU"/>
        </w:rPr>
        <w:t xml:space="preserve"> А</w:t>
      </w:r>
      <w:proofErr w:type="gramEnd"/>
      <w:r w:rsidRPr="00B370D5">
        <w:rPr>
          <w:rFonts w:ascii="Tahoma" w:eastAsia="Times New Roman" w:hAnsi="Tahoma" w:cs="Tahoma"/>
          <w:color w:val="454545"/>
          <w:sz w:val="19"/>
          <w:szCs w:val="19"/>
          <w:lang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2000, вып. 1/2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Номер опускают, если он является первым для года основания и последним для года прекращения.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6.3.3.3.4. Даты приводят в следующем порядке: год, месяц или год, день и месяц.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2001, март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2000, 14 февр.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6.3.3.3.5. Если в документе представлено как цифровое и т.п., так и хронологическое обозначение, то цифровое и т.п. обозначение приводят перед </w:t>
      </w:r>
      <w:proofErr w:type="gramStart"/>
      <w:r w:rsidRPr="00B370D5">
        <w:rPr>
          <w:rFonts w:ascii="Tahoma" w:eastAsia="Times New Roman" w:hAnsi="Tahoma" w:cs="Tahoma"/>
          <w:color w:val="454545"/>
          <w:sz w:val="19"/>
          <w:szCs w:val="19"/>
          <w:lang w:eastAsia="ru-RU"/>
        </w:rPr>
        <w:t>хронологическим</w:t>
      </w:r>
      <w:proofErr w:type="gramEnd"/>
      <w:r w:rsidRPr="00B370D5">
        <w:rPr>
          <w:rFonts w:ascii="Tahoma" w:eastAsia="Times New Roman" w:hAnsi="Tahoma" w:cs="Tahoma"/>
          <w:color w:val="454545"/>
          <w:sz w:val="19"/>
          <w:szCs w:val="19"/>
          <w:lang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6.3.3.3.6. При перерывах в нумерации, а также при ее возобновлении приводят оба ряда нумерации. Между ними ставят точку с запятой.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Вып. 1 (1990) - 12 (1995)</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т. 1 (1996) - 5 (2000)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Т. 1 (1998) - 3 (2000)</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сер. 2, т. 1 (2001) -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1930 - 1941</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1945 - 1956 ; 1999 -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6.3.3.3.7. При наличии данных, требующих повторения области специфических сведений, первой приводят область, характеризующую природу информации, содержащейся в документе, последней - область нумерации. Все другие сведения помещают между ними. Например, при составлении описания на сериальный документ, содержащий картографический материал, сначала приводят область математической основы, затем - область нумерации.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-1</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650000. - 1981 - 2001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Если сериальный документ, содержащий картографический материал, является также электронным ресурсом, то в первой из областей специфических сведений приводят данные о математической основе картографического материала, во второй - данные о виде и объеме электронного ресурса, в третьей - сведения области нумерации.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 - Scale varies. - Electronic map data. - Sheet 1 -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6.3.3.4. Область выходных данных приводят по 5.5.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Элементы в области указывают с учетом изложенных ниже особенностей.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6.3.3.4.1. Местом издания, распространения считают город или иной населенный пункт, который указан в юридическом адресе издателя, а при отсутствии этих сведений - местонахождение редакции (организации), выпускающей сериальный документ.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6.3.3.4.2. При составлении описания на документ в целом, если он продолжает публиковаться, приводят год издания первого номера и тире, после которого оставляют интервал в 4 пробела.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Долгопрудный</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МФТИ, 1998 -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6.3.3.4.3. При составлении описания на документ, прекративший существование, приводят годы издания первого и последнего номеров, соединенные тире.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Челябинск</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Юж</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Урал. кн. изд-во, 1998 - 2001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6.3.3.4.4. При описании части сериального документа приводят годы издания первого и последнего номеров, сведения о которых включены в описание, и соединяют их тире.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6.3.3.5. Область физической характеристики приводят по 5.6.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Сведения об объеме, иллюстрациях и размере приводят, если они являются одинаковыми для всех или большинства физических единиц, составляющих сериальный документ.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6.3.3.6. Область серии приводят по 5.7.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 области серии приводят сведения о сериальном документе, в состав которого входят все выпуски или группа выпусков данного документа. Область повторяют, если сериальный документ входит в состав двух и более серий.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6.3.3.7. Область примечания приводят по 5.8.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 области примечания приводят сведения об истории сериального документа, сведения, касающиеся элементов и областей описания, сведения о структурных и иных особенностях сериального документа, не отраженные в других областях.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6.3.3.7.1. Сведения в области примечания приводят в определенном порядке. Сначала указывают сведения о периодичности, если они не входят в состав сведений, относящихся к заглавию. Затем приводят примечание об истории существования документа - дате основания сериального документа в целом; о связи с другими документами; о перерыве в издании, его возобновлении, прекращении. Далее располагают примечания к отдельным областям и элементам в соответствии с последовательностью приведения областей и элементов в описании; другие примечания: о языке текста, выходных сведениях и т.п.; о наличии параллельных изданий на других языках; о структурных и других особенностях сериального документа и т.д.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6.3.3.7.2. Примечания об изменениях отдельных элементов за период выхода сериального документа могут быть выделены и приведены в конце.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6.3.3.8. Область стандартного номера (или его альтернативы) и условий доступности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 области приводят стандартные номера, присвоенные объектам описания в зависимости от их вида: Международный стандартный номер сериального издания (ISSN), номер государственного регистра электронных ресурсов либо другой стандартный номер, присвоенный определенному виду документа в установленном порядке.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6.3.3.8.1. В описании сериального документа, являющегося подсерией с зависимым заглавием, область может быть повторена. Первой приводят область, содержащую международный стандартный номер серии.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6.3.3.8.2. ISSN или его альтернативу приводят в форме, указанной в сериальном документе.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ISSN 0201-9930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6.3.3.8.3. Ключевое заглавие приводят по 5.9.5.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ISSN 1562-4145 = Индикатор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6.3.3.8.4. Условия доступности или цену отдельной физической единицы сериального документа приводят в данной области, если она является постоянной для всех или большинства номеров сериального документа. Если имеется цена отдельного номера и цена комплекта номеров за какой-либо период, то приводят обе. Каждым сведениям о цене предшествует двоеточие.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6.3.3.8.5. К элементам области могут быть приведены в круглых скобках дополнительные сведения (сведения о переплете, уточнение стандартных номеров и т.п.).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6.3.4. Правила приведения элементов на втором и последующих уровнях многоуровневого описания сериального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6.3.4.1. Второй и последующие уровни содержат библиографическую информацию, относящуюся к каждому отдельному номеру, выпуску, тому и т.п. физическим единицам, составляющим сериальный документ, в том числе его указателям и приложениям.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6.3.4.2. Все сведения, приводимые на втором и последующих уровнях, факультативны. Набор элементов, приводимых на втором и последующих уровнях, определяет учреждение, составляющее описание. Наиболее краткой формой сведений, приводимых на втором и последующих уровнях, является указание основных порядковых единиц.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Последовательность приведения сведений определяет основная порядковая единица (год - при погодной нумерации; том, выпуск, номер, а также год, которым обозначен включенный в издание материал, - при сквозной нумерации). Основная порядковая единица может состоять из более мелких делений (том - из номеров и т.п.).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6.3.4.3. Сведения об указателях и приложениях приводят в конце описания на втором и последующих уровнях.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При необходимости сведения об указателях и приложениях приводят в последовательности годов их выхода в перечне основных порядковых единиц.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6.3.4.4. В описании на втором и последующих уровнях пользуются разделительными знаками, указанными в 6.1.2, 6.1.3.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6.3.4.5. Обозначения тома, выпуска, наименования месяцев и т.п. приводят в сокращенной форме, например, "т.", "вып.", "янв.".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Порядковые номера и годы приводят арабскими цифрами.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Т. 1, N 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2001, 2 вып., N 1 - 4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2001, сент.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2000, N 1 - 12, указ.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2000, 2 ненумер. вып. (нояб., дек.)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6.3.4.6. Элементы библиографического описания, относящиеся к номерам (выпускам, томам), приводят по 6.2.5.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Общее обозначение материала приводят, если оно отличается от указанного на первом уровне многоуровневого описания.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Вып. 2. - 2000. - 1 электрон</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о</w:t>
      </w:r>
      <w:proofErr w:type="gramEnd"/>
      <w:r w:rsidRPr="00B370D5">
        <w:rPr>
          <w:rFonts w:ascii="Tahoma" w:eastAsia="Times New Roman" w:hAnsi="Tahoma" w:cs="Tahoma"/>
          <w:color w:val="454545"/>
          <w:sz w:val="19"/>
          <w:szCs w:val="19"/>
          <w:lang w:eastAsia="ru-RU"/>
        </w:rPr>
        <w:t xml:space="preserve">пт. диск (CD-ROM) : зв., цв. ...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Вып. 15</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Повышение эффективности цифровой передачи информации [Текст] / Моск. гос. ун-т сервиса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под ред. Шелухина О.И. - 2001. - 160 с. : ил. - Библиогр. в конце ст.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6.3.5. Особенности приведения отдельных элементов, входящих в описание на втором и последующих уровнях многоуровневого описания сериальных документов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6.3.5.1. В описаниях журналов, газет, периодических </w:t>
      </w:r>
      <w:proofErr w:type="gramStart"/>
      <w:r w:rsidRPr="00B370D5">
        <w:rPr>
          <w:rFonts w:ascii="Tahoma" w:eastAsia="Times New Roman" w:hAnsi="Tahoma" w:cs="Tahoma"/>
          <w:color w:val="454545"/>
          <w:sz w:val="19"/>
          <w:szCs w:val="19"/>
          <w:lang w:eastAsia="ru-RU"/>
        </w:rPr>
        <w:t>бюллетеней</w:t>
      </w:r>
      <w:proofErr w:type="gramEnd"/>
      <w:r w:rsidRPr="00B370D5">
        <w:rPr>
          <w:rFonts w:ascii="Tahoma" w:eastAsia="Times New Roman" w:hAnsi="Tahoma" w:cs="Tahoma"/>
          <w:color w:val="454545"/>
          <w:sz w:val="19"/>
          <w:szCs w:val="19"/>
          <w:lang w:eastAsia="ru-RU"/>
        </w:rPr>
        <w:t xml:space="preserve"> как на бумажных, так и на нетрадиционных носителях, основная порядковая единица которых состоит из более мелких делений (томов, выпусков и т.п.), сведения об объеме, размере, тираже и др. приводят не к каждому номеру, а к основной порядковой единице в целом.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Т. 2, вып. 1 - 6. - 2002. - 155 с. - 500 экз.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6.3.5.2. Дату выхода на втором и последующих уровнях описания сериальных документов с нумерацией по годам не указывают.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2001, N 1 - 12. - 1380 - 1420 экз.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2000, N 1 (2012) - 15/16 (2026/2027). - 25790 экз.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6.3.6. Особенности приведения сведений об указателях и приложениях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6.3.6.1. Сведения об указателях, приложениях, специальных номерах и т.п. вспомогательных материалах к сериальному документу в целом приводят после описания на втором и последующих уровнях с новой строки или в подбор. При записи в подбор им предшествует точка и тире. Сначала указывают сведения об указателях, затем - о приложениях (в том числе различных сопроводительных материалах к отдельным номерам сериального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6.3.6.2. Сведения об указателях приводят в следующем порядке: указатели к основной порядковой единице, указатели за несколько лет.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Сведения о приложениях приводят в следующем порядке: периодические приложения, непериодические приложения.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Запись начинают с соответствующих слов: "Указ.", "Спец. N", "Выезд</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р</w:t>
      </w:r>
      <w:proofErr w:type="gramEnd"/>
      <w:r w:rsidRPr="00B370D5">
        <w:rPr>
          <w:rFonts w:ascii="Tahoma" w:eastAsia="Times New Roman" w:hAnsi="Tahoma" w:cs="Tahoma"/>
          <w:color w:val="454545"/>
          <w:sz w:val="19"/>
          <w:szCs w:val="19"/>
          <w:lang w:eastAsia="ru-RU"/>
        </w:rPr>
        <w:t xml:space="preserve">ед.", "Прил." и т.п.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Спец. вып.</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Инженерные исследования. - 2001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Спец. вып. к 2000 г.</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Идеи к Новому году и Рождеству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6.3.6.3. Сведения об указателях к основным порядковым единицам, а также о периодических приложениях, не имеющих собственного заглавия и отдельной нумерации, приводят в обобщенной форме.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Указ</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к</w:t>
      </w:r>
      <w:proofErr w:type="gramEnd"/>
      <w:r w:rsidRPr="00B370D5">
        <w:rPr>
          <w:rFonts w:ascii="Tahoma" w:eastAsia="Times New Roman" w:hAnsi="Tahoma" w:cs="Tahoma"/>
          <w:color w:val="454545"/>
          <w:sz w:val="19"/>
          <w:szCs w:val="19"/>
          <w:lang w:eastAsia="ru-RU"/>
        </w:rPr>
        <w:t xml:space="preserve"> каждому тому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Прил. к каждому номеру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6.3.7. На законченный сериальный документ в целом или группу номеров (выпусков) сериального документа за определенный период может быть составлено одноуровневое библиографическое описание (см. раздел 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Успех : еженед. газ</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 </w:t>
      </w:r>
      <w:proofErr w:type="gramStart"/>
      <w:r w:rsidRPr="00B370D5">
        <w:rPr>
          <w:rFonts w:ascii="Tahoma" w:eastAsia="Times New Roman" w:hAnsi="Tahoma" w:cs="Tahoma"/>
          <w:color w:val="454545"/>
          <w:sz w:val="19"/>
          <w:szCs w:val="19"/>
          <w:lang w:eastAsia="ru-RU"/>
        </w:rPr>
        <w:t>у</w:t>
      </w:r>
      <w:proofErr w:type="gramEnd"/>
      <w:r w:rsidRPr="00B370D5">
        <w:rPr>
          <w:rFonts w:ascii="Tahoma" w:eastAsia="Times New Roman" w:hAnsi="Tahoma" w:cs="Tahoma"/>
          <w:color w:val="454545"/>
          <w:sz w:val="19"/>
          <w:szCs w:val="19"/>
          <w:lang w:eastAsia="ru-RU"/>
        </w:rPr>
        <w:t xml:space="preserve">чредитель: ООО "С-инфо". - 1998, янв. - 2000. - М., 2000. - 24 полосы. - Прекр. на 2000, N 14.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6.3.8. Особенности многоуровневого библиографического описания, содержащего более двух уровней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6.3.8.1. Многоуровневое библиографическое описание, содержащее более двух уровней, составляют на сериальный документ, подразделяющийся на подсерии, разделы, отделы и т.п.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На первом уровне описания приводят сведения, которые характеризуют сериальный документ в целом.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На втором уровне приводят сведения, относящиеся к группе физических единиц, - о каждой подсерии и т.п. в целом.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На последующих уровнях приводят сведения об отдельных физических единицах - о номерах или выпусках каждой подсерии, которая является объектом описания.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6.3.8.2. Библиографические сведения на первом и последующих уровнях описания приводят по общим правилам.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Вестник Воронежского государственного университета / </w:t>
      </w:r>
      <w:proofErr w:type="gramStart"/>
      <w:r w:rsidRPr="00B370D5">
        <w:rPr>
          <w:rFonts w:ascii="Tahoma" w:eastAsia="Times New Roman" w:hAnsi="Tahoma" w:cs="Tahoma"/>
          <w:color w:val="454545"/>
          <w:sz w:val="19"/>
          <w:szCs w:val="19"/>
          <w:lang w:eastAsia="ru-RU"/>
        </w:rPr>
        <w:t>М-во</w:t>
      </w:r>
      <w:proofErr w:type="gramEnd"/>
      <w:r w:rsidRPr="00B370D5">
        <w:rPr>
          <w:rFonts w:ascii="Tahoma" w:eastAsia="Times New Roman" w:hAnsi="Tahoma" w:cs="Tahoma"/>
          <w:color w:val="454545"/>
          <w:sz w:val="19"/>
          <w:szCs w:val="19"/>
          <w:lang w:eastAsia="ru-RU"/>
        </w:rPr>
        <w:t xml:space="preserve"> образования России. - 1993 - . - Воронеж, 2000. - ISSN 0234-5439.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Серия "Проблемы высшего образования". - 2000 - .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2000, N 1. - 250 экз.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Серия "Физика, математика". - 2000 - .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2000, N 1. - 250 экз.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Серия "Химия. Биология". - 2000 - .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2000, N 1 - 2. - 250 экз.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Серия 4, География и геоэкология. - 2000 - .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2000, N 1. - 250 экз. </w:t>
      </w:r>
    </w:p>
    <w:p w:rsidR="00B370D5" w:rsidRPr="00B370D5" w:rsidRDefault="00B370D5" w:rsidP="00B370D5">
      <w:pPr>
        <w:spacing w:before="100" w:beforeAutospacing="1" w:after="100" w:afterAutospacing="1" w:line="240" w:lineRule="auto"/>
        <w:jc w:val="center"/>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 АНАЛИТИЧЕСКОЕ БИБЛИОГРАФИЧЕСКОЕ ОПИСАНИЕ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7.1. Основные положения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7.1.1. Объектом аналитического библиографического описания является составная часть документа, для идентификации и поиска которой необходимы сведения о документе, в котором она помещена. К составным частям относятся: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самостоятельное произведение;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часть произведения, имеющая самостоятельное заглавие;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часть произведения, не имеющая самостоятельного заглавия, но выделенная в целях библиографической идентификации.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7.1.2. Документ, содержащий составную часть, является идентификатором публикации и именуется идентифицирующим документом.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7.1.3. На составную часть, опубликованную как самостоятельный документ (например, отдельный оттиск статьи из сериального издания), составляют одноуровневое библиографическое описание (см. раздел 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7.1.4. Сведения о составной части документа также могут быть приведены в примечании о содержании к библиографическому описанию документа, идентифицирующего публикацию.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7.1.5. В тех случаях, когда требуются наиболее полные библиографические сведения о составной части документа, составляют аналитическое библиографическое описание.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7.1.6. При составлении аналитической библиографической записи решение об использовании заголовка записи, как для составной части, так и для идентифицирующего документа, принимает библиографирующее учреждение. Как правило, в записи идентифицирующего документа заголовок не применяют.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7.1.7. Аналитическое библиографическое описание является основным элементом аналитической библиографической записи и включает: а) сведения, идентифицирующие составную часть; б) соединительный элемент; в) сведения об идентифицирующем документе; г) сведения о местоположении составной части в документе; д) примечания.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7.1.8. При составлении аналитического библиографического описания используют источники информации в соответствии с 4.8.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Источниками информации о составной части документа являются первая, последняя и другие страницы (листы, полосы и т.п.) составной части, если они содержат сведения о заглавии составной части, ее авторах, иных лицах и (или) организациях, принимавших участие в создании, публикации, изготовлении составной части документа; относящийся к составной части колонтитул; оглавление (содержание) идентифицирующего документа, если оно содержит сведения о составной части;</w:t>
      </w:r>
      <w:proofErr w:type="gramEnd"/>
      <w:r w:rsidRPr="00B370D5">
        <w:rPr>
          <w:rFonts w:ascii="Tahoma" w:eastAsia="Times New Roman" w:hAnsi="Tahoma" w:cs="Tahoma"/>
          <w:color w:val="454545"/>
          <w:sz w:val="19"/>
          <w:szCs w:val="19"/>
          <w:lang w:eastAsia="ru-RU"/>
        </w:rPr>
        <w:t xml:space="preserve"> наклейки, вкладыши и др. материалы, сопровождающие документы.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Источники информации для идентифицирующего документа - по 4.8.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7.1.9. Аналитическое библиографическое описание приводят на языке выходных или аналогичных им сведений идентифицирующего документа или официальном языке страны, в которой опубликован документ. Сведения о составной части текстового документа могут быть приведены на языке текста составной части, в этом случае языки библиографического описания составной части и идентифицирующего документа могут не совпадать.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7.1.10. Аналитическое библиографическое описание состоит из областей и элементов, приводимых в установленной последовательности (см. 5.1). Перед сведениями о документе, в котором помещена составная часть, применяют соединительный элемент: знак две косые черты с пробелами до и после него. Знак две косые черты можно не приводить, если сведения о документе, в котором помещена составная часть, выделяют шрифтом или приводят с новой строки. В этом случае допускается употреблять термин, обозначающий физическую взаимосвязь: "В:", "In:" и т.п.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Схема аналитического библиографического описания: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Сведения о составной части документа // Сведения об идентифицирующем документе. - Сведения о местоположении составной части в документе. - Примечания.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7.1.11. В аналитическом библиографическом описании допускается точку и тире между областями библиографического описания заменять точкой.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Маркетинг как концепция рыночного управления [Текст] / Е.П. Голубков // Маркетинг в России и за рубежом. - 2001. - N 1. - С. 89 - 104. - Библиогр.: 8 назв.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или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Маркетинг как концепция рыночного управления [Текст] / Е.П. Голубков // Маркетинг в России и за рубежом. 2001. N 1. С. 89 - 104. Библиогр.: 8 назв.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7.2. Сведения о составной части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Сведения о составной части документа приводят в соответствии с правилами раздела 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7.2.1. Заглавие составной части может быть простым или сложным и состоять </w:t>
      </w:r>
      <w:proofErr w:type="gramStart"/>
      <w:r w:rsidRPr="00B370D5">
        <w:rPr>
          <w:rFonts w:ascii="Tahoma" w:eastAsia="Times New Roman" w:hAnsi="Tahoma" w:cs="Tahoma"/>
          <w:color w:val="454545"/>
          <w:sz w:val="19"/>
          <w:szCs w:val="19"/>
          <w:lang w:eastAsia="ru-RU"/>
        </w:rPr>
        <w:t>из</w:t>
      </w:r>
      <w:proofErr w:type="gramEnd"/>
      <w:r w:rsidRPr="00B370D5">
        <w:rPr>
          <w:rFonts w:ascii="Tahoma" w:eastAsia="Times New Roman" w:hAnsi="Tahoma" w:cs="Tahoma"/>
          <w:color w:val="454545"/>
          <w:sz w:val="19"/>
          <w:szCs w:val="19"/>
          <w:lang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а) нескольких предложений;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б) общего заглавия составной части и зависимого заглавия одного из ее компонентов (частей), если составная часть содержит несколько компонентов. В этом случае вначале приводят общее заглавие составной части, а затем заглавие ее компонента. Если составная часть не имеет общего заглавия, руководствуются правилами 5.2.7.2.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Документы под грифом "Секретно". Россия. XX век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Разыскания по истории русской литературы XIX века. 1. Адресат эпиграммы Е.А. Баратынского. 2. Три стихотворных послания Ф.И. Тютчева. 3. К биографии П.П. Ершова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val="en-GB" w:eastAsia="ru-RU"/>
        </w:rPr>
        <w:t>The relationship between maternal nutrition, breast milk, growth and development of infants.</w:t>
      </w:r>
      <w:proofErr w:type="gramEnd"/>
      <w:r w:rsidRPr="00B370D5">
        <w:rPr>
          <w:rFonts w:ascii="Tahoma" w:eastAsia="Times New Roman" w:hAnsi="Tahoma" w:cs="Tahoma"/>
          <w:color w:val="454545"/>
          <w:sz w:val="19"/>
          <w:szCs w:val="19"/>
          <w:lang w:val="en-GB" w:eastAsia="ru-RU"/>
        </w:rPr>
        <w:t xml:space="preserve"> </w:t>
      </w:r>
      <w:r w:rsidRPr="00B370D5">
        <w:rPr>
          <w:rFonts w:ascii="Tahoma" w:eastAsia="Times New Roman" w:hAnsi="Tahoma" w:cs="Tahoma"/>
          <w:color w:val="454545"/>
          <w:sz w:val="19"/>
          <w:szCs w:val="19"/>
          <w:lang w:eastAsia="ru-RU"/>
        </w:rPr>
        <w:t xml:space="preserve">Pt. 1. Pregnant mothers and newborns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Об авторстве "Русской поэзии в русской музыке" Игоря Глебова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Об одном инскрипте на "Словарном указателе..." А.В. Мезьер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(Два произведения одного автора)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7.2.1.1. Сокращение слов и словосочетаний в основном заглавии составной части не применяют (см. 4.10.1).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7.2.1.2. При описании фрагмента документа, не имеющего заглавия, основное заглавие этого фрагмента может быть сформулировано на основе анализа документа и приведено в квадратных скобках (см. 5.2.2.8).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[Отрывки из дневника]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[Карта-схема г. Севастополя]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7.2.1.3. При разночтениях в заглавии составной части, помещенном в разных источниках информации, предпочтение отдается заглавию составной части, указанному в главном источнике информации. Разночтения в заглавии оговаривают в области примечания.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7.2.2. Общее обозначение материала составной части приводят по 5.2.3.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proofErr w:type="gramStart"/>
      <w:r w:rsidRPr="00B370D5">
        <w:rPr>
          <w:rFonts w:ascii="Tahoma" w:eastAsia="Times New Roman" w:hAnsi="Tahoma" w:cs="Tahoma"/>
          <w:color w:val="454545"/>
          <w:sz w:val="19"/>
          <w:szCs w:val="19"/>
          <w:lang w:val="en-GB" w:eastAsia="ru-RU"/>
        </w:rPr>
        <w:t>Dinne, alcun la non vedesti?</w:t>
      </w:r>
      <w:proofErr w:type="gramEnd"/>
      <w:r w:rsidRPr="00B370D5">
        <w:rPr>
          <w:rFonts w:ascii="Tahoma" w:eastAsia="Times New Roman" w:hAnsi="Tahoma" w:cs="Tahoma"/>
          <w:color w:val="454545"/>
          <w:sz w:val="19"/>
          <w:szCs w:val="19"/>
          <w:lang w:val="en-GB" w:eastAsia="ru-RU"/>
        </w:rPr>
        <w:t xml:space="preserve"> [Sound recording]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Canadian-owned paper industries [Cartographic material]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7.2.3. Параллельное заглавие составной части приводят по 5.2.4.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Конфликты: политико-правовые аспекты [Текст] = Conflicts: political and law aspects Guitar Hits [Ноты] = Гитарные хиты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7.2.4. Сведения, относящиеся к заглавию составной части, приводят по 5.2.5.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XVI Всемирный конгресс ИМЕКО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[Междунар. конфедерации по измерениям, Вена, сент. 2000]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По щучьему велению [Электронный ресурс] : [рус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н</w:t>
      </w:r>
      <w:proofErr w:type="gramEnd"/>
      <w:r w:rsidRPr="00B370D5">
        <w:rPr>
          <w:rFonts w:ascii="Tahoma" w:eastAsia="Times New Roman" w:hAnsi="Tahoma" w:cs="Tahoma"/>
          <w:color w:val="454545"/>
          <w:sz w:val="19"/>
          <w:szCs w:val="19"/>
          <w:lang w:eastAsia="ru-RU"/>
        </w:rPr>
        <w:t xml:space="preserve">ар. сказка]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Упрямый ветер [Ноты]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"Все время нарастают облака"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[из цикла "Два северных пейзажа"]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Транспорт г. Москвы [Карты] : с домами и остановками гор</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т</w:t>
      </w:r>
      <w:proofErr w:type="gramEnd"/>
      <w:r w:rsidRPr="00B370D5">
        <w:rPr>
          <w:rFonts w:ascii="Tahoma" w:eastAsia="Times New Roman" w:hAnsi="Tahoma" w:cs="Tahoma"/>
          <w:color w:val="454545"/>
          <w:sz w:val="19"/>
          <w:szCs w:val="19"/>
          <w:lang w:eastAsia="ru-RU"/>
        </w:rPr>
        <w:t xml:space="preserve">рансп. : на 2002 г. : информ. согласована с Мосгортрансом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7.2.5. Сведения об ответственности приводят по 5.2.6.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 свободе воли [Текст] / Вильгельм Виндельбанд</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пер. с нем. Г. Сонина ; примеч. М.А. Ходанович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 начале жизни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(Страницы воспоминаний) / С.Я. Маршак</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подгот. текста и примеч. Е.Б. Скороспеловой и С.С. Чулкова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Влияние бактерий на поведение плутония в морской воде [Текст] / В.В. Громов, М.М. Доманов, И.Б. Попов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Пока не поздно [Ноты] / А.Н. Пахмутова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обраб. для смеш. хора без сопровожд. Я.И. Дубравина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сл. Н. Добронравова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"По смоленской дороге..." [Звукозапись] / сл. и музыка Булата Окуджавы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7.2.5.1. При наличии в сведениях об ответственности информации о четырех и более лицах и (или) организациях руководствуются правилами 5.2.6.9.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7.2.5.2. Если сведения об ответственности составной части документа совпадают с заголовком библиографической записи, в аналитическом библиографическом описании они могут быть опущены.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Мальцева, Л.Л. Гуманизация научного познания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гносеол. и методол. аспекты / Л.Л. Мальцева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или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Мальцева, Л.Л. Гуманизация научного познания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гносеол. и методол. аспекты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7.2.6. Сведения об издании включают в описание составной части лишь в том случае, если они относятся непосредственно к составной части, а не к документу в целом: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Воспоминания [Текст] / О.А. Пржецлавский. - [2-е изд.]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7.3. Сведения об идентифицирующем документе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7.3.1. Библиографическое описание документа, в котором помещена составная часть, зависит от его вида и приводится в соответствии с правилами разделов 5 и 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7.3.2. Если основное заглавие идентифицирующего документа является тематическим, слова и словосочетания в нем не сокращают. Слишком длинное заглавие допускается сократить, опустив его часть, при этом опущенную часть обозначают многоточием.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(В источнике информации:</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 xml:space="preserve">Основные результаты экспериментов, выполненных в 1984 году на реакторе ВВР-М ЛИЯФ и других установках с участием сотрудников лаборатории нейтронных исследований) </w:t>
      </w:r>
      <w:proofErr w:type="gramEnd"/>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7.3.3. Основное заглавие идентифицирующего документа сокращают, если это: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а) типовое заглавие многотомного или продолжающегося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Полн. собр. соч.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Избр. тр.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Арх. биол. наук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Изв.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 xml:space="preserve">кад. наук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б) заглавие периодического документа (журнала или газеты).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Библиогр. зап.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Лит. Россия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7.3.4. Общее обозначение материала, как правило, опускают в сведениях об идентифицирующем документе и приводят лишь в том случае, если оно отличается от общего обозначения материала составной части.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7.3.5. </w:t>
      </w:r>
      <w:proofErr w:type="gramStart"/>
      <w:r w:rsidRPr="00B370D5">
        <w:rPr>
          <w:rFonts w:ascii="Tahoma" w:eastAsia="Times New Roman" w:hAnsi="Tahoma" w:cs="Tahoma"/>
          <w:color w:val="454545"/>
          <w:sz w:val="19"/>
          <w:szCs w:val="19"/>
          <w:lang w:eastAsia="ru-RU"/>
        </w:rPr>
        <w:t>Сведения, относящиеся к заглавию, приводят лишь в тех случаях, когда необходимо уточнить не ясно выраженное заглавие или идентифицировать документ с типовым заглавием среди имеющих аналогичные заглавия.</w:t>
      </w:r>
      <w:proofErr w:type="gramEnd"/>
      <w:r w:rsidRPr="00B370D5">
        <w:rPr>
          <w:rFonts w:ascii="Tahoma" w:eastAsia="Times New Roman" w:hAnsi="Tahoma" w:cs="Tahoma"/>
          <w:color w:val="454545"/>
          <w:sz w:val="19"/>
          <w:szCs w:val="19"/>
          <w:lang w:eastAsia="ru-RU"/>
        </w:rPr>
        <w:t xml:space="preserve"> В других случаях сведения, относящиеся к заглавию, могут быть опущены.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7.3.6. При описании идентифицирующего документа обязательно приведение первых сведений об ответственности. Последующие сведения об ответственности приводят в тех случаях, если они необходимы для идентификации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Чудесный дар поэта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[вступ. ст.] / М.М. Михайлова // Параллели : проза поэта / Зинаида Гиппиус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Труд Кшиштофа Мигоня и его место в литературе по общей теории книговедения [Текст] / Е.Л. Немировский // Наука о книге</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очерк проблематики / К. Мигонь ; пер. с пол. О.Р. Медведевой [и др.]. - М., 1991. - С. 3 - 24.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7.3.7. Сведения об издании обязательны для включения в описание идентифицирующего документа. Параллельные сведения об издании, сведения об ответственности, относящиеся к изданию, и дополнительные сведения об издании могут быть опущены.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Современные системы передачи информации [Текст] / П.В. Рогожин // Компьютерная грамотность</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сб. ст. / сост. П.А. Павлов. - 2-е изд. - М., 2001. - С. 68 - 99.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Цивилизация Запада в XX веке [Текст] / Н.В. Шишова [и др.] // История и культурология : учеб</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п</w:t>
      </w:r>
      <w:proofErr w:type="gramEnd"/>
      <w:r w:rsidRPr="00B370D5">
        <w:rPr>
          <w:rFonts w:ascii="Tahoma" w:eastAsia="Times New Roman" w:hAnsi="Tahoma" w:cs="Tahoma"/>
          <w:color w:val="454545"/>
          <w:sz w:val="19"/>
          <w:szCs w:val="19"/>
          <w:lang w:eastAsia="ru-RU"/>
        </w:rPr>
        <w:t xml:space="preserve">особие для студентов. - 2-е изд., доп. и перераб. - М., 2000. - Гл. 13. - С. 347 - 366.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7.3.8. Элементы области специфических сведений (для картографических, нотных, сериальных документов, электронных ресурсов), как правило, включают в описание идентифицирующего документа, если они отличаются от аналогичных сведений составной части.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7.3.9. В области выходных данных, как правило, приводят место и год публикации, распространения и (или) изготовления документа - по 5.5. В аналитическом библиографическом описании, как правило, опускают сведения об издателе, распространителе, изготовителе. Однако в случае необходимости (для идентификации документов с одинаковыми заглавиями, выпущенных разными издателями) сведения об издателе, распространителе, изготовителе могут быть приведены.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Философия культуры и трансцендентальный идеализм [Текст] / В. Виндельбанд</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сверка-пер. М.И. Левиной // Избранное: Дух и история</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пер. с нем. - М., 1995. - С. 7 - 19.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Этапы развития планировки Васильевского острова в 1720-е годы [Текст] / С.В. Семенцов // Петровское время в лицах. - СПб</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Изд-во Гос. Эрмитажа, 1998. - С. 42 - 49.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7.3.10. Если документ, в котором помещена составная часть, является периодическим (журнал или газета), место его публикации не приводят, за исключением случаев, когда это необходимо для идентификации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7.3.11. Сведения об объеме идентифицирующего документа в аналитическом библиографическом описании не приводят.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7.3.12. Область серии также может быть опущена, если ее приведение не требуется для идентификации документа.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eastAsia="ru-RU"/>
        </w:rPr>
        <w:t>7.3.13. При налич</w:t>
      </w:r>
      <w:proofErr w:type="gramStart"/>
      <w:r w:rsidRPr="00B370D5">
        <w:rPr>
          <w:rFonts w:ascii="Tahoma" w:eastAsia="Times New Roman" w:hAnsi="Tahoma" w:cs="Tahoma"/>
          <w:color w:val="454545"/>
          <w:sz w:val="19"/>
          <w:szCs w:val="19"/>
          <w:lang w:eastAsia="ru-RU"/>
        </w:rPr>
        <w:t>ии у и</w:t>
      </w:r>
      <w:proofErr w:type="gramEnd"/>
      <w:r w:rsidRPr="00B370D5">
        <w:rPr>
          <w:rFonts w:ascii="Tahoma" w:eastAsia="Times New Roman" w:hAnsi="Tahoma" w:cs="Tahoma"/>
          <w:color w:val="454545"/>
          <w:sz w:val="19"/>
          <w:szCs w:val="19"/>
          <w:lang w:eastAsia="ru-RU"/>
        </w:rPr>
        <w:t>дентифицирующего документа международного стандартного номера его, как правило, указывают в описании. Ключевое</w:t>
      </w:r>
      <w:r w:rsidRPr="00B370D5">
        <w:rPr>
          <w:rFonts w:ascii="Tahoma" w:eastAsia="Times New Roman" w:hAnsi="Tahoma" w:cs="Tahoma"/>
          <w:color w:val="454545"/>
          <w:sz w:val="19"/>
          <w:szCs w:val="19"/>
          <w:lang w:val="en-GB" w:eastAsia="ru-RU"/>
        </w:rPr>
        <w:t xml:space="preserve"> </w:t>
      </w:r>
      <w:r w:rsidRPr="00B370D5">
        <w:rPr>
          <w:rFonts w:ascii="Tahoma" w:eastAsia="Times New Roman" w:hAnsi="Tahoma" w:cs="Tahoma"/>
          <w:color w:val="454545"/>
          <w:sz w:val="19"/>
          <w:szCs w:val="19"/>
          <w:lang w:eastAsia="ru-RU"/>
        </w:rPr>
        <w:t>заглавие</w:t>
      </w:r>
      <w:r w:rsidRPr="00B370D5">
        <w:rPr>
          <w:rFonts w:ascii="Tahoma" w:eastAsia="Times New Roman" w:hAnsi="Tahoma" w:cs="Tahoma"/>
          <w:color w:val="454545"/>
          <w:sz w:val="19"/>
          <w:szCs w:val="19"/>
          <w:lang w:val="en-GB" w:eastAsia="ru-RU"/>
        </w:rPr>
        <w:t xml:space="preserve"> </w:t>
      </w:r>
      <w:r w:rsidRPr="00B370D5">
        <w:rPr>
          <w:rFonts w:ascii="Tahoma" w:eastAsia="Times New Roman" w:hAnsi="Tahoma" w:cs="Tahoma"/>
          <w:color w:val="454545"/>
          <w:sz w:val="19"/>
          <w:szCs w:val="19"/>
          <w:lang w:eastAsia="ru-RU"/>
        </w:rPr>
        <w:t>и</w:t>
      </w:r>
      <w:r w:rsidRPr="00B370D5">
        <w:rPr>
          <w:rFonts w:ascii="Tahoma" w:eastAsia="Times New Roman" w:hAnsi="Tahoma" w:cs="Tahoma"/>
          <w:color w:val="454545"/>
          <w:sz w:val="19"/>
          <w:szCs w:val="19"/>
          <w:lang w:val="en-GB" w:eastAsia="ru-RU"/>
        </w:rPr>
        <w:t xml:space="preserve"> </w:t>
      </w:r>
      <w:r w:rsidRPr="00B370D5">
        <w:rPr>
          <w:rFonts w:ascii="Tahoma" w:eastAsia="Times New Roman" w:hAnsi="Tahoma" w:cs="Tahoma"/>
          <w:color w:val="454545"/>
          <w:sz w:val="19"/>
          <w:szCs w:val="19"/>
          <w:lang w:eastAsia="ru-RU"/>
        </w:rPr>
        <w:t>условия</w:t>
      </w:r>
      <w:r w:rsidRPr="00B370D5">
        <w:rPr>
          <w:rFonts w:ascii="Tahoma" w:eastAsia="Times New Roman" w:hAnsi="Tahoma" w:cs="Tahoma"/>
          <w:color w:val="454545"/>
          <w:sz w:val="19"/>
          <w:szCs w:val="19"/>
          <w:lang w:val="en-GB" w:eastAsia="ru-RU"/>
        </w:rPr>
        <w:t xml:space="preserve"> </w:t>
      </w:r>
      <w:r w:rsidRPr="00B370D5">
        <w:rPr>
          <w:rFonts w:ascii="Tahoma" w:eastAsia="Times New Roman" w:hAnsi="Tahoma" w:cs="Tahoma"/>
          <w:color w:val="454545"/>
          <w:sz w:val="19"/>
          <w:szCs w:val="19"/>
          <w:lang w:eastAsia="ru-RU"/>
        </w:rPr>
        <w:t>доступности</w:t>
      </w:r>
      <w:r w:rsidRPr="00B370D5">
        <w:rPr>
          <w:rFonts w:ascii="Tahoma" w:eastAsia="Times New Roman" w:hAnsi="Tahoma" w:cs="Tahoma"/>
          <w:color w:val="454545"/>
          <w:sz w:val="19"/>
          <w:szCs w:val="19"/>
          <w:lang w:val="en-GB" w:eastAsia="ru-RU"/>
        </w:rPr>
        <w:t xml:space="preserve"> </w:t>
      </w:r>
      <w:r w:rsidRPr="00B370D5">
        <w:rPr>
          <w:rFonts w:ascii="Tahoma" w:eastAsia="Times New Roman" w:hAnsi="Tahoma" w:cs="Tahoma"/>
          <w:color w:val="454545"/>
          <w:sz w:val="19"/>
          <w:szCs w:val="19"/>
          <w:lang w:eastAsia="ru-RU"/>
        </w:rPr>
        <w:t>опускают</w:t>
      </w:r>
      <w:r w:rsidRPr="00B370D5">
        <w:rPr>
          <w:rFonts w:ascii="Tahoma" w:eastAsia="Times New Roman" w:hAnsi="Tahoma" w:cs="Tahoma"/>
          <w:color w:val="454545"/>
          <w:sz w:val="19"/>
          <w:szCs w:val="19"/>
          <w:lang w:val="en-GB"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val="en-GB" w:eastAsia="ru-RU"/>
        </w:rPr>
        <w:t xml:space="preserve">A stylometric study of Aristotele's Metaphysics [Text] / Anthony Kenny // Bull. / Assoc. for Lit. </w:t>
      </w:r>
      <w:proofErr w:type="gramStart"/>
      <w:r w:rsidRPr="00B370D5">
        <w:rPr>
          <w:rFonts w:ascii="Tahoma" w:eastAsia="Times New Roman" w:hAnsi="Tahoma" w:cs="Tahoma"/>
          <w:color w:val="454545"/>
          <w:sz w:val="19"/>
          <w:szCs w:val="19"/>
          <w:lang w:val="en-GB" w:eastAsia="ru-RU"/>
        </w:rPr>
        <w:t>and</w:t>
      </w:r>
      <w:proofErr w:type="gramEnd"/>
      <w:r w:rsidRPr="00B370D5">
        <w:rPr>
          <w:rFonts w:ascii="Tahoma" w:eastAsia="Times New Roman" w:hAnsi="Tahoma" w:cs="Tahoma"/>
          <w:color w:val="454545"/>
          <w:sz w:val="19"/>
          <w:szCs w:val="19"/>
          <w:lang w:val="en-GB" w:eastAsia="ru-RU"/>
        </w:rPr>
        <w:t xml:space="preserve"> Ling. </w:t>
      </w:r>
      <w:r w:rsidRPr="00B370D5">
        <w:rPr>
          <w:rFonts w:ascii="Tahoma" w:eastAsia="Times New Roman" w:hAnsi="Tahoma" w:cs="Tahoma"/>
          <w:color w:val="454545"/>
          <w:sz w:val="19"/>
          <w:szCs w:val="19"/>
          <w:lang w:eastAsia="ru-RU"/>
        </w:rPr>
        <w:t xml:space="preserve">Computing. - 1979. - Vol. 7, N 1. - P. 12 - 20. - ISSN 0305-9855.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7.4. Сведения о местоположении составной части в идентифицирующем документе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7.4.1. Местоположение составной части, как правило, обозначается сквозной пагинацией по форме "от и до". Пагинации предшествует сокращенное обозначение слова страница ("С."), которое приводят на языке выходных или аналогичных им сведений документа или на языке библиографирующего учреждения; между </w:t>
      </w:r>
      <w:r w:rsidRPr="00B370D5">
        <w:rPr>
          <w:rFonts w:ascii="Tahoma" w:eastAsia="Times New Roman" w:hAnsi="Tahoma" w:cs="Tahoma"/>
          <w:color w:val="454545"/>
          <w:sz w:val="19"/>
          <w:szCs w:val="19"/>
          <w:lang w:eastAsia="ru-RU"/>
        </w:rPr>
        <w:lastRenderedPageBreak/>
        <w:t xml:space="preserve">первой и последней страницами ставят знак тире. Если составная часть опубликована на ненумерованных страницах, их номера заключают в квадратные скобки.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 17 - 28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Р. 18 - 30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S. 12 - 31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 [1 - 8]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7.4.1.1. Страницы указывают арабскими или римскими цифрами, в зависимости от того, какая пагинация приведена в документе. Если пагинаций несколько, их отделяют друг от друга запятой.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C. I - XXXVI, 1 - 12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7.4.1.2. В том случае, если необходимо указать порядковый номер пагинации, его приводят в круглых скобках. Когда обозначают раздел в сборнике или сериальном издании, его также приводят в скобках после пагинации.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 3 - 35 (2-я паг.)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 358 - 360 (Хроника)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 18 - 45 (Отд. 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 354 - 387 (Прил.)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 4 - 6 (Прил.: Англия)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7.5. Особенности описания некоторых видов идентифицирующих документов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7.5.1</w:t>
      </w:r>
      <w:proofErr w:type="gramStart"/>
      <w:r w:rsidRPr="00B370D5">
        <w:rPr>
          <w:rFonts w:ascii="Tahoma" w:eastAsia="Times New Roman" w:hAnsi="Tahoma" w:cs="Tahoma"/>
          <w:color w:val="454545"/>
          <w:sz w:val="19"/>
          <w:szCs w:val="19"/>
          <w:lang w:eastAsia="ru-RU"/>
        </w:rPr>
        <w:t xml:space="preserve"> Е</w:t>
      </w:r>
      <w:proofErr w:type="gramEnd"/>
      <w:r w:rsidRPr="00B370D5">
        <w:rPr>
          <w:rFonts w:ascii="Tahoma" w:eastAsia="Times New Roman" w:hAnsi="Tahoma" w:cs="Tahoma"/>
          <w:color w:val="454545"/>
          <w:sz w:val="19"/>
          <w:szCs w:val="19"/>
          <w:lang w:eastAsia="ru-RU"/>
        </w:rPr>
        <w:t xml:space="preserve">сли составная часть помещена в томе, выпуске многотомного документа, то области и элементы идентифицирующего документа приводят по 6.2, за исключением следующих элементов описания, для которых определена особая последовательность: место издания (распространения); дата издания (распространения); обозначение тома, выпуска, номера (Т., Вып., N) и его порядковый номер; частное заглавие тома, выпуска, номера (элемент факультативный, может быть опущен); страницы, на которых помещена составная часть.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А.М. Ловягин как историк книги [Текст] / И.Е. Баренбаум // Книжное дело в России во второй половине XIX - начале XX века : сб. науч. тр. /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н</w:t>
      </w:r>
      <w:proofErr w:type="gramEnd"/>
      <w:r w:rsidRPr="00B370D5">
        <w:rPr>
          <w:rFonts w:ascii="Tahoma" w:eastAsia="Times New Roman" w:hAnsi="Tahoma" w:cs="Tahoma"/>
          <w:color w:val="454545"/>
          <w:sz w:val="19"/>
          <w:szCs w:val="19"/>
          <w:lang w:eastAsia="ru-RU"/>
        </w:rPr>
        <w:t>ац. б-ка. - СПб</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2000. - Вып. 10. - С. 208 - 219.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7.5.1.1. Если том включает более мелкие деления, их приводят через запятую. Сдвоенный номер тома или выпуска приводят через косую черту.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17, вып. 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Vol. 18, N 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N 3/4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7.5.1.2. Частное заглавие тома или выпуска приводят в описании после знака двоеточие.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Генезис, природа и развитие античной философии [Текст] // Западная философия от истоков до наших дней / Джованни Реале, Дарио Антисери</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пер. с итал. С. Мальцевой. - СПб</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1994. - [Вып.] 1</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Античность, гл. 1. - С. 3 - 15.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7.5.2. </w:t>
      </w:r>
      <w:proofErr w:type="gramStart"/>
      <w:r w:rsidRPr="00B370D5">
        <w:rPr>
          <w:rFonts w:ascii="Tahoma" w:eastAsia="Times New Roman" w:hAnsi="Tahoma" w:cs="Tahoma"/>
          <w:color w:val="454545"/>
          <w:sz w:val="19"/>
          <w:szCs w:val="19"/>
          <w:lang w:eastAsia="ru-RU"/>
        </w:rPr>
        <w:t>Если составная часть помещена в номере или выпуске сериального документа, то области и элементы идентифицирующего документа приводят по 6.3, за исключением следующих элементов описания, для которых определена особая последовательность: дата издания (распространения); обозначение тома, выпуска, номера и его порядковый номер (для журналов); число и месяц (для газет и других документов, выходящих не реже чем один раз в неделю);</w:t>
      </w:r>
      <w:proofErr w:type="gramEnd"/>
      <w:r w:rsidRPr="00B370D5">
        <w:rPr>
          <w:rFonts w:ascii="Tahoma" w:eastAsia="Times New Roman" w:hAnsi="Tahoma" w:cs="Tahoma"/>
          <w:color w:val="454545"/>
          <w:sz w:val="19"/>
          <w:szCs w:val="19"/>
          <w:lang w:eastAsia="ru-RU"/>
        </w:rPr>
        <w:t xml:space="preserve"> частное заглавие тома, выпуска, номера (элемент факультативный, может быть опущен); страницы, на которых помещена составная часть (кроме газет объемом 8 и менее страниц).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Несовпадение</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(заметки о Востоке) [Текст] / Б. Раушенбах // Вост. коллекция. - 1999. - N 1/3. - С. 34 - 49.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val="en-GB" w:eastAsia="ru-RU"/>
        </w:rPr>
        <w:t xml:space="preserve">Darwin's experimental natural history [Text] / H.J. Rheinberger, L.P. McLauch // J. Hist. </w:t>
      </w:r>
      <w:r w:rsidRPr="00B370D5">
        <w:rPr>
          <w:rFonts w:ascii="Tahoma" w:eastAsia="Times New Roman" w:hAnsi="Tahoma" w:cs="Tahoma"/>
          <w:color w:val="454545"/>
          <w:sz w:val="19"/>
          <w:szCs w:val="19"/>
          <w:lang w:eastAsia="ru-RU"/>
        </w:rPr>
        <w:t xml:space="preserve">Biol. - 1986. - Vol. 19, N 1. - P. 79 - 130.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Чемпионы раз в 36 лет?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[о сборной по футболу Великобритании] / Александр Мартанов // Спорт-экспресс. - 2002. - 24 мая.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7.5.3. Если составная часть помещена в томе (выпуске, номере) многотомного или сериального документа, в качестве основного заглавия идентифицирующего документа может быть приведено общее заглавие многотомного или сериального документа или частное заглавие тома (выпуска, номера), в котором помещена составная часть. Общее заглавие многотомного или сериального документа, обозначение и номер тома в этом случае указывают в области серии. Область серии может быть опущена, если это не затрудняет идентификацию документа, в котором помещена составная часть.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Е.И. Шамурин и проблемы текущей государственной библиографии [Текст] / Т.Д. Крылова // Развитие библиографической науки в советский период. - Л., 1978. - С. 120 - 134. - (Труды / Ленингр. гос. ин-т культуры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вып. 41).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7.5.4. Если составная часть помещена в двух и более томах (выпусках, номерах) многотомного или сериального документа, то сведения о ее местоположении в каждом из томов (выпусков, номеров) отделяют точкой с запятой.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1984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роман / Дж. Оруэлл; пер. с англ. В. Голышева // Новый мир. - 1989. - N 2. - С. 132 - 172</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N 3. - С. 140 - 189; N 4. - С. 92 - 128.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Записки [Текст] / Н.Г. Залесов</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сообщ. Н.Н. Длуская // Рус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с</w:t>
      </w:r>
      <w:proofErr w:type="gramEnd"/>
      <w:r w:rsidRPr="00B370D5">
        <w:rPr>
          <w:rFonts w:ascii="Tahoma" w:eastAsia="Times New Roman" w:hAnsi="Tahoma" w:cs="Tahoma"/>
          <w:color w:val="454545"/>
          <w:sz w:val="19"/>
          <w:szCs w:val="19"/>
          <w:lang w:eastAsia="ru-RU"/>
        </w:rPr>
        <w:t>тарина. - 1903. - Т. 114, вып. 4. - С. 41 - 64</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вып. 5. - С. 267 - 289</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Т. 115, вып. 7. - С. 21 - 37</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1905. - Т. 122, вып. 6. - С. 509 - 548.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 xml:space="preserve">7.5.5. Если составная часть помещена в томе, выпуске собрания сочинений, избранных сочинений и т.п., имя автора в сведениях об идентифицирующем документе не повторяют, за исключением случаев, когда возможно двоякое понимание библиографического описания.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Борис Годунов [Текст] / А.С. Пушкин // Соч.</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 3 т. - М., 1986. - Т. 2. - С. 432 - 437.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Но: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Отзвуки концепции "Москва - третий Рим" в идеологии Петра I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(к проблеме средневековой традиции в культуре барокко) / Ю.М. Лотман, Б.А. Успенский // Избр. статьи : в 3 т. / Лотман Ю.М. - Таллин, 1992. - Т. 2. - С. 9 - 21.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7.5.6. Если составная часть помещена в документе, являющемся нетекстовым материалом, сведения о документе и местоположении составной части приводят в виде обозначений, соответствующих этому типу материала.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eastAsia="ru-RU"/>
        </w:rPr>
        <w:t>Российская Федерация [Карты]: физическая карта. - 1:40000000 // Малый атлас мира / сост. и подгот. к изд. ПКО</w:t>
      </w:r>
      <w:r w:rsidRPr="00B370D5">
        <w:rPr>
          <w:rFonts w:ascii="Tahoma" w:eastAsia="Times New Roman" w:hAnsi="Tahoma" w:cs="Tahoma"/>
          <w:color w:val="454545"/>
          <w:sz w:val="19"/>
          <w:szCs w:val="19"/>
          <w:lang w:val="en-GB" w:eastAsia="ru-RU"/>
        </w:rPr>
        <w:t xml:space="preserve"> "</w:t>
      </w:r>
      <w:r w:rsidRPr="00B370D5">
        <w:rPr>
          <w:rFonts w:ascii="Tahoma" w:eastAsia="Times New Roman" w:hAnsi="Tahoma" w:cs="Tahoma"/>
          <w:color w:val="454545"/>
          <w:sz w:val="19"/>
          <w:szCs w:val="19"/>
          <w:lang w:eastAsia="ru-RU"/>
        </w:rPr>
        <w:t>Картография</w:t>
      </w:r>
      <w:r w:rsidRPr="00B370D5">
        <w:rPr>
          <w:rFonts w:ascii="Tahoma" w:eastAsia="Times New Roman" w:hAnsi="Tahoma" w:cs="Tahoma"/>
          <w:color w:val="454545"/>
          <w:sz w:val="19"/>
          <w:szCs w:val="19"/>
          <w:lang w:val="en-GB" w:eastAsia="ru-RU"/>
        </w:rPr>
        <w:t xml:space="preserve">". - </w:t>
      </w:r>
      <w:r w:rsidRPr="00B370D5">
        <w:rPr>
          <w:rFonts w:ascii="Tahoma" w:eastAsia="Times New Roman" w:hAnsi="Tahoma" w:cs="Tahoma"/>
          <w:color w:val="454545"/>
          <w:sz w:val="19"/>
          <w:szCs w:val="19"/>
          <w:lang w:eastAsia="ru-RU"/>
        </w:rPr>
        <w:t>М</w:t>
      </w:r>
      <w:r w:rsidRPr="00B370D5">
        <w:rPr>
          <w:rFonts w:ascii="Tahoma" w:eastAsia="Times New Roman" w:hAnsi="Tahoma" w:cs="Tahoma"/>
          <w:color w:val="454545"/>
          <w:sz w:val="19"/>
          <w:szCs w:val="19"/>
          <w:lang w:val="en-GB" w:eastAsia="ru-RU"/>
        </w:rPr>
        <w:t xml:space="preserve">., 2000. - </w:t>
      </w:r>
      <w:r w:rsidRPr="00B370D5">
        <w:rPr>
          <w:rFonts w:ascii="Tahoma" w:eastAsia="Times New Roman" w:hAnsi="Tahoma" w:cs="Tahoma"/>
          <w:color w:val="454545"/>
          <w:sz w:val="19"/>
          <w:szCs w:val="19"/>
          <w:lang w:eastAsia="ru-RU"/>
        </w:rPr>
        <w:t>С</w:t>
      </w:r>
      <w:r w:rsidRPr="00B370D5">
        <w:rPr>
          <w:rFonts w:ascii="Tahoma" w:eastAsia="Times New Roman" w:hAnsi="Tahoma" w:cs="Tahoma"/>
          <w:color w:val="454545"/>
          <w:sz w:val="19"/>
          <w:szCs w:val="19"/>
          <w:lang w:val="en-GB" w:eastAsia="ru-RU"/>
        </w:rPr>
        <w:t>. 16 - 17</w:t>
      </w:r>
      <w:proofErr w:type="gramStart"/>
      <w:r w:rsidRPr="00B370D5">
        <w:rPr>
          <w:rFonts w:ascii="Tahoma" w:eastAsia="Times New Roman" w:hAnsi="Tahoma" w:cs="Tahoma"/>
          <w:color w:val="454545"/>
          <w:sz w:val="19"/>
          <w:szCs w:val="19"/>
          <w:lang w:val="en-GB" w:eastAsia="ru-RU"/>
        </w:rPr>
        <w:t xml:space="preserve"> :</w:t>
      </w:r>
      <w:proofErr w:type="gramEnd"/>
      <w:r w:rsidRPr="00B370D5">
        <w:rPr>
          <w:rFonts w:ascii="Tahoma" w:eastAsia="Times New Roman" w:hAnsi="Tahoma" w:cs="Tahoma"/>
          <w:color w:val="454545"/>
          <w:sz w:val="19"/>
          <w:szCs w:val="19"/>
          <w:lang w:val="en-GB" w:eastAsia="ru-RU"/>
        </w:rPr>
        <w:t xml:space="preserve"> </w:t>
      </w:r>
      <w:r w:rsidRPr="00B370D5">
        <w:rPr>
          <w:rFonts w:ascii="Tahoma" w:eastAsia="Times New Roman" w:hAnsi="Tahoma" w:cs="Tahoma"/>
          <w:color w:val="454545"/>
          <w:sz w:val="19"/>
          <w:szCs w:val="19"/>
          <w:lang w:eastAsia="ru-RU"/>
        </w:rPr>
        <w:t>цв</w:t>
      </w:r>
      <w:r w:rsidRPr="00B370D5">
        <w:rPr>
          <w:rFonts w:ascii="Tahoma" w:eastAsia="Times New Roman" w:hAnsi="Tahoma" w:cs="Tahoma"/>
          <w:color w:val="454545"/>
          <w:sz w:val="19"/>
          <w:szCs w:val="19"/>
          <w:lang w:val="en-GB" w:eastAsia="ru-RU"/>
        </w:rPr>
        <w:t xml:space="preserve">. </w:t>
      </w:r>
      <w:r w:rsidRPr="00B370D5">
        <w:rPr>
          <w:rFonts w:ascii="Tahoma" w:eastAsia="Times New Roman" w:hAnsi="Tahoma" w:cs="Tahoma"/>
          <w:color w:val="454545"/>
          <w:sz w:val="19"/>
          <w:szCs w:val="19"/>
          <w:lang w:eastAsia="ru-RU"/>
        </w:rPr>
        <w:t>карта</w:t>
      </w:r>
      <w:r w:rsidRPr="00B370D5">
        <w:rPr>
          <w:rFonts w:ascii="Tahoma" w:eastAsia="Times New Roman" w:hAnsi="Tahoma" w:cs="Tahoma"/>
          <w:color w:val="454545"/>
          <w:sz w:val="19"/>
          <w:szCs w:val="19"/>
          <w:lang w:val="en-GB" w:eastAsia="ru-RU"/>
        </w:rPr>
        <w:t xml:space="preserve"> ; 19 x 13 </w:t>
      </w:r>
      <w:r w:rsidRPr="00B370D5">
        <w:rPr>
          <w:rFonts w:ascii="Tahoma" w:eastAsia="Times New Roman" w:hAnsi="Tahoma" w:cs="Tahoma"/>
          <w:color w:val="454545"/>
          <w:sz w:val="19"/>
          <w:szCs w:val="19"/>
          <w:lang w:eastAsia="ru-RU"/>
        </w:rPr>
        <w:t>см</w:t>
      </w:r>
      <w:r w:rsidRPr="00B370D5">
        <w:rPr>
          <w:rFonts w:ascii="Tahoma" w:eastAsia="Times New Roman" w:hAnsi="Tahoma" w:cs="Tahoma"/>
          <w:color w:val="454545"/>
          <w:sz w:val="19"/>
          <w:szCs w:val="19"/>
          <w:lang w:val="en-GB" w:eastAsia="ru-RU"/>
        </w:rPr>
        <w:t xml:space="preserve">.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val="en-GB" w:eastAsia="ru-RU"/>
        </w:rPr>
      </w:pPr>
      <w:r w:rsidRPr="00B370D5">
        <w:rPr>
          <w:rFonts w:ascii="Tahoma" w:eastAsia="Times New Roman" w:hAnsi="Tahoma" w:cs="Tahoma"/>
          <w:color w:val="454545"/>
          <w:sz w:val="19"/>
          <w:szCs w:val="19"/>
          <w:lang w:val="en-GB" w:eastAsia="ru-RU"/>
        </w:rPr>
        <w:t xml:space="preserve">Visiting [Sound recording] / composed by Will Ackerman // </w:t>
      </w:r>
      <w:proofErr w:type="gramStart"/>
      <w:r w:rsidRPr="00B370D5">
        <w:rPr>
          <w:rFonts w:ascii="Tahoma" w:eastAsia="Times New Roman" w:hAnsi="Tahoma" w:cs="Tahoma"/>
          <w:color w:val="454545"/>
          <w:sz w:val="19"/>
          <w:szCs w:val="19"/>
          <w:lang w:val="en-GB" w:eastAsia="ru-RU"/>
        </w:rPr>
        <w:t>An</w:t>
      </w:r>
      <w:proofErr w:type="gramEnd"/>
      <w:r w:rsidRPr="00B370D5">
        <w:rPr>
          <w:rFonts w:ascii="Tahoma" w:eastAsia="Times New Roman" w:hAnsi="Tahoma" w:cs="Tahoma"/>
          <w:color w:val="454545"/>
          <w:sz w:val="19"/>
          <w:szCs w:val="19"/>
          <w:lang w:val="en-GB" w:eastAsia="ru-RU"/>
        </w:rPr>
        <w:t xml:space="preserve"> evening with Windham Hill live. - </w:t>
      </w:r>
      <w:proofErr w:type="gramStart"/>
      <w:r w:rsidRPr="00B370D5">
        <w:rPr>
          <w:rFonts w:ascii="Tahoma" w:eastAsia="Times New Roman" w:hAnsi="Tahoma" w:cs="Tahoma"/>
          <w:color w:val="454545"/>
          <w:sz w:val="19"/>
          <w:szCs w:val="19"/>
          <w:lang w:val="en-GB" w:eastAsia="ru-RU"/>
        </w:rPr>
        <w:t>Stanford :</w:t>
      </w:r>
      <w:proofErr w:type="gramEnd"/>
      <w:r w:rsidRPr="00B370D5">
        <w:rPr>
          <w:rFonts w:ascii="Tahoma" w:eastAsia="Times New Roman" w:hAnsi="Tahoma" w:cs="Tahoma"/>
          <w:color w:val="454545"/>
          <w:sz w:val="19"/>
          <w:szCs w:val="19"/>
          <w:lang w:val="en-GB" w:eastAsia="ru-RU"/>
        </w:rPr>
        <w:t xml:space="preserve"> Windham Hill Records, cop. 1983. - Side 2, band 2.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7.6. Составные части, опубликованные под обобщающим заглавием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7.6.1. Объектом описания в этом случае является группа составных частей, опубликованная под обобщающим заглавием. Аналитическое библиографическое описание составляют на всю публикацию в целом, обобщающее заглавие является ее основным заглавием, которое может быть дополнено сведениями, относящимися к заглавию, характеризующими данную группу составных частей: статьи, заметки, отклики, высказывания, материалы "круглого стола" и т.д. Сведения об отдельных составных частях приводят в примечании к описанию и соединяют с ним словами: "Содерж.</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"Из содерж.:", "Cont.:", "Ex cont.:".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Записки незаговорщика [Текст] / Е.Г. Эткинд // Записки незаговорщика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Барселонская проза / Е.Г. Эткинд. - СПб</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2001. - С. 13 - 266. - Из содерж.: Гл. 1</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Накануне. - С. 20 - 34</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Гл. 2 : Гражданская казнь. - С. 35 - 90.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Доклады на торжественном заседании 3 мая 1926 года, посвященные чествованию Е.Н. Добржинского [Текст] // Библ. обозрение. - 1926. - Кн. 1/2. - С. 26 - 43. - Содерж.: Воспоминания о совместной работе с Е.Н. Добржинским / Плотников А.Е. - С. 26 - 29</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Е.Н. Добржинский и Общество библиотековедения / Королев Н.А. - С. 29 - 31 ; Е.Н. Добржинский и система Брюссельского института международной библиографии / Гущин Б.П. - С. 31 - 37 ; Е.Н. Добржинский и Высшие курсы библиотековедения / Банк В.Э. - С. 37 - 43.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7.6.1.1. Если составные части под обобщающим заглавием опубликованы в нескольких томах многотомного или нескольких номерах (выпусках) сериального документа, примечание о содержании приводят после каждого из томов многотомного или номеров сериального документа и отделяют друг от друга точкой с запятой.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Biblioarchivum [Текст] // Мир библиографии. - 1998. - N 2. - С. 81 - 87. - Содерж.: Первые библиографические списки на Руси / А.Г. Глухов</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П.Е. Щеголев и журнал "Былое" / Ю.Н. Емельянов ; N 3. - С. 53 - 56. - Содерж.: Из истории российской провинциальной библиографии / Г.Г. Габдельганеева.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7.6.1.2. На каждую из составных частей, включенную в группу под обобщающим заглавием, может быть составлено самостоятельное аналитическое библиографическое описание. Обобщающее заглавие в этом случае может быть приведено в области серии.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Первые библиографические списки на Руси [Текст] / А.Г. Глухов // Мир библиографии. - 1998. - N 2. - С. 81 - 82. - (Biblioarchivum).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7.7. Библиографическое описание рецензий и рефератов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7.7.1. При описании рецензий и рефератов сведения о рецензируемых (реферируемых) документах приводят в примечании после слов "Рец. на кн.:", "Рец. на ст.:", "Реф. кн.:", "Реф. ст.</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или их эквивалентов на других языках: "Rev. op.:", "Ref. op.:".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Из истории белого движения [Текст] / К. Александров // Мир библиографии. - 1998. - N 2. - С. 94 - 95. - Рец. на кн.: Библиографический справочник высших чинов Добровольческой армии и Вооруженных сил Юга России</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(материалы к истории белого движения) / Н.Н. Рутыч.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Regnum :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 xml:space="preserve">рхив, 1997. - 295 с.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7.7.2. Если рецензия или реферат не имеют заглавия, в качестве него в квадратных скобках приводят слова "Рецензия", "Реферат" или их эквиваленты на других языках. </w:t>
      </w:r>
    </w:p>
    <w:p w:rsidR="00B370D5" w:rsidRPr="00B370D5" w:rsidRDefault="00B370D5" w:rsidP="00B370D5">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val="en-GB" w:eastAsia="ru-RU"/>
        </w:rPr>
        <w:t xml:space="preserve">[Review] [Text] / Andrew Wilson // Solanus. - 2001. - Vol. 15. - P. 157 - 158. - Rev. op.: Independent </w:t>
      </w:r>
      <w:proofErr w:type="gramStart"/>
      <w:r w:rsidRPr="00B370D5">
        <w:rPr>
          <w:rFonts w:ascii="Tahoma" w:eastAsia="Times New Roman" w:hAnsi="Tahoma" w:cs="Tahoma"/>
          <w:color w:val="454545"/>
          <w:sz w:val="19"/>
          <w:szCs w:val="19"/>
          <w:lang w:val="en-GB" w:eastAsia="ru-RU"/>
        </w:rPr>
        <w:t>Ukraine :</w:t>
      </w:r>
      <w:proofErr w:type="gramEnd"/>
      <w:r w:rsidRPr="00B370D5">
        <w:rPr>
          <w:rFonts w:ascii="Tahoma" w:eastAsia="Times New Roman" w:hAnsi="Tahoma" w:cs="Tahoma"/>
          <w:color w:val="454545"/>
          <w:sz w:val="19"/>
          <w:szCs w:val="19"/>
          <w:lang w:val="en-GB" w:eastAsia="ru-RU"/>
        </w:rPr>
        <w:t xml:space="preserve"> a bibliographical guide to English-language publications, 1989 - 1999 / Bohdan S. Winar. - </w:t>
      </w:r>
      <w:proofErr w:type="gramStart"/>
      <w:r w:rsidRPr="00B370D5">
        <w:rPr>
          <w:rFonts w:ascii="Tahoma" w:eastAsia="Times New Roman" w:hAnsi="Tahoma" w:cs="Tahoma"/>
          <w:color w:val="454545"/>
          <w:sz w:val="19"/>
          <w:szCs w:val="19"/>
          <w:lang w:val="en-GB" w:eastAsia="ru-RU"/>
        </w:rPr>
        <w:t>Englewood :</w:t>
      </w:r>
      <w:proofErr w:type="gramEnd"/>
      <w:r w:rsidRPr="00B370D5">
        <w:rPr>
          <w:rFonts w:ascii="Tahoma" w:eastAsia="Times New Roman" w:hAnsi="Tahoma" w:cs="Tahoma"/>
          <w:color w:val="454545"/>
          <w:sz w:val="19"/>
          <w:szCs w:val="19"/>
          <w:lang w:val="en-GB" w:eastAsia="ru-RU"/>
        </w:rPr>
        <w:t xml:space="preserve"> Ukr. </w:t>
      </w:r>
      <w:r w:rsidRPr="00B370D5">
        <w:rPr>
          <w:rFonts w:ascii="Tahoma" w:eastAsia="Times New Roman" w:hAnsi="Tahoma" w:cs="Tahoma"/>
          <w:color w:val="454545"/>
          <w:sz w:val="19"/>
          <w:szCs w:val="19"/>
          <w:lang w:eastAsia="ru-RU"/>
        </w:rPr>
        <w:t xml:space="preserve">Acad. Press, 2000. - XIV, 552 p. </w:t>
      </w:r>
    </w:p>
    <w:p w:rsidR="00B370D5" w:rsidRDefault="00B370D5" w:rsidP="00B370D5">
      <w:pPr>
        <w:spacing w:before="100" w:beforeAutospacing="1" w:after="100" w:afterAutospacing="1" w:line="240" w:lineRule="auto"/>
        <w:jc w:val="right"/>
        <w:rPr>
          <w:rFonts w:ascii="Tahoma" w:eastAsia="Times New Roman" w:hAnsi="Tahoma" w:cs="Tahoma"/>
          <w:color w:val="454545"/>
          <w:sz w:val="19"/>
          <w:szCs w:val="19"/>
          <w:lang w:eastAsia="ru-RU"/>
        </w:rPr>
      </w:pPr>
    </w:p>
    <w:p w:rsidR="00B370D5" w:rsidRDefault="00B370D5" w:rsidP="00B370D5">
      <w:pPr>
        <w:spacing w:before="100" w:beforeAutospacing="1" w:after="100" w:afterAutospacing="1" w:line="240" w:lineRule="auto"/>
        <w:jc w:val="right"/>
        <w:rPr>
          <w:rFonts w:ascii="Tahoma" w:eastAsia="Times New Roman" w:hAnsi="Tahoma" w:cs="Tahoma"/>
          <w:color w:val="454545"/>
          <w:sz w:val="19"/>
          <w:szCs w:val="19"/>
          <w:lang w:eastAsia="ru-RU"/>
        </w:rPr>
      </w:pPr>
    </w:p>
    <w:p w:rsidR="00B370D5" w:rsidRDefault="00B370D5" w:rsidP="00B370D5">
      <w:pPr>
        <w:spacing w:before="100" w:beforeAutospacing="1" w:after="100" w:afterAutospacing="1" w:line="240" w:lineRule="auto"/>
        <w:jc w:val="right"/>
        <w:rPr>
          <w:rFonts w:ascii="Tahoma" w:eastAsia="Times New Roman" w:hAnsi="Tahoma" w:cs="Tahoma"/>
          <w:color w:val="454545"/>
          <w:sz w:val="19"/>
          <w:szCs w:val="19"/>
          <w:lang w:eastAsia="ru-RU"/>
        </w:rPr>
      </w:pPr>
    </w:p>
    <w:p w:rsidR="00B370D5" w:rsidRDefault="00B370D5" w:rsidP="00B370D5">
      <w:pPr>
        <w:spacing w:before="100" w:beforeAutospacing="1" w:after="100" w:afterAutospacing="1" w:line="240" w:lineRule="auto"/>
        <w:jc w:val="right"/>
        <w:rPr>
          <w:rFonts w:ascii="Tahoma" w:eastAsia="Times New Roman" w:hAnsi="Tahoma" w:cs="Tahoma"/>
          <w:color w:val="454545"/>
          <w:sz w:val="19"/>
          <w:szCs w:val="19"/>
          <w:lang w:eastAsia="ru-RU"/>
        </w:rPr>
      </w:pPr>
    </w:p>
    <w:p w:rsidR="00B370D5" w:rsidRDefault="00B370D5" w:rsidP="00B370D5">
      <w:pPr>
        <w:spacing w:before="100" w:beforeAutospacing="1" w:after="100" w:afterAutospacing="1" w:line="240" w:lineRule="auto"/>
        <w:jc w:val="right"/>
        <w:rPr>
          <w:rFonts w:ascii="Tahoma" w:eastAsia="Times New Roman" w:hAnsi="Tahoma" w:cs="Tahoma"/>
          <w:color w:val="454545"/>
          <w:sz w:val="19"/>
          <w:szCs w:val="19"/>
          <w:lang w:eastAsia="ru-RU"/>
        </w:rPr>
      </w:pPr>
    </w:p>
    <w:p w:rsidR="00B370D5" w:rsidRPr="00B370D5" w:rsidRDefault="00B370D5" w:rsidP="00B370D5">
      <w:pPr>
        <w:spacing w:before="100" w:beforeAutospacing="1" w:after="100" w:afterAutospacing="1" w:line="240" w:lineRule="auto"/>
        <w:jc w:val="right"/>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Приложение</w:t>
      </w:r>
      <w:proofErr w:type="gramStart"/>
      <w:r w:rsidRPr="00B370D5">
        <w:rPr>
          <w:rFonts w:ascii="Tahoma" w:eastAsia="Times New Roman" w:hAnsi="Tahoma" w:cs="Tahoma"/>
          <w:color w:val="454545"/>
          <w:sz w:val="19"/>
          <w:szCs w:val="19"/>
          <w:lang w:eastAsia="ru-RU"/>
        </w:rPr>
        <w:t xml:space="preserve"> А</w:t>
      </w:r>
      <w:proofErr w:type="gramEnd"/>
      <w:r w:rsidRPr="00B370D5">
        <w:rPr>
          <w:rFonts w:ascii="Tahoma" w:eastAsia="Times New Roman" w:hAnsi="Tahoma" w:cs="Tahoma"/>
          <w:color w:val="454545"/>
          <w:sz w:val="19"/>
          <w:szCs w:val="19"/>
          <w:lang w:eastAsia="ru-RU"/>
        </w:rPr>
        <w:t xml:space="preserve"> </w:t>
      </w:r>
    </w:p>
    <w:p w:rsidR="00B370D5" w:rsidRPr="00B370D5" w:rsidRDefault="00B370D5" w:rsidP="00B370D5">
      <w:pPr>
        <w:spacing w:before="100" w:beforeAutospacing="1" w:after="100" w:afterAutospacing="1" w:line="240" w:lineRule="auto"/>
        <w:jc w:val="right"/>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(справочное) </w:t>
      </w:r>
    </w:p>
    <w:p w:rsidR="00B370D5" w:rsidRPr="00664066" w:rsidRDefault="00B370D5" w:rsidP="00B370D5">
      <w:pPr>
        <w:spacing w:after="0"/>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 xml:space="preserve">ПРИМЕРЫ БИБЛИОГРАФИЧЕСКИХ ЗАПИСЕЙ </w:t>
      </w:r>
    </w:p>
    <w:p w:rsidR="00B370D5" w:rsidRPr="00664066" w:rsidRDefault="00B370D5" w:rsidP="00B370D5">
      <w:pPr>
        <w:spacing w:after="0"/>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 xml:space="preserve">КНИГИ </w:t>
      </w:r>
    </w:p>
    <w:p w:rsidR="00B370D5" w:rsidRPr="00664066" w:rsidRDefault="00B370D5" w:rsidP="00B370D5">
      <w:pPr>
        <w:spacing w:after="0"/>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 xml:space="preserve">ОДНОТОМНЫЕ ИЗДАНИЯ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Семенов, В.В. Философия: итог тысячелетий. Философская психология [Текст] / В.В. Семенов ;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кад. наук, Пущин. науч. центр, Ин-т биофизики клетки, Акад. проблем сохранения жизни. - Пущино</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ПНЦ РАН, 2000. - 64, [3] с. ; 22 см. - Рез</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англ. - Библиогр.: с. 60 - 65. - 200 экз. - ISBN 5-201-14433-0.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Мюссе, Л. Варварские нашествия на Западную Европу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вторая волна / Люсьен Мюссе ; перевод с фр. А. Тополева ; [примеч. А.Ю. Карчинского]. - СПб</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Евразия, 2001. - 344, [7] с. : ил. ; 21 см. - (Barbaricum). - Загл. пер. и корешка: Варварские нашествия на Европу. - Библиогр.: с. 304 - 327. - Указ. имен</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геогр. назв.: с. 328 - 337. - Перевод изд.: Les invasions</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le second assaut centre I'Europe Chretienne / Lucien Musset. Paris, 1965. - 2000 экз. - ISBN 5-8071-0087-5 (в пер.).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Владимир (Котляров В.С.). Обитель северной столицы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Св</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Троиц. Сергиева пустынь</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ист. очерк / митр. Санкт-Петербургский и Ладожский Владимир</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[послесл. игум. </w:t>
      </w:r>
      <w:proofErr w:type="gramStart"/>
      <w:r w:rsidRPr="00B370D5">
        <w:rPr>
          <w:rFonts w:ascii="Tahoma" w:eastAsia="Times New Roman" w:hAnsi="Tahoma" w:cs="Tahoma"/>
          <w:color w:val="454545"/>
          <w:sz w:val="19"/>
          <w:szCs w:val="19"/>
          <w:lang w:eastAsia="ru-RU"/>
        </w:rPr>
        <w:t>Николая и др.].</w:t>
      </w:r>
      <w:proofErr w:type="gramEnd"/>
      <w:r w:rsidRPr="00B370D5">
        <w:rPr>
          <w:rFonts w:ascii="Tahoma" w:eastAsia="Times New Roman" w:hAnsi="Tahoma" w:cs="Tahoma"/>
          <w:color w:val="454545"/>
          <w:sz w:val="19"/>
          <w:szCs w:val="19"/>
          <w:lang w:eastAsia="ru-RU"/>
        </w:rPr>
        <w:t xml:space="preserve"> - СПб.: Сатисъ</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Домострой, 2002. - 222, [1] с., [17] л. ил. : портр.</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24 см. - Библиогр.: с. 207 - 208, библиогр. в примеч.: с. 158 - 185. - 3000 экз. - ISBN 5-7373-0233-4 (в пер.).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Перроун, П.Д. Создание корпоративных систем на базе Java 2 Enterprise Edition [Текст] : рук</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р</w:t>
      </w:r>
      <w:proofErr w:type="gramEnd"/>
      <w:r w:rsidRPr="00B370D5">
        <w:rPr>
          <w:rFonts w:ascii="Tahoma" w:eastAsia="Times New Roman" w:hAnsi="Tahoma" w:cs="Tahoma"/>
          <w:color w:val="454545"/>
          <w:sz w:val="19"/>
          <w:szCs w:val="19"/>
          <w:lang w:eastAsia="ru-RU"/>
        </w:rPr>
        <w:t>азработчика : [пер. с англ.] / Поль Дж. Перроун, Венката С.Р. "Кришна", Р. Чаганти. - М. [и др.] : Вильямс, 2001. - 1179 с. ; 24 см + 1 электрон</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о</w:t>
      </w:r>
      <w:proofErr w:type="gramEnd"/>
      <w:r w:rsidRPr="00B370D5">
        <w:rPr>
          <w:rFonts w:ascii="Tahoma" w:eastAsia="Times New Roman" w:hAnsi="Tahoma" w:cs="Tahoma"/>
          <w:color w:val="454545"/>
          <w:sz w:val="19"/>
          <w:szCs w:val="19"/>
          <w:lang w:eastAsia="ru-RU"/>
        </w:rPr>
        <w:t>пт. диск. - На пер. 1-й авт.: Пол Дж. Перроунж. - Предм. указ</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с. 1167 - 1179. - Перевод изд.: Building Java Enterprise systems with J2EE / Paul J. Perrone, Venkata S.R. (Krishna), R. Chaganti. Indianapolis. - 5000 экз. - ISBN 5-8459-0168-5 (в пер.).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Бочаров, И.Н. Кипренский [Текст] / Иван Бочаров, Юлия Глушакова. - 2-е изд., знач. доп. - М. : Молодая гвардия, 2001. - 390 с., [24] л. ил. ; 21 см. - (Жизнь замечательных людей</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ЖЗЛ : сер</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б</w:t>
      </w:r>
      <w:proofErr w:type="gramEnd"/>
      <w:r w:rsidRPr="00B370D5">
        <w:rPr>
          <w:rFonts w:ascii="Tahoma" w:eastAsia="Times New Roman" w:hAnsi="Tahoma" w:cs="Tahoma"/>
          <w:color w:val="454545"/>
          <w:sz w:val="19"/>
          <w:szCs w:val="19"/>
          <w:lang w:eastAsia="ru-RU"/>
        </w:rPr>
        <w:t xml:space="preserve">иогр. : осн. в 1890 г. Ф. Павленковым и продолж. в 1933 г. М. Горьким ; вып. 1009 (809). - Библиогр.: с. 385 - 389. - 5000 экз. - ISBN 5-235-02408-7 (в пер.).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Ерина, Е.М. Обычаи поволжских немцев [Текст] = Sitten und Brauche der Wolgadeutchen / Екатерина Ерина, Валерия Салькова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худож. </w:t>
      </w:r>
      <w:proofErr w:type="gramStart"/>
      <w:r w:rsidRPr="00B370D5">
        <w:rPr>
          <w:rFonts w:ascii="Tahoma" w:eastAsia="Times New Roman" w:hAnsi="Tahoma" w:cs="Tahoma"/>
          <w:color w:val="454545"/>
          <w:sz w:val="19"/>
          <w:szCs w:val="19"/>
          <w:lang w:eastAsia="ru-RU"/>
        </w:rPr>
        <w:t>Н. Стариков ; [Междунар. союз нем. культуры]. - 3-е изд., перераб. и доп. - М. : Готика, 2002. - 102 с. : ил. ; 20 см. - На обл. авт. не указаны.</w:t>
      </w:r>
      <w:proofErr w:type="gramEnd"/>
      <w:r w:rsidRPr="00B370D5">
        <w:rPr>
          <w:rFonts w:ascii="Tahoma" w:eastAsia="Times New Roman" w:hAnsi="Tahoma" w:cs="Tahoma"/>
          <w:color w:val="454545"/>
          <w:sz w:val="19"/>
          <w:szCs w:val="19"/>
          <w:lang w:eastAsia="ru-RU"/>
        </w:rPr>
        <w:t xml:space="preserve"> - Текст парал. рус., </w:t>
      </w:r>
      <w:proofErr w:type="gramStart"/>
      <w:r w:rsidRPr="00B370D5">
        <w:rPr>
          <w:rFonts w:ascii="Tahoma" w:eastAsia="Times New Roman" w:hAnsi="Tahoma" w:cs="Tahoma"/>
          <w:color w:val="454545"/>
          <w:sz w:val="19"/>
          <w:szCs w:val="19"/>
          <w:lang w:eastAsia="ru-RU"/>
        </w:rPr>
        <w:t>нем</w:t>
      </w:r>
      <w:proofErr w:type="gramEnd"/>
      <w:r w:rsidRPr="00B370D5">
        <w:rPr>
          <w:rFonts w:ascii="Tahoma" w:eastAsia="Times New Roman" w:hAnsi="Tahoma" w:cs="Tahoma"/>
          <w:color w:val="454545"/>
          <w:sz w:val="19"/>
          <w:szCs w:val="19"/>
          <w:lang w:eastAsia="ru-RU"/>
        </w:rPr>
        <w:t xml:space="preserve">. - Библиогр.: с. 92 - 93. - 3000 экз. - ISBN 5-7834-0066-1.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Агафонова, Н.Н. Гражданское право [Текст] : учеб</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п</w:t>
      </w:r>
      <w:proofErr w:type="gramEnd"/>
      <w:r w:rsidRPr="00B370D5">
        <w:rPr>
          <w:rFonts w:ascii="Tahoma" w:eastAsia="Times New Roman" w:hAnsi="Tahoma" w:cs="Tahoma"/>
          <w:color w:val="454545"/>
          <w:sz w:val="19"/>
          <w:szCs w:val="19"/>
          <w:lang w:eastAsia="ru-RU"/>
        </w:rPr>
        <w:t xml:space="preserve">особие для вузов / Н.Н. Агафонова, Т.В. Богачева, Л.И. Глушкова ; под. общ. ред. А.Г. Калпина ; авт. вступ. ст. Н.Н. Поливаев ; М-во общ. и проф. образования РФ, Моск. гос. юрид. акад. - Изд. 2-е, перераб. и доп. - М. : Юрист, 2002. - 542 с. ; 22 см. - (Institutiones ; т. 221). - Библиогр.: с. 530 - 540. - 50000 экз. - ISBN 5-7975-0223-2 (в пер.).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Бахвалов, Н.С. Численные методы [Текст] : учеб</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п</w:t>
      </w:r>
      <w:proofErr w:type="gramEnd"/>
      <w:r w:rsidRPr="00B370D5">
        <w:rPr>
          <w:rFonts w:ascii="Tahoma" w:eastAsia="Times New Roman" w:hAnsi="Tahoma" w:cs="Tahoma"/>
          <w:color w:val="454545"/>
          <w:sz w:val="19"/>
          <w:szCs w:val="19"/>
          <w:lang w:eastAsia="ru-RU"/>
        </w:rPr>
        <w:t xml:space="preserve">особие для физ.-мат. специальностей вузов / Н.С. Бахвалов, Н.П. Жидков, Г.М. Кобельков ; под общ. ред. Н.И. Тихонова. - 2-е изд. - М. : Физматлит : </w:t>
      </w:r>
      <w:proofErr w:type="gramStart"/>
      <w:r w:rsidRPr="00B370D5">
        <w:rPr>
          <w:rFonts w:ascii="Tahoma" w:eastAsia="Times New Roman" w:hAnsi="Tahoma" w:cs="Tahoma"/>
          <w:color w:val="454545"/>
          <w:sz w:val="19"/>
          <w:szCs w:val="19"/>
          <w:lang w:eastAsia="ru-RU"/>
        </w:rPr>
        <w:t>Лаб. базовых знаний ; СПб. : Нев. диалект, 2002. - 630 с. : ил. ; 25 см. - (Технический университет.</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Математика).</w:t>
      </w:r>
      <w:proofErr w:type="gramEnd"/>
      <w:r w:rsidRPr="00B370D5">
        <w:rPr>
          <w:rFonts w:ascii="Tahoma" w:eastAsia="Times New Roman" w:hAnsi="Tahoma" w:cs="Tahoma"/>
          <w:color w:val="454545"/>
          <w:sz w:val="19"/>
          <w:szCs w:val="19"/>
          <w:lang w:eastAsia="ru-RU"/>
        </w:rPr>
        <w:t xml:space="preserve"> - Библиогр.: с. 622 - 626. - Предм. указ</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с. 627 - 630. - 30000 экз. - ISBN 5-93208-043-4 (в пер.).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Российская Федерация. Президент (2000 -</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В.В. Путин). Послание Президента Российской Федерации Федеральному Собранию Российской Федерации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(о положении в стране и основных направлениях внутр. и внеш. политики государства).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[б.и.], 2001. - 46, [1] с. ; 20 см. - 47000 экз.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Российский профсоюз работников судостроения. Устав общественной общероссийской организации "Российский профсоюз работников судостроения" - РПРС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принят учред. конф. 17 дек. 1991 г. : изм. и доп. внес. I съездом профсоюза 22 дек. 1995 г., II съездом профсоюза 15 дек. 2000 г. - М. : ПрофЭко, 2001. - 43, [5] с. : ил</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21 см. - 1000 экз.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Государственный Эрмитаж (Санкт-Петербург). Отчетная археологическая сессия (2002). Отчетная археологическая сессия за 2002 год [Текст] : тез</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д</w:t>
      </w:r>
      <w:proofErr w:type="gramEnd"/>
      <w:r w:rsidRPr="00B370D5">
        <w:rPr>
          <w:rFonts w:ascii="Tahoma" w:eastAsia="Times New Roman" w:hAnsi="Tahoma" w:cs="Tahoma"/>
          <w:color w:val="454545"/>
          <w:sz w:val="19"/>
          <w:szCs w:val="19"/>
          <w:lang w:eastAsia="ru-RU"/>
        </w:rPr>
        <w:t>окл. / Гос. Эрмитаж. - СПб</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Изд-во Гос. Эрмитажа, 2001. - 62 с. : ил</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22 см. - 300 экз. - ISBN 5-93572-047-7.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"Воспитательный процесс в высшей школе России", межвузовская науч</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практическая конф. (2001 ; Новосибирск). Межвузовская научно-практическая конференция "Воспитательный процесс в высшей школе России", 26 - 27 апр. 2001 г.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[посвящ. 50-летию НГАВТ : материалы] / редкол.: А.Б. Борисов [и др.]. - Новосибирск</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НГАВТ, 2001. - 157 с. ; 21 см. - В надзаг. : Мэрия г. Новосибирска, Новосиб. обл. отд-ние Междунар. ассоц. по борьбе с наркоманией и наркобизнесом, Новосиб. гос. акад. вод</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т</w:t>
      </w:r>
      <w:proofErr w:type="gramEnd"/>
      <w:r w:rsidRPr="00B370D5">
        <w:rPr>
          <w:rFonts w:ascii="Tahoma" w:eastAsia="Times New Roman" w:hAnsi="Tahoma" w:cs="Tahoma"/>
          <w:color w:val="454545"/>
          <w:sz w:val="19"/>
          <w:szCs w:val="19"/>
          <w:lang w:eastAsia="ru-RU"/>
        </w:rPr>
        <w:t xml:space="preserve">рансп. - 300 экз.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Золотой ключик [Текст] : сказки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п</w:t>
      </w:r>
      <w:proofErr w:type="gramEnd"/>
      <w:r w:rsidRPr="00B370D5">
        <w:rPr>
          <w:rFonts w:ascii="Tahoma" w:eastAsia="Times New Roman" w:hAnsi="Tahoma" w:cs="Tahoma"/>
          <w:color w:val="454545"/>
          <w:sz w:val="19"/>
          <w:szCs w:val="19"/>
          <w:lang w:eastAsia="ru-RU"/>
        </w:rPr>
        <w:t>исателей : [для мл. и сред. шк. возраста] / составитель И. Полякова ; худож. В. Бритвин, Н. Дымова, С. Муравьев. - М. : Оникс, 2001. - 381, [2] с. : ил</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22 см. - (Золотая библиотека). - Содерж. авт.: А.Н. Толстой, Б.В. Заходер, А.М. Волков, Е.С. Велтистов, К. Булычев. - 10000 экз. - ISBN 5-249-00334-6 (в пер.).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История России [Текст] : учеб. пособие для студентов всех специальностей / В.Н. Быков [и др.] ; отв. ред. В.Н. Сухов ; М-во образования</w:t>
      </w:r>
      <w:proofErr w:type="gramStart"/>
      <w:r w:rsidRPr="00B370D5">
        <w:rPr>
          <w:rFonts w:ascii="Tahoma" w:eastAsia="Times New Roman" w:hAnsi="Tahoma" w:cs="Tahoma"/>
          <w:color w:val="454545"/>
          <w:sz w:val="19"/>
          <w:szCs w:val="19"/>
          <w:lang w:eastAsia="ru-RU"/>
        </w:rPr>
        <w:t xml:space="preserve"> Р</w:t>
      </w:r>
      <w:proofErr w:type="gramEnd"/>
      <w:r w:rsidRPr="00B370D5">
        <w:rPr>
          <w:rFonts w:ascii="Tahoma" w:eastAsia="Times New Roman" w:hAnsi="Tahoma" w:cs="Tahoma"/>
          <w:color w:val="454545"/>
          <w:sz w:val="19"/>
          <w:szCs w:val="19"/>
          <w:lang w:eastAsia="ru-RU"/>
        </w:rPr>
        <w:t>ос. Федерации, С.-Петерб. гос. лесотехн. акад. - 2-е изд., перераб. и доп. / при участии Т.А. Суховой. - СПб. : СПбЛТА, 2001. - 231 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21 см. - 10000 экз. - ISBN 5-230-10656-5.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Объединенная Германия: десять лет [Текст] = United Germany: ten years : проблем</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темат. сб. / Рос. акад. наук, Ин-т науч. информ. по обществ. наукам, [Центр науч.-информ. исслед. глобал. и регион. проблем, Отд. Зап. Европы и Америки; отв. ред. и сост. А.А. Амплеева]. - М. : ИНИОН, 2001. - 273, [2] с. : ил. ; 21 см. - </w:t>
      </w:r>
      <w:r w:rsidRPr="00B370D5">
        <w:rPr>
          <w:rFonts w:ascii="Tahoma" w:eastAsia="Times New Roman" w:hAnsi="Tahoma" w:cs="Tahoma"/>
          <w:color w:val="454545"/>
          <w:sz w:val="19"/>
          <w:szCs w:val="19"/>
          <w:lang w:eastAsia="ru-RU"/>
        </w:rPr>
        <w:lastRenderedPageBreak/>
        <w:t>(Актуальные проблемы Европы, ISSN 0235-5620</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1'2001) (Серия "Европа. </w:t>
      </w:r>
      <w:proofErr w:type="gramStart"/>
      <w:r w:rsidRPr="00B370D5">
        <w:rPr>
          <w:rFonts w:ascii="Tahoma" w:eastAsia="Times New Roman" w:hAnsi="Tahoma" w:cs="Tahoma"/>
          <w:color w:val="454545"/>
          <w:sz w:val="19"/>
          <w:szCs w:val="19"/>
          <w:lang w:eastAsia="ru-RU"/>
        </w:rPr>
        <w:t>XXI век").</w:t>
      </w:r>
      <w:proofErr w:type="gramEnd"/>
      <w:r w:rsidRPr="00B370D5">
        <w:rPr>
          <w:rFonts w:ascii="Tahoma" w:eastAsia="Times New Roman" w:hAnsi="Tahoma" w:cs="Tahoma"/>
          <w:color w:val="454545"/>
          <w:sz w:val="19"/>
          <w:szCs w:val="19"/>
          <w:lang w:eastAsia="ru-RU"/>
        </w:rPr>
        <w:t xml:space="preserve"> - Библиогр. в конце ст., библиогр. в примеч. в конце ст. - 360 экз.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Законодательные материалы</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Запись под заголовком</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Российская Федерация. Конституция (1993). Конституция Российской Федерации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офиц. текст.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Маркетинг, 2001. - 39, [1] с. ; 20 см. - 10000 экз. - ISBN 5-94462-025-0.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Российская Федерация. Законы. О воинской обязанности и военной службе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федер. закон : [принят Гос. Думой 6 марта 1998 г.</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одобр. </w:t>
      </w:r>
      <w:proofErr w:type="gramStart"/>
      <w:r w:rsidRPr="00B370D5">
        <w:rPr>
          <w:rFonts w:ascii="Tahoma" w:eastAsia="Times New Roman" w:hAnsi="Tahoma" w:cs="Tahoma"/>
          <w:color w:val="454545"/>
          <w:sz w:val="19"/>
          <w:szCs w:val="19"/>
          <w:lang w:eastAsia="ru-RU"/>
        </w:rPr>
        <w:t>Советом Федерации 12 марта 1998 г.]. - [4-е изд.].</w:t>
      </w:r>
      <w:proofErr w:type="gramEnd"/>
      <w:r w:rsidRPr="00B370D5">
        <w:rPr>
          <w:rFonts w:ascii="Tahoma" w:eastAsia="Times New Roman" w:hAnsi="Tahoma" w:cs="Tahoma"/>
          <w:color w:val="454545"/>
          <w:sz w:val="19"/>
          <w:szCs w:val="19"/>
          <w:lang w:eastAsia="ru-RU"/>
        </w:rPr>
        <w:t xml:space="preserve">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Ось-89, [2001?]. - 46, [1] с. ; 21 см. - (Актуальный закон). - ISBN 5-86894-528-Х.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Российская Федерация. Законы. Семейный кодекс Российской Федерации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[федер. закон : принят Гос. Думой 8 дек. 1995 г.</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 состоянию на 3 янв. 2001 г.]. - СПб. : Victory</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Стаун-кантри, 2001. - 94, [1] 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20 см. - На тит. л.: Проф. юрид. системы "Кодекс". - 5000 экз. - ISBN 5-7931-0142-Х.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Запись под заглавием</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Конституция Российской Федерации [Текст].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Приор, [2001?]. - 32, [1] с. ; 21 см. - 3000 экз. - ISBN 5-85572-122-3.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Гражданский процессуальный кодекс РСФСР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[принят третьей сес. Верхов. Совета РСФСР шестого созыва 11 июня 1964 г.] : офиц. текст: по состоянию на 15 нояб. 2001 г. / М-во юстиции</w:t>
      </w:r>
      <w:proofErr w:type="gramStart"/>
      <w:r w:rsidRPr="00B370D5">
        <w:rPr>
          <w:rFonts w:ascii="Tahoma" w:eastAsia="Times New Roman" w:hAnsi="Tahoma" w:cs="Tahoma"/>
          <w:color w:val="454545"/>
          <w:sz w:val="19"/>
          <w:szCs w:val="19"/>
          <w:lang w:eastAsia="ru-RU"/>
        </w:rPr>
        <w:t xml:space="preserve"> Р</w:t>
      </w:r>
      <w:proofErr w:type="gramEnd"/>
      <w:r w:rsidRPr="00B370D5">
        <w:rPr>
          <w:rFonts w:ascii="Tahoma" w:eastAsia="Times New Roman" w:hAnsi="Tahoma" w:cs="Tahoma"/>
          <w:color w:val="454545"/>
          <w:sz w:val="19"/>
          <w:szCs w:val="19"/>
          <w:lang w:eastAsia="ru-RU"/>
        </w:rPr>
        <w:t>ос. Федерации.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Маркетинг, 2001. - 159, [1] с. ; 21 см. - 3000 экз. - ISBN 5-94462-191-5.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Правила</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Правила безопасности при обслуживании гидротехнических сооружений и гидромеханического оборудования энергоснабжающих организаций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РД 153-34.0-03.205-2001: утв. М-вом энергетики</w:t>
      </w:r>
      <w:proofErr w:type="gramStart"/>
      <w:r w:rsidRPr="00B370D5">
        <w:rPr>
          <w:rFonts w:ascii="Tahoma" w:eastAsia="Times New Roman" w:hAnsi="Tahoma" w:cs="Tahoma"/>
          <w:color w:val="454545"/>
          <w:sz w:val="19"/>
          <w:szCs w:val="19"/>
          <w:lang w:eastAsia="ru-RU"/>
        </w:rPr>
        <w:t xml:space="preserve"> Р</w:t>
      </w:r>
      <w:proofErr w:type="gramEnd"/>
      <w:r w:rsidRPr="00B370D5">
        <w:rPr>
          <w:rFonts w:ascii="Tahoma" w:eastAsia="Times New Roman" w:hAnsi="Tahoma" w:cs="Tahoma"/>
          <w:color w:val="454545"/>
          <w:sz w:val="19"/>
          <w:szCs w:val="19"/>
          <w:lang w:eastAsia="ru-RU"/>
        </w:rPr>
        <w:t>ос. Федерации 13.04.01 : ввод</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в</w:t>
      </w:r>
      <w:proofErr w:type="gramEnd"/>
      <w:r w:rsidRPr="00B370D5">
        <w:rPr>
          <w:rFonts w:ascii="Tahoma" w:eastAsia="Times New Roman" w:hAnsi="Tahoma" w:cs="Tahoma"/>
          <w:color w:val="454545"/>
          <w:sz w:val="19"/>
          <w:szCs w:val="19"/>
          <w:lang w:eastAsia="ru-RU"/>
        </w:rPr>
        <w:t xml:space="preserve"> действие с 01.11.01.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ЭНАС, 2001. - 158, [1] с. ; 22 см. - В надзаг.: ...РАО "ЕЭС России". - 5000 экз. - ISBN 5-93196-091-0.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Правила устройства и безопасной эксплуатации подъемников (вышек)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ПБ 10-256-98 : утв. Гостехнадзором России 24.11.98 : обязат. для всех м-в, ведомств, предприятий и орг., независимо от их орг</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правовой формы и формы собственности, а также для индивидуал. предпринимателей. - СПб</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ДЕАН, 2001. - 110 с. : ил. ; 20 см. - (Безопасность труда России). - 5000 экз. - ISBN 5-93630-132-Х.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Стандарты</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Запись под заголовком</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ГОСТ </w:t>
      </w:r>
      <w:proofErr w:type="gramStart"/>
      <w:r w:rsidRPr="00B370D5">
        <w:rPr>
          <w:rFonts w:ascii="Tahoma" w:eastAsia="Times New Roman" w:hAnsi="Tahoma" w:cs="Tahoma"/>
          <w:color w:val="454545"/>
          <w:sz w:val="19"/>
          <w:szCs w:val="19"/>
          <w:lang w:eastAsia="ru-RU"/>
        </w:rPr>
        <w:t>Р</w:t>
      </w:r>
      <w:proofErr w:type="gramEnd"/>
      <w:r w:rsidRPr="00B370D5">
        <w:rPr>
          <w:rFonts w:ascii="Tahoma" w:eastAsia="Times New Roman" w:hAnsi="Tahoma" w:cs="Tahoma"/>
          <w:color w:val="454545"/>
          <w:sz w:val="19"/>
          <w:szCs w:val="19"/>
          <w:lang w:eastAsia="ru-RU"/>
        </w:rPr>
        <w:t xml:space="preserve"> 517721-2001. Аппаратура радиоэлектронная бытовая. Входные и выходные параметры и типы соединений. Технические требования [Текст]. - Введ. 2002-01-01.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Изд-во стандартов, 2001. - IV, 27 с. : ил</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29 см.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ГОСТ 7.53-2001. Издания. Международная стандартная нумерация книг [Текст]. - Взамен ГОСТ 7.53-86</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введ. 2002-07-01. - Минск</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Межгос. совет по стандартизации, метрологии и сертификации</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 : Изд-во стандартов, сор. 2002. - 3 с. - (Система стандартов по информации, библиотечному и издательскому делу).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Запись под заглавием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Аппаратура радиоэлектронная бытовая. Входные и выходные параметры и типы соединений. Технические требования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ГОСТ </w:t>
      </w:r>
      <w:proofErr w:type="gramStart"/>
      <w:r w:rsidRPr="00B370D5">
        <w:rPr>
          <w:rFonts w:ascii="Tahoma" w:eastAsia="Times New Roman" w:hAnsi="Tahoma" w:cs="Tahoma"/>
          <w:color w:val="454545"/>
          <w:sz w:val="19"/>
          <w:szCs w:val="19"/>
          <w:lang w:eastAsia="ru-RU"/>
        </w:rPr>
        <w:t>Р</w:t>
      </w:r>
      <w:proofErr w:type="gramEnd"/>
      <w:r w:rsidRPr="00B370D5">
        <w:rPr>
          <w:rFonts w:ascii="Tahoma" w:eastAsia="Times New Roman" w:hAnsi="Tahoma" w:cs="Tahoma"/>
          <w:color w:val="454545"/>
          <w:sz w:val="19"/>
          <w:szCs w:val="19"/>
          <w:lang w:eastAsia="ru-RU"/>
        </w:rPr>
        <w:t xml:space="preserve"> 517721-2001. - Введ. 2002-01-01.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Изд-во стандартов, 2001. - IV, 27 с. : ил</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29 см.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Издания. Международная стандартная нумерация книг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ГОСТ 7.53-2001. - Взамен ГОСТ 7.53-86</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введ. 2002-07-01. - Минск</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Межгос. совет по стандартизации, метрологии и сертификации</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 : Изд-во стандартов, сор. 2002. - 3 с. - (Система стандартов по информации, библиотечному и издательскому делу).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Сборник стандартов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Система стандартов безопасности труда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[сборник]. - М. : Изд-во стандартов, 2002. - 102, [1] с. : ил</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29 см. - (Межгосударственные стандарты). - Содерж.: 16 док. - 1231 экз.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proofErr w:type="gramStart"/>
      <w:r w:rsidRPr="00B370D5">
        <w:rPr>
          <w:rFonts w:ascii="Tahoma" w:eastAsia="Times New Roman" w:hAnsi="Tahoma" w:cs="Tahoma"/>
          <w:color w:val="454545"/>
          <w:sz w:val="19"/>
          <w:szCs w:val="19"/>
          <w:lang w:eastAsia="ru-RU"/>
        </w:rPr>
        <w:t>Правила учета электрической энергии [Текст] : (сб. основных норматив.-техн. док., действующих в обл. учета электроэнергии).</w:t>
      </w:r>
      <w:proofErr w:type="gramEnd"/>
      <w:r w:rsidRPr="00B370D5">
        <w:rPr>
          <w:rFonts w:ascii="Tahoma" w:eastAsia="Times New Roman" w:hAnsi="Tahoma" w:cs="Tahoma"/>
          <w:color w:val="454545"/>
          <w:sz w:val="19"/>
          <w:szCs w:val="19"/>
          <w:lang w:eastAsia="ru-RU"/>
        </w:rPr>
        <w:t xml:space="preserve">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Госэнергонадзор России : Энергосервис, 2002. - 366 с. : ил</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22 см. - 5000 экз. - ISBN 5-900835-09-Х (в пер.).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Патентные документы</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Запись под заголовком</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Пат. 2187888 Российская Федерация, МПК7 Н 04</w:t>
      </w:r>
      <w:proofErr w:type="gramStart"/>
      <w:r w:rsidRPr="00B370D5">
        <w:rPr>
          <w:rFonts w:ascii="Tahoma" w:eastAsia="Times New Roman" w:hAnsi="Tahoma" w:cs="Tahoma"/>
          <w:color w:val="454545"/>
          <w:sz w:val="19"/>
          <w:szCs w:val="19"/>
          <w:lang w:eastAsia="ru-RU"/>
        </w:rPr>
        <w:t xml:space="preserve"> В</w:t>
      </w:r>
      <w:proofErr w:type="gramEnd"/>
      <w:r w:rsidRPr="00B370D5">
        <w:rPr>
          <w:rFonts w:ascii="Tahoma" w:eastAsia="Times New Roman" w:hAnsi="Tahoma" w:cs="Tahoma"/>
          <w:color w:val="454545"/>
          <w:sz w:val="19"/>
          <w:szCs w:val="19"/>
          <w:lang w:eastAsia="ru-RU"/>
        </w:rPr>
        <w:t xml:space="preserve"> 1/38, Н 04 J 13/00. Приемопередающее устройство [Текст] / Чугаева В.И. ; заявитель и патентообладатель Воронеж. науч</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исслед. ин-т связи. - N 2000131736/09</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заявл. 18.12.00 ; опубл. 20.08.02, Бюл. N 23 (II ч.). - 3 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ил.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Заявка 1095735 Российская Федерация, МПК7</w:t>
      </w:r>
      <w:proofErr w:type="gramStart"/>
      <w:r w:rsidRPr="00B370D5">
        <w:rPr>
          <w:rFonts w:ascii="Tahoma" w:eastAsia="Times New Roman" w:hAnsi="Tahoma" w:cs="Tahoma"/>
          <w:color w:val="454545"/>
          <w:sz w:val="19"/>
          <w:szCs w:val="19"/>
          <w:lang w:eastAsia="ru-RU"/>
        </w:rPr>
        <w:t xml:space="preserve"> В</w:t>
      </w:r>
      <w:proofErr w:type="gramEnd"/>
      <w:r w:rsidRPr="00B370D5">
        <w:rPr>
          <w:rFonts w:ascii="Tahoma" w:eastAsia="Times New Roman" w:hAnsi="Tahoma" w:cs="Tahoma"/>
          <w:color w:val="454545"/>
          <w:sz w:val="19"/>
          <w:szCs w:val="19"/>
          <w:lang w:eastAsia="ru-RU"/>
        </w:rPr>
        <w:t xml:space="preserve"> 64 G 1/00. Одноразовая ракета-носитель [Текст] / Тернер Э.В. (США) ; заявитель Спейс Системз/Лорал, инк. ; пат</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п</w:t>
      </w:r>
      <w:proofErr w:type="gramEnd"/>
      <w:r w:rsidRPr="00B370D5">
        <w:rPr>
          <w:rFonts w:ascii="Tahoma" w:eastAsia="Times New Roman" w:hAnsi="Tahoma" w:cs="Tahoma"/>
          <w:color w:val="454545"/>
          <w:sz w:val="19"/>
          <w:szCs w:val="19"/>
          <w:lang w:eastAsia="ru-RU"/>
        </w:rPr>
        <w:t>оверенный Егорова Г.Б. - N 2000108705/28 ; заявл. 07.04.00 ; опубл. 10.03.01, Бюл. N 7 (I ч.)</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приоритет 09.04.99, N 09/289, 037 (США). - 5 с. : ил.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А.с. 1007970 СССР, МКИЗ В 25 J 15/00. Устройство для захвата неориентированных деталей типа валов [Текст] / В.С. Ваулин, В.Г. Кемайкин (СССР). - N 3360585/25-08</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заявл. 23.11.81 ; опубл. 30.03.83, Бюл. N 12. - 2 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ил.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Запись под заглавием</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Приемопередающее устройство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пат. 2187888 Рос. Федерация</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МПК7 Н 04 В 1/38, Н 04 J 13/00 / Чугаева В.И. ; заявитель и патентообладатель Воронеж. науч</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исслед. ин-т связи. - N 2000131736/09</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заявл. 18.12.00 ; опубл. 20.08.02, Бюл. N 23 (II ч.). - 3 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ил.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Одноразовая ракета-носитель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заявка 1095735 Рос. Федерация</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МПК7 В 64 G 1/00 / Тернер Э.В. (США) ; заявитель Спейс Системз/Лорал, инк. ; пат</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п</w:t>
      </w:r>
      <w:proofErr w:type="gramEnd"/>
      <w:r w:rsidRPr="00B370D5">
        <w:rPr>
          <w:rFonts w:ascii="Tahoma" w:eastAsia="Times New Roman" w:hAnsi="Tahoma" w:cs="Tahoma"/>
          <w:color w:val="454545"/>
          <w:sz w:val="19"/>
          <w:szCs w:val="19"/>
          <w:lang w:eastAsia="ru-RU"/>
        </w:rPr>
        <w:t>оверенный Егорова Г.Б. - N 2000108705/28 ; заявл. 07.04.00 ; опубл. 10.03.01, Бюл. N 7 (I ч.)</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приоритет 09.04.99, N 09/289, 037 (США). - 5 с. : ил.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Устройство для захвата неориентированных деталей типа валов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а.с. 1007970 СССР : МКИЗ В 25 J 15/00 / В.С. Ваулин, В.Г. Кемайкин (СССР). - N 3360585/25-08</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заявл. 23.11.81 ; опубл. 30.03.83, Бюл. N 12. - 2 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ил.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Промышленные каталоги</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Оборудование классных комнат общеобразовательных школ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каталог / М-во образования РФ, Моск. гос. пед. ун-т.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МГПУ, 2002. - 235 с. ; 21 см. - В тексте привед. наименования и адреса изготовителей. - 600 экз.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Машина специальная листогибочная ИО 217М [Текст] : листок-каталог : разработчик и изготовитель Кемер. з-д электромонтаж</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и</w:t>
      </w:r>
      <w:proofErr w:type="gramEnd"/>
      <w:r w:rsidRPr="00B370D5">
        <w:rPr>
          <w:rFonts w:ascii="Tahoma" w:eastAsia="Times New Roman" w:hAnsi="Tahoma" w:cs="Tahoma"/>
          <w:color w:val="454545"/>
          <w:sz w:val="19"/>
          <w:szCs w:val="19"/>
          <w:lang w:eastAsia="ru-RU"/>
        </w:rPr>
        <w:t>зделий. - М., 2002. - 3 л.</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20 см. - 350 экз.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Сборники без общего заглавия </w:t>
      </w:r>
      <w:bookmarkStart w:id="0" w:name="_GoBack"/>
      <w:bookmarkEnd w:id="0"/>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Гиляровский, В.А. Москва и москвичи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Друзья и встречи ; Люди театра / В.А. Гиляровский ; вступ. ст. и примеч. А. Петрова ; худож. И. Лыков. - М. : ЭКСМО-пресс, 2001. - 638, [1] с. : ил</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21 см. - (Русская классика). - 5000 экз. - ISBN 5-04-008668-7 (в пер.).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Носов, Н.Н. Приключения Незнайки и его друзей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сказоч. повести / Николай Носов. Остров Незнайки</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повесть : [для детей] / Игорь Носов ; [к сб. в целом] худож. И. Панков. - М. : ЭКСМО-пресс, 2001. - 638, [1] с., [4] л. цв. ил. : ил. ; 21 см. - Содерж.: Приключения Незнайки и его друзей</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Незнайка в Солнечном городе / Николай Носов. Остров Незнайки / Игорь Носов. - 7100 экз. - ISBN 5-04-008687-3 (в пер.).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МНОГОТОМНЫЕ ИЗДАНИЯ</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Документ в целом</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Гиппиус, З.Н. Сочинения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 2 т. / Зинаида Гиппиус; [вступ. ст., подгот. текста и коммент. Т.Г. Юрченко ;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кад. наук, Ин-т науч. информ. по обществ. наукам].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Лаком-книга : Габестро, 2001. - 22 см. - (Золотая проза серебряного века). - На пер. только авт. и загл. сер. - 3500 экз. - ISBN 5-85647-056-7 (в пер.).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Т. 1</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Романы. - 367 с. - Библиогр. в примеч.: с. 360 - 366. - Содерж.: Без талисмана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Победители ; Сумерки духа. - В прил.: З.Н. Гиппиус / В. Брюсов. - ISBN 5-85647-057-5.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Т. 2</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Романы. - 415 с. - Содерж.: Чертова кукла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Жизнеописание в 33 гл. ; Роман-царевич : история одного начинания ; Чужая любовь. - ISBN 5-85647-058-3.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или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Гиппиус, З.Н. Сочинения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 2 т. / Зинаида Гиппиус ; [вступ. ст., подгот. текста и коммент. Т.Г. Юрченко ;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кад. наук, Ин-т науч. информ. по обществ. наукам].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Лаком-книга : Габестро, 2001. - 2 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22 см. - (Золотая проза серебряного века). - На пер. только авт. и загл. сер. - 3500 экз. - ISBN 5-85647-056-7 (в пер.).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Отдельный том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Казьмин, В.Д. Справочник домашнего врача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 3 ч. / Владимир Казьмин.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АСТ : Астрель, 2001 - . - 21 см. - ISBN 5-17-011142-8 (АСТ).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Ч. 2</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Детские болезни. - 2002. - 503, [1] 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ил. - 8000 экз. - ISBN 5-17-011143-6 (АСТ) (в пер.).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или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Казьмин, В.Д. Справочник домашнего врача [Текст]. В 3 ч. Ч. 2. Детские болезни / Владимир Казьмин.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АСТ : Астрель, 2002. - 503, [1] с. : ил</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 xml:space="preserve">21 см. - 8000 экз. - ISBN 5-17-011143-6 (АСТ) (в пер.).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или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Казьмин, В.Д. Детские болезни [Текст] / Владимир Казьмин.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АСТ : Астрель, 2002. - 503, [1] с. : ил. ; 21 см. - (Справочник домашнего врача: в 3 ч. / Владимир Казьмин</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ч. 2). - 8000 экз. - ISBN 5-17-011143-6 (АСТ) (в пер.).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ДЕПОНИРОВАННЫЕ НАУЧНЫЕ РАБОТЫ</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Разумовский, В.А. Управление маркетинговыми исследованиями в регионе [Текст] / В.А. Разумовский, Д.А. Андреев</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Ин-т экономики города. - М., 2002. - 210 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схемы. - Библиогр.: с. 208 - 209. - Деп. в ИНИОН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 xml:space="preserve">кад. наук 15.02.02, N 139876.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Социологическое исследование малых групп населения [Текст] / В.И. Иванов [и др.] ; М-во образования</w:t>
      </w:r>
      <w:proofErr w:type="gramStart"/>
      <w:r w:rsidRPr="00B370D5">
        <w:rPr>
          <w:rFonts w:ascii="Tahoma" w:eastAsia="Times New Roman" w:hAnsi="Tahoma" w:cs="Tahoma"/>
          <w:color w:val="454545"/>
          <w:sz w:val="19"/>
          <w:szCs w:val="19"/>
          <w:lang w:eastAsia="ru-RU"/>
        </w:rPr>
        <w:t xml:space="preserve"> Р</w:t>
      </w:r>
      <w:proofErr w:type="gramEnd"/>
      <w:r w:rsidRPr="00B370D5">
        <w:rPr>
          <w:rFonts w:ascii="Tahoma" w:eastAsia="Times New Roman" w:hAnsi="Tahoma" w:cs="Tahoma"/>
          <w:color w:val="454545"/>
          <w:sz w:val="19"/>
          <w:szCs w:val="19"/>
          <w:lang w:eastAsia="ru-RU"/>
        </w:rPr>
        <w:t xml:space="preserve">ос. Федерации, Финансовая академия. - М., 2002. - 110 с. - Библиогр.: с. 108 - 109. - Деп. в ВИНИТИ 13.06.02, N 145432. </w:t>
      </w:r>
    </w:p>
    <w:p w:rsidR="00B370D5" w:rsidRPr="00664066" w:rsidRDefault="00664066"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 xml:space="preserve">Неопубликованные </w:t>
      </w:r>
      <w:r>
        <w:rPr>
          <w:rFonts w:ascii="Tahoma" w:eastAsia="Times New Roman" w:hAnsi="Tahoma" w:cs="Tahoma"/>
          <w:b/>
          <w:color w:val="454545"/>
          <w:sz w:val="19"/>
          <w:szCs w:val="19"/>
          <w:lang w:eastAsia="ru-RU"/>
        </w:rPr>
        <w:t>д</w:t>
      </w:r>
      <w:r w:rsidRPr="00664066">
        <w:rPr>
          <w:rFonts w:ascii="Tahoma" w:eastAsia="Times New Roman" w:hAnsi="Tahoma" w:cs="Tahoma"/>
          <w:b/>
          <w:color w:val="454545"/>
          <w:sz w:val="19"/>
          <w:szCs w:val="19"/>
          <w:lang w:eastAsia="ru-RU"/>
        </w:rPr>
        <w:t>окументы</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Отчеты о научно-исследовательской работе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Формирование генетической структуры стада [Текст] : отчет о НИР (промежуточ.) : 42 - 44 / Всерос. науч</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исслед. ин-т животноводства ; рук. Попов В.А.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исполн.: Алешин Г.П. [и др.]. - М., 2001. - 75 с. - Библиогр.: с. 72 - 74. - N ГР 01840051145. - Инв. N 04534333943.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или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Формирование генетической структуры стада [Текст] : отчет о НИР (промежуточ.) : 42 - 44 / Всерос. науч</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исслед. ин-т животноводства ; рук. Попов В.А. - М., 2001. - 75 с. - Исполн.: Алешин Г.П., Ковалева И.В., Латышев Н.К., Рыбакова Е.И., Стриженко А.А. - Библиогр.: с. 72 - 74. - N ГР 01840051145. - Инв. N 04534333943.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Состояние и перспективы развития статистики печати Российской Федерации [Текст] : отчет о НИР (заключ.) : 06-02 /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к</w:t>
      </w:r>
      <w:proofErr w:type="gramEnd"/>
      <w:r w:rsidRPr="00B370D5">
        <w:rPr>
          <w:rFonts w:ascii="Tahoma" w:eastAsia="Times New Roman" w:hAnsi="Tahoma" w:cs="Tahoma"/>
          <w:color w:val="454545"/>
          <w:sz w:val="19"/>
          <w:szCs w:val="19"/>
          <w:lang w:eastAsia="ru-RU"/>
        </w:rPr>
        <w:t>н. палата ; рук. А.А. Джиго</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исполн.: В.П. Смирнова [и др.]. - М., 2000. - 250 с. - Библиогр.: с. 248 - 250. - Инв. N 756600.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Диссертации</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Белозеров, И.В. Религиозная политика Золотой Орды на Руси в XIII - XIV вв.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дис. ... канд. ист. наук : 07.00.02 : защищена 22.01.02 : утв. 15.07.02 / Белозеров Иван Валентинович. - М., 2002. - 215 с. - Библиогр.: с. 202 - 213. - 04200201565.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Вишняков, И.В. Модели и методы оценки коммерческих банков в условиях неопределенности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дис. ... канд. экон. наук : 08.00.13 : защищена 12.02.02 : утв. 24.06.02 / Вишняков Илья Владимирович. - М., 2002. - 234 с. - Библиогр.: с. 220 - 230. - 04200204433.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СЕРИАЛЬНЫЕ И ДРУГИЕ ПРОДОЛЖАЮЩИЕСЯ РЕСУРСЫ</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Газета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Академия здоровья [Текст] : науч</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попул. газ. о здоровом образе жизни : прил. к журн. "Аквапарк" / учредитель "Фирма "Вивана". - 2001, июнь - . - М., 2001 - . - 8 полос. - Еженед.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2001, N 1 - 24. - 10000 экз.</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2002, N 1 (25) - 52 (77). - 15000 экз.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Журнал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Актуальные проблемы современной науки [Текст] : информ</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аналит. журн. / учредитель ООО "Компания "Спутник+". - 2001, июнь - . - М. : Спутник+, 2001 - . - Двухмес. - ISSN 1680-2721.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2001, N 1 - 3. - 2000 экз.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Бюллетень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Российская Федерация. Гос. Дума (2000 -</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Государственная Дума [Текст] : стеногр. заседаний : бюллетень / Федер. Собр. Рос. Федерации.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ГД РФ, 2000 - . - 30 см. - Кн. не сброшюр.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N 49 (497)</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11 окт. 2000 г. - 2000. - 63 отд. с. - 1400 экз.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Продолжающийся сборник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Вопросы инженерной сейсмологии [Текст] : сб. науч. тр. /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кад. наук, Ин-т физики Земли. - Вып. 1 (1958) - .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Наука, 2001 - . - ISSN 0203-9478.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Вып. 34. - 2001. - 137 с. - 500 экз.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Вып. 35</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Прогнозирование землетрясений. - 2001. - 182 с. - 650 экз.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Вып. 36. - 2002. - 165 с. - 450 экз.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или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Вопросы инженерной сейсмологии [Текст] : сб. науч. тр. /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а</w:t>
      </w:r>
      <w:proofErr w:type="gramEnd"/>
      <w:r w:rsidRPr="00B370D5">
        <w:rPr>
          <w:rFonts w:ascii="Tahoma" w:eastAsia="Times New Roman" w:hAnsi="Tahoma" w:cs="Tahoma"/>
          <w:color w:val="454545"/>
          <w:sz w:val="19"/>
          <w:szCs w:val="19"/>
          <w:lang w:eastAsia="ru-RU"/>
        </w:rPr>
        <w:t>кад. наук, Ин-т физики Земли. - Вып. 1 (1958) - .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Наука, 2001 - . - ISSN 0203-9478.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Вып. 34. - 2001. - 137 с. - 500 экз.</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вып. 35 : Прогнозирование землетрясений. - 2001. - 182 с. - 650 экз.</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вып. 36. - 2002. - 165 с. - 450 экз.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ИЗОИЗДАНИЯ</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Кустодиев, Б.М. Портрет Ирины Кустодиевой с собакой Шумкой, 1907 [Изоматериал] : холст, масло / Б.М. Кустодиев (1878 - 1927) ; Межрегион. обществ</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о</w:t>
      </w:r>
      <w:proofErr w:type="gramEnd"/>
      <w:r w:rsidRPr="00B370D5">
        <w:rPr>
          <w:rFonts w:ascii="Tahoma" w:eastAsia="Times New Roman" w:hAnsi="Tahoma" w:cs="Tahoma"/>
          <w:color w:val="454545"/>
          <w:sz w:val="19"/>
          <w:szCs w:val="19"/>
          <w:lang w:eastAsia="ru-RU"/>
        </w:rPr>
        <w:t>рг. "Центр духов. культуры" (подготовка изобр.). - Самара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Агни, 2001. - Цв. офсет ; 42 x 30 см. - Выходные сведения парал. рус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англ.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Графика [Изоматериал]</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нагляд. пособие для образоват. учреждений по предмету "Культура Башкортостана" : [комплект репрод. / авт.-сост. Н.И. Оськина ; слайды Л.А. Черемохина ; пер. на башк. яз. </w:t>
      </w:r>
      <w:proofErr w:type="gramStart"/>
      <w:r w:rsidRPr="00B370D5">
        <w:rPr>
          <w:rFonts w:ascii="Tahoma" w:eastAsia="Times New Roman" w:hAnsi="Tahoma" w:cs="Tahoma"/>
          <w:color w:val="454545"/>
          <w:sz w:val="19"/>
          <w:szCs w:val="19"/>
          <w:lang w:eastAsia="ru-RU"/>
        </w:rPr>
        <w:t>М.С. Аминовой].</w:t>
      </w:r>
      <w:proofErr w:type="gramEnd"/>
      <w:r w:rsidRPr="00B370D5">
        <w:rPr>
          <w:rFonts w:ascii="Tahoma" w:eastAsia="Times New Roman" w:hAnsi="Tahoma" w:cs="Tahoma"/>
          <w:color w:val="454545"/>
          <w:sz w:val="19"/>
          <w:szCs w:val="19"/>
          <w:lang w:eastAsia="ru-RU"/>
        </w:rPr>
        <w:t xml:space="preserve"> - Уфа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Демиург, 2001. - 1 папка (24 отд. л.) : цв. офсет. ; 49 x 35 см. - (Изобразительное искусство Башкортостана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вып. 5). - Подписи </w:t>
      </w:r>
      <w:proofErr w:type="gramStart"/>
      <w:r w:rsidRPr="00B370D5">
        <w:rPr>
          <w:rFonts w:ascii="Tahoma" w:eastAsia="Times New Roman" w:hAnsi="Tahoma" w:cs="Tahoma"/>
          <w:color w:val="454545"/>
          <w:sz w:val="19"/>
          <w:szCs w:val="19"/>
          <w:lang w:eastAsia="ru-RU"/>
        </w:rPr>
        <w:t>к</w:t>
      </w:r>
      <w:proofErr w:type="gramEnd"/>
      <w:r w:rsidRPr="00B370D5">
        <w:rPr>
          <w:rFonts w:ascii="Tahoma" w:eastAsia="Times New Roman" w:hAnsi="Tahoma" w:cs="Tahoma"/>
          <w:color w:val="454545"/>
          <w:sz w:val="19"/>
          <w:szCs w:val="19"/>
          <w:lang w:eastAsia="ru-RU"/>
        </w:rPr>
        <w:t xml:space="preserve"> ил. парал. рус., башк. - 4000 экз.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Александровский дворец [Изоматериал]</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комплект из 16 открыток / фото А. Минина ; текст Н. Тарасовой, С. Ивановой ; Гос. музей-заповедник "Цар. Село". - [Б.м.]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Изд-во Зимина, 2002. - 1 обл. (16 отд. л.) : цв. офсет ; 14 x 10 см. - Загл. парал. англ., рус. - Текст англ. - 10000 экз. - ISBN 5-93522-007-5.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Шедевры французского искусства 18 века [Изоматериал]</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календарь : 2002 / Торговый Дом "Медный всадник" ; дизайн П. Канайкина ; вступ. ст. С. Кудрявцевой. - СПб</w:t>
      </w:r>
      <w:proofErr w:type="gramStart"/>
      <w:r w:rsidRPr="00B370D5">
        <w:rPr>
          <w:rFonts w:ascii="Tahoma" w:eastAsia="Times New Roman" w:hAnsi="Tahoma" w:cs="Tahoma"/>
          <w:color w:val="454545"/>
          <w:sz w:val="19"/>
          <w:szCs w:val="19"/>
          <w:lang w:eastAsia="ru-RU"/>
        </w:rPr>
        <w:t xml:space="preserve">. : </w:t>
      </w:r>
      <w:proofErr w:type="gramEnd"/>
      <w:r w:rsidRPr="00B370D5">
        <w:rPr>
          <w:rFonts w:ascii="Tahoma" w:eastAsia="Times New Roman" w:hAnsi="Tahoma" w:cs="Tahoma"/>
          <w:color w:val="454545"/>
          <w:sz w:val="19"/>
          <w:szCs w:val="19"/>
          <w:lang w:eastAsia="ru-RU"/>
        </w:rPr>
        <w:t>П-2, 2001. - [24] с. : цв. ил. ; 29 x 29 см. - (Эрмитажная коллекция). - Текст парал. рус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англ. - 5000 экз.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НОТНЫЕ ИЗДАНИЯ</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Бойко, Р.Г. Петровские звоны [Ноты]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(Юность Петра) : муз</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и</w:t>
      </w:r>
      <w:proofErr w:type="gramEnd"/>
      <w:r w:rsidRPr="00B370D5">
        <w:rPr>
          <w:rFonts w:ascii="Tahoma" w:eastAsia="Times New Roman" w:hAnsi="Tahoma" w:cs="Tahoma"/>
          <w:color w:val="454545"/>
          <w:sz w:val="19"/>
          <w:szCs w:val="19"/>
          <w:lang w:eastAsia="ru-RU"/>
        </w:rPr>
        <w:t xml:space="preserve">л. к рус. истории времен Петра Первого : ор. 36 / Ростислав Бойко ; [крат. предисл. </w:t>
      </w:r>
      <w:proofErr w:type="gramStart"/>
      <w:r w:rsidRPr="00B370D5">
        <w:rPr>
          <w:rFonts w:ascii="Tahoma" w:eastAsia="Times New Roman" w:hAnsi="Tahoma" w:cs="Tahoma"/>
          <w:color w:val="454545"/>
          <w:sz w:val="19"/>
          <w:szCs w:val="19"/>
          <w:lang w:eastAsia="ru-RU"/>
        </w:rPr>
        <w:t>И. Мартынова и Е. Светланова].</w:t>
      </w:r>
      <w:proofErr w:type="gramEnd"/>
      <w:r w:rsidRPr="00B370D5">
        <w:rPr>
          <w:rFonts w:ascii="Tahoma" w:eastAsia="Times New Roman" w:hAnsi="Tahoma" w:cs="Tahoma"/>
          <w:color w:val="454545"/>
          <w:sz w:val="19"/>
          <w:szCs w:val="19"/>
          <w:lang w:eastAsia="ru-RU"/>
        </w:rPr>
        <w:t xml:space="preserve"> - Партитура.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Композитор, 2001. - 96 с. ; 30 см. - Н.д. 9632.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Эшпай, А.Я. Квартет [Ноты]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для 2 скрипок, альта и виолончели / Андрей Эшпай. - Партитура и голоса. - </w:t>
      </w:r>
      <w:proofErr w:type="gramStart"/>
      <w:r w:rsidRPr="00B370D5">
        <w:rPr>
          <w:rFonts w:ascii="Tahoma" w:eastAsia="Times New Roman" w:hAnsi="Tahoma" w:cs="Tahoma"/>
          <w:color w:val="454545"/>
          <w:sz w:val="19"/>
          <w:szCs w:val="19"/>
          <w:lang w:eastAsia="ru-RU"/>
        </w:rPr>
        <w:t xml:space="preserve">М. : Композитор, 2001. - 34 с., 4 парт. (68 с. партий разд. паг.) ; 30 см. - Тит. л. парал. рус., англ. - Н.д. 10350. </w:t>
      </w:r>
      <w:proofErr w:type="gramEnd"/>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КАРТОГРАФИЧЕСКИЕ ИЗДАНИЯ</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Мир. Политическая карта мира [Карты] : полит</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у</w:t>
      </w:r>
      <w:proofErr w:type="gramEnd"/>
      <w:r w:rsidRPr="00B370D5">
        <w:rPr>
          <w:rFonts w:ascii="Tahoma" w:eastAsia="Times New Roman" w:hAnsi="Tahoma" w:cs="Tahoma"/>
          <w:color w:val="454545"/>
          <w:sz w:val="19"/>
          <w:szCs w:val="19"/>
          <w:lang w:eastAsia="ru-RU"/>
        </w:rPr>
        <w:t>стройство на 1 янв. 2001 г. / сост. и подгот. к изд. ПКО "Картография" в 2001 г. ; гл. ред. Н.Н. Полункина ; ред. О.И. Иванцова, Н.Р. Монахова ; рук. проекта М.Ю. Орлов. - 1:25000000 ; поликон. пр-ция ЦНИИГАИК.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ПКО "Картография", 2001. - 1 к. (2 л.) : цв. ; 98 x 71 см. - 250 экз.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Европа. Государства Европы [Карты]</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[физическая карта] / сост. и подгот. к печати ПКО "Картография" в 1985 г. ; ст. ред. Л.Н. Колосова ; ред. Н.А. Дубовой. - Испр. в 2000 г. - 1:5000000, 50 км в 1 см ; пр-ция норм</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к</w:t>
      </w:r>
      <w:proofErr w:type="gramEnd"/>
      <w:r w:rsidRPr="00B370D5">
        <w:rPr>
          <w:rFonts w:ascii="Tahoma" w:eastAsia="Times New Roman" w:hAnsi="Tahoma" w:cs="Tahoma"/>
          <w:color w:val="454545"/>
          <w:sz w:val="19"/>
          <w:szCs w:val="19"/>
          <w:lang w:eastAsia="ru-RU"/>
        </w:rPr>
        <w:t>он. равнопром.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Роскартография, 2000. - 1 к. : цв., табл. ; 106 x 89 см. - 3000 экз.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АУДИОИЗДАНИЯ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lastRenderedPageBreak/>
        <w:t>Гладков, Г.А. Как львенок и черепаха пели песню и другие сказки про Африку [Звукозапись] / Геннадий Гладков</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исп.: Г. Вицин, В. Ливанов, О. Анофриев [и др.].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Экстрафон, 2002. - 1 мк.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Роман (иеромон.). Песни [Звукозапись]/ иеромонах Роман</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исп. Жанна Бичевская. - СПб. : Центр духов</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п</w:t>
      </w:r>
      <w:proofErr w:type="gramEnd"/>
      <w:r w:rsidRPr="00B370D5">
        <w:rPr>
          <w:rFonts w:ascii="Tahoma" w:eastAsia="Times New Roman" w:hAnsi="Tahoma" w:cs="Tahoma"/>
          <w:color w:val="454545"/>
          <w:sz w:val="19"/>
          <w:szCs w:val="19"/>
          <w:lang w:eastAsia="ru-RU"/>
        </w:rPr>
        <w:t>росвещения, 2002. - 1 электрон. опт. диск. - (Песнопения иеромонаха Романа</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вып. 3).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ВИДЕОИЗДАНИЯ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От заката до рассвета [Видеозапись] / реж. Роберт Родригес</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в ролях: К. Тарантино, Х. Кейтель, Дж. Клуни</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Paramount Films.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Премьер-видеофильм, 2002. - 1 вк. - Фильм вышел на экраны в 1999 г.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ЭЛЕКТРОННЫЕ РЕСУРСЫ</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Художественная энциклопедия зарубежного классического искусства [Электронный ресурс]. - Электрон. текстовые, граф., зв. дан</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и</w:t>
      </w:r>
      <w:proofErr w:type="gramEnd"/>
      <w:r w:rsidRPr="00B370D5">
        <w:rPr>
          <w:rFonts w:ascii="Tahoma" w:eastAsia="Times New Roman" w:hAnsi="Tahoma" w:cs="Tahoma"/>
          <w:color w:val="454545"/>
          <w:sz w:val="19"/>
          <w:szCs w:val="19"/>
          <w:lang w:eastAsia="ru-RU"/>
        </w:rPr>
        <w:t xml:space="preserve"> прикладная прогр. (546 Мб). - М. : Большая Рос</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э</w:t>
      </w:r>
      <w:proofErr w:type="gramEnd"/>
      <w:r w:rsidRPr="00B370D5">
        <w:rPr>
          <w:rFonts w:ascii="Tahoma" w:eastAsia="Times New Roman" w:hAnsi="Tahoma" w:cs="Tahoma"/>
          <w:color w:val="454545"/>
          <w:sz w:val="19"/>
          <w:szCs w:val="19"/>
          <w:lang w:eastAsia="ru-RU"/>
        </w:rPr>
        <w:t>нцикл. [и др.], 1996. - 1 электрон. опт. диск (CD-ROM) : зв., цв. ; 12 см + рук. пользователя (1 л.) + открытка (1 л.). - (Интерактивный мир). - Систем</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т</w:t>
      </w:r>
      <w:proofErr w:type="gramEnd"/>
      <w:r w:rsidRPr="00B370D5">
        <w:rPr>
          <w:rFonts w:ascii="Tahoma" w:eastAsia="Times New Roman" w:hAnsi="Tahoma" w:cs="Tahoma"/>
          <w:color w:val="454545"/>
          <w:sz w:val="19"/>
          <w:szCs w:val="19"/>
          <w:lang w:eastAsia="ru-RU"/>
        </w:rPr>
        <w:t>ребования: ПК 486 или выше</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8 Мб ОЗУ ; Windows 3.1 или Windows 95 ; SVGA 32768 и более цв. ; 640 x 480 ; 4х CD-ROM дисковод ; 16-бит. зв. карта ; мышь. - Загл. с экрана. - Диск и сопровод. материал помещены в контейнер 20 x 14 см.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СОСТАВНЫЕ ЧАСТИ ДОКУМЕНТОВ</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Статья из...</w:t>
      </w:r>
      <w:r w:rsidR="00664066" w:rsidRPr="00664066">
        <w:rPr>
          <w:rFonts w:ascii="Tahoma" w:eastAsia="Times New Roman" w:hAnsi="Tahoma" w:cs="Tahoma"/>
          <w:b/>
          <w:color w:val="454545"/>
          <w:sz w:val="19"/>
          <w:szCs w:val="19"/>
          <w:lang w:eastAsia="ru-RU"/>
        </w:rPr>
        <w:t xml:space="preserve"> </w:t>
      </w:r>
      <w:r w:rsidR="00664066" w:rsidRPr="00664066">
        <w:rPr>
          <w:rFonts w:ascii="Tahoma" w:eastAsia="Times New Roman" w:hAnsi="Tahoma" w:cs="Tahoma"/>
          <w:b/>
          <w:color w:val="454545"/>
          <w:sz w:val="19"/>
          <w:szCs w:val="19"/>
          <w:lang w:eastAsia="ru-RU"/>
        </w:rPr>
        <w:t>книги или другого разового издания</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Двинянинова, Г.С. Комплимент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Коммуникативный статус или стратегия в дискурсе [Текст] / Г.С. Двинянинова // Социальная власть языка : сб. науч. тр. / Воронеж</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м</w:t>
      </w:r>
      <w:proofErr w:type="gramEnd"/>
      <w:r w:rsidRPr="00B370D5">
        <w:rPr>
          <w:rFonts w:ascii="Tahoma" w:eastAsia="Times New Roman" w:hAnsi="Tahoma" w:cs="Tahoma"/>
          <w:color w:val="454545"/>
          <w:sz w:val="19"/>
          <w:szCs w:val="19"/>
          <w:lang w:eastAsia="ru-RU"/>
        </w:rPr>
        <w:t xml:space="preserve">ежрегион. ин-т обществ. наук, Воронеж. гос. ун-т, Фак. романо-герман. истории. - Воронеж, 2001. - С. 101 - 106. - Библиогр.: с. 105 - 106.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B370D5">
        <w:rPr>
          <w:rFonts w:ascii="Tahoma" w:eastAsia="Times New Roman" w:hAnsi="Tahoma" w:cs="Tahoma"/>
          <w:color w:val="454545"/>
          <w:sz w:val="19"/>
          <w:szCs w:val="19"/>
          <w:lang w:eastAsia="ru-RU"/>
        </w:rPr>
        <w:t xml:space="preserve">... </w:t>
      </w:r>
      <w:r w:rsidRPr="00664066">
        <w:rPr>
          <w:rFonts w:ascii="Tahoma" w:eastAsia="Times New Roman" w:hAnsi="Tahoma" w:cs="Tahoma"/>
          <w:b/>
          <w:color w:val="454545"/>
          <w:sz w:val="19"/>
          <w:szCs w:val="19"/>
          <w:lang w:eastAsia="ru-RU"/>
        </w:rPr>
        <w:t>сериального издания</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Михайлов, С.А. Езда по-европейски [Текст] : система платных дорог в России находится в начал</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с</w:t>
      </w:r>
      <w:proofErr w:type="gramEnd"/>
      <w:r w:rsidRPr="00B370D5">
        <w:rPr>
          <w:rFonts w:ascii="Tahoma" w:eastAsia="Times New Roman" w:hAnsi="Tahoma" w:cs="Tahoma"/>
          <w:color w:val="454545"/>
          <w:sz w:val="19"/>
          <w:szCs w:val="19"/>
          <w:lang w:eastAsia="ru-RU"/>
        </w:rPr>
        <w:t xml:space="preserve">тадии развития / Сергей Михайлов // Независимая газ. - 2002. - 17 июня.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Серебрякова, М.И. Дионисий не отпускает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[о фресках Ферапонтова монастыря, Вологод. обл.] : беседа с директором музея Мариной Серебряковой / записал Юрий Медведев // Век. - 2002. - 14 - 20 июня (N 18). - С. 9.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23 - 25. - Библиогр.: с. 25.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Казаков, Н.А. Запоздалое признание [Текст]</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повесть / Николай Казаков ; рисунки Е. Спиридонова // На боевом посту. - 2000. - N 9. - С. 64 - 76</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N 10. - С. 58 - 71. - ISSN 0869-6403.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Белова, Г.Д. Некоторые вопросы уголовной ответственности за нарушение налогового законодательства [Текст] / Г.Д. Белова // Актуал. проблемы прокурор. надзора / Ин-т повышения квалификации рук. кадров Генер. прокуратуры</w:t>
      </w:r>
      <w:proofErr w:type="gramStart"/>
      <w:r w:rsidRPr="00B370D5">
        <w:rPr>
          <w:rFonts w:ascii="Tahoma" w:eastAsia="Times New Roman" w:hAnsi="Tahoma" w:cs="Tahoma"/>
          <w:color w:val="454545"/>
          <w:sz w:val="19"/>
          <w:szCs w:val="19"/>
          <w:lang w:eastAsia="ru-RU"/>
        </w:rPr>
        <w:t xml:space="preserve"> Р</w:t>
      </w:r>
      <w:proofErr w:type="gramEnd"/>
      <w:r w:rsidRPr="00B370D5">
        <w:rPr>
          <w:rFonts w:ascii="Tahoma" w:eastAsia="Times New Roman" w:hAnsi="Tahoma" w:cs="Tahoma"/>
          <w:color w:val="454545"/>
          <w:sz w:val="19"/>
          <w:szCs w:val="19"/>
          <w:lang w:eastAsia="ru-RU"/>
        </w:rPr>
        <w:t>ос. Федерации. - 2001. - Вып. 5</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Прокурорский надзор за исполнением уголовного и уголовно-процессуального законодательства. Организация деятельности прокуратуры. - С. 46 - 49.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Раздел, глава</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Малый, А.И. Введение в законодательство Европейского сообщества [Текст] / Ал. Малый // Институты Европейского союза: учеб</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п</w:t>
      </w:r>
      <w:proofErr w:type="gramEnd"/>
      <w:r w:rsidRPr="00B370D5">
        <w:rPr>
          <w:rFonts w:ascii="Tahoma" w:eastAsia="Times New Roman" w:hAnsi="Tahoma" w:cs="Tahoma"/>
          <w:color w:val="454545"/>
          <w:sz w:val="19"/>
          <w:szCs w:val="19"/>
          <w:lang w:eastAsia="ru-RU"/>
        </w:rPr>
        <w:t xml:space="preserve">особие / Ал. Малый, Дж. Кемпбелл, М. О'Нейл. - Архангельск, 2002. - Разд. 1. - С. 7 - 26.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Глазырин, Б.Э. Автоматизация выполнения отдельных операций в Word 2000 [Текст] / Б.Э. Глазырин // Office 2000</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5 кн. в 1 : самоучитель / Э.М. Берлинер, И.Б. Глазырина, Б.Э. Глазырин. - 2-е изд., перераб. - М, 2002. - Гл. 14. - С. 281 - 298. </w:t>
      </w:r>
    </w:p>
    <w:p w:rsidR="00B370D5" w:rsidRPr="00664066" w:rsidRDefault="00B370D5" w:rsidP="00664066">
      <w:pPr>
        <w:spacing w:after="0" w:line="240" w:lineRule="auto"/>
        <w:ind w:firstLine="709"/>
        <w:jc w:val="center"/>
        <w:rPr>
          <w:rFonts w:ascii="Tahoma" w:eastAsia="Times New Roman" w:hAnsi="Tahoma" w:cs="Tahoma"/>
          <w:b/>
          <w:color w:val="454545"/>
          <w:sz w:val="19"/>
          <w:szCs w:val="19"/>
          <w:lang w:eastAsia="ru-RU"/>
        </w:rPr>
      </w:pPr>
      <w:r w:rsidRPr="00664066">
        <w:rPr>
          <w:rFonts w:ascii="Tahoma" w:eastAsia="Times New Roman" w:hAnsi="Tahoma" w:cs="Tahoma"/>
          <w:b/>
          <w:color w:val="454545"/>
          <w:sz w:val="19"/>
          <w:szCs w:val="19"/>
          <w:lang w:eastAsia="ru-RU"/>
        </w:rPr>
        <w:t>Рецензии</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Гаврилов, А.В. Как звучит? [Текст] / Андрей Гаврилов</w:t>
      </w:r>
      <w:proofErr w:type="gramStart"/>
      <w:r w:rsidRPr="00B370D5">
        <w:rPr>
          <w:rFonts w:ascii="Tahoma" w:eastAsia="Times New Roman" w:hAnsi="Tahoma" w:cs="Tahoma"/>
          <w:color w:val="454545"/>
          <w:sz w:val="19"/>
          <w:szCs w:val="19"/>
          <w:lang w:eastAsia="ru-RU"/>
        </w:rPr>
        <w:t xml:space="preserve"> // К</w:t>
      </w:r>
      <w:proofErr w:type="gramEnd"/>
      <w:r w:rsidRPr="00B370D5">
        <w:rPr>
          <w:rFonts w:ascii="Tahoma" w:eastAsia="Times New Roman" w:hAnsi="Tahoma" w:cs="Tahoma"/>
          <w:color w:val="454545"/>
          <w:sz w:val="19"/>
          <w:szCs w:val="19"/>
          <w:lang w:eastAsia="ru-RU"/>
        </w:rPr>
        <w:t>н. обозрение. - 2002. - 11 марта (N 10 - 11). - С. 2. - Рец. на кн.: Музыкальный запас. 70-е</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проблемы, портреты, случаи / Т. Чередниченко. - М. : Новое лит</w:t>
      </w:r>
      <w:proofErr w:type="gramStart"/>
      <w:r w:rsidRPr="00B370D5">
        <w:rPr>
          <w:rFonts w:ascii="Tahoma" w:eastAsia="Times New Roman" w:hAnsi="Tahoma" w:cs="Tahoma"/>
          <w:color w:val="454545"/>
          <w:sz w:val="19"/>
          <w:szCs w:val="19"/>
          <w:lang w:eastAsia="ru-RU"/>
        </w:rPr>
        <w:t>.</w:t>
      </w:r>
      <w:proofErr w:type="gramEnd"/>
      <w:r w:rsidRPr="00B370D5">
        <w:rPr>
          <w:rFonts w:ascii="Tahoma" w:eastAsia="Times New Roman" w:hAnsi="Tahoma" w:cs="Tahoma"/>
          <w:color w:val="454545"/>
          <w:sz w:val="19"/>
          <w:szCs w:val="19"/>
          <w:lang w:eastAsia="ru-RU"/>
        </w:rPr>
        <w:t xml:space="preserve"> </w:t>
      </w:r>
      <w:proofErr w:type="gramStart"/>
      <w:r w:rsidRPr="00B370D5">
        <w:rPr>
          <w:rFonts w:ascii="Tahoma" w:eastAsia="Times New Roman" w:hAnsi="Tahoma" w:cs="Tahoma"/>
          <w:color w:val="454545"/>
          <w:sz w:val="19"/>
          <w:szCs w:val="19"/>
          <w:lang w:eastAsia="ru-RU"/>
        </w:rPr>
        <w:t>о</w:t>
      </w:r>
      <w:proofErr w:type="gramEnd"/>
      <w:r w:rsidRPr="00B370D5">
        <w:rPr>
          <w:rFonts w:ascii="Tahoma" w:eastAsia="Times New Roman" w:hAnsi="Tahoma" w:cs="Tahoma"/>
          <w:color w:val="454545"/>
          <w:sz w:val="19"/>
          <w:szCs w:val="19"/>
          <w:lang w:eastAsia="ru-RU"/>
        </w:rPr>
        <w:t xml:space="preserve">бозрение, 2002. - 592 с.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или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Зданович, А.А. Свои и чужие - интриги разведки [Текст] / Александр Зданович. - М.</w:t>
      </w:r>
      <w:proofErr w:type="gramStart"/>
      <w:r w:rsidRPr="00B370D5">
        <w:rPr>
          <w:rFonts w:ascii="Tahoma" w:eastAsia="Times New Roman" w:hAnsi="Tahoma" w:cs="Tahoma"/>
          <w:color w:val="454545"/>
          <w:sz w:val="19"/>
          <w:szCs w:val="19"/>
          <w:lang w:eastAsia="ru-RU"/>
        </w:rPr>
        <w:t xml:space="preserve"> :</w:t>
      </w:r>
      <w:proofErr w:type="gramEnd"/>
      <w:r w:rsidRPr="00B370D5">
        <w:rPr>
          <w:rFonts w:ascii="Tahoma" w:eastAsia="Times New Roman" w:hAnsi="Tahoma" w:cs="Tahoma"/>
          <w:color w:val="454545"/>
          <w:sz w:val="19"/>
          <w:szCs w:val="19"/>
          <w:lang w:eastAsia="ru-RU"/>
        </w:rPr>
        <w:t xml:space="preserve"> ОЛМА-пресс : МассИнформМедиа, 2002. - 317 с. </w:t>
      </w:r>
    </w:p>
    <w:p w:rsidR="00B370D5" w:rsidRPr="00B370D5" w:rsidRDefault="00B370D5" w:rsidP="00664066">
      <w:pPr>
        <w:spacing w:after="0" w:line="240" w:lineRule="auto"/>
        <w:ind w:firstLine="709"/>
        <w:jc w:val="both"/>
        <w:rPr>
          <w:rFonts w:ascii="Tahoma" w:eastAsia="Times New Roman" w:hAnsi="Tahoma" w:cs="Tahoma"/>
          <w:color w:val="454545"/>
          <w:sz w:val="19"/>
          <w:szCs w:val="19"/>
          <w:lang w:eastAsia="ru-RU"/>
        </w:rPr>
      </w:pPr>
      <w:r w:rsidRPr="00B370D5">
        <w:rPr>
          <w:rFonts w:ascii="Tahoma" w:eastAsia="Times New Roman" w:hAnsi="Tahoma" w:cs="Tahoma"/>
          <w:color w:val="454545"/>
          <w:sz w:val="19"/>
          <w:szCs w:val="19"/>
          <w:lang w:eastAsia="ru-RU"/>
        </w:rPr>
        <w:t xml:space="preserve">Рец.: Мильчин, К. На невидимом фронте без перемен // Кн. обозрение. - 2002. - 11 марта (N 10 - 11). - С. 6. </w:t>
      </w:r>
    </w:p>
    <w:p w:rsidR="00D165AE" w:rsidRDefault="00D165AE" w:rsidP="00664066">
      <w:pPr>
        <w:spacing w:after="0" w:line="240" w:lineRule="auto"/>
        <w:ind w:firstLine="709"/>
        <w:jc w:val="both"/>
      </w:pPr>
    </w:p>
    <w:sectPr w:rsidR="00D165AE" w:rsidSect="001210A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D0A"/>
    <w:multiLevelType w:val="multilevel"/>
    <w:tmpl w:val="ACF6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2304D"/>
    <w:multiLevelType w:val="multilevel"/>
    <w:tmpl w:val="5732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C0EA5"/>
    <w:multiLevelType w:val="multilevel"/>
    <w:tmpl w:val="015A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721EF"/>
    <w:multiLevelType w:val="multilevel"/>
    <w:tmpl w:val="F878A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247E3A"/>
    <w:multiLevelType w:val="multilevel"/>
    <w:tmpl w:val="8E6E7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8F3CBC"/>
    <w:multiLevelType w:val="multilevel"/>
    <w:tmpl w:val="5EC4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A5"/>
    <w:rsid w:val="001210A5"/>
    <w:rsid w:val="00664066"/>
    <w:rsid w:val="00B370D5"/>
    <w:rsid w:val="00D1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10A5"/>
    <w:pPr>
      <w:spacing w:after="0" w:line="240" w:lineRule="auto"/>
      <w:outlineLvl w:val="0"/>
    </w:pPr>
    <w:rPr>
      <w:rFonts w:ascii="Tahoma" w:eastAsia="Times New Roman" w:hAnsi="Tahoma" w:cs="Tahoma"/>
      <w:b/>
      <w:bCs/>
      <w:color w:val="678552"/>
      <w:kern w:val="36"/>
      <w:sz w:val="48"/>
      <w:szCs w:val="48"/>
      <w:lang w:eastAsia="ru-RU"/>
    </w:rPr>
  </w:style>
  <w:style w:type="paragraph" w:styleId="2">
    <w:name w:val="heading 2"/>
    <w:basedOn w:val="a"/>
    <w:link w:val="20"/>
    <w:uiPriority w:val="9"/>
    <w:qFormat/>
    <w:rsid w:val="001210A5"/>
    <w:pPr>
      <w:spacing w:after="0" w:line="240" w:lineRule="auto"/>
      <w:outlineLvl w:val="1"/>
    </w:pPr>
    <w:rPr>
      <w:rFonts w:ascii="Tahoma" w:eastAsia="Times New Roman" w:hAnsi="Tahoma" w:cs="Tahoma"/>
      <w:b/>
      <w:bCs/>
      <w:color w:val="678552"/>
      <w:sz w:val="36"/>
      <w:szCs w:val="36"/>
      <w:lang w:eastAsia="ru-RU"/>
    </w:rPr>
  </w:style>
  <w:style w:type="paragraph" w:styleId="3">
    <w:name w:val="heading 3"/>
    <w:basedOn w:val="a"/>
    <w:link w:val="30"/>
    <w:uiPriority w:val="9"/>
    <w:qFormat/>
    <w:rsid w:val="001210A5"/>
    <w:pPr>
      <w:spacing w:after="0" w:line="240" w:lineRule="auto"/>
      <w:outlineLvl w:val="2"/>
    </w:pPr>
    <w:rPr>
      <w:rFonts w:ascii="Tahoma" w:eastAsia="Times New Roman" w:hAnsi="Tahoma" w:cs="Tahoma"/>
      <w:color w:val="FF6600"/>
      <w:sz w:val="30"/>
      <w:szCs w:val="30"/>
      <w:lang w:eastAsia="ru-RU"/>
    </w:rPr>
  </w:style>
  <w:style w:type="paragraph" w:styleId="4">
    <w:name w:val="heading 4"/>
    <w:basedOn w:val="a"/>
    <w:link w:val="40"/>
    <w:uiPriority w:val="9"/>
    <w:qFormat/>
    <w:rsid w:val="001210A5"/>
    <w:pPr>
      <w:spacing w:after="0" w:line="240" w:lineRule="auto"/>
      <w:outlineLvl w:val="3"/>
    </w:pPr>
    <w:rPr>
      <w:rFonts w:ascii="Tahoma" w:eastAsia="Times New Roman" w:hAnsi="Tahoma" w:cs="Tahoma"/>
      <w:color w:val="545454"/>
      <w:sz w:val="30"/>
      <w:szCs w:val="30"/>
      <w:lang w:eastAsia="ru-RU"/>
    </w:rPr>
  </w:style>
  <w:style w:type="paragraph" w:styleId="5">
    <w:name w:val="heading 5"/>
    <w:basedOn w:val="a"/>
    <w:link w:val="50"/>
    <w:uiPriority w:val="9"/>
    <w:qFormat/>
    <w:rsid w:val="001210A5"/>
    <w:pPr>
      <w:spacing w:after="0" w:line="240" w:lineRule="auto"/>
      <w:outlineLvl w:val="4"/>
    </w:pPr>
    <w:rPr>
      <w:rFonts w:ascii="Tahoma" w:eastAsia="Times New Roman" w:hAnsi="Tahoma" w:cs="Tahoma"/>
      <w:color w:val="45628D"/>
      <w:sz w:val="30"/>
      <w:szCs w:val="30"/>
      <w:lang w:eastAsia="ru-RU"/>
    </w:rPr>
  </w:style>
  <w:style w:type="paragraph" w:styleId="6">
    <w:name w:val="heading 6"/>
    <w:basedOn w:val="a"/>
    <w:link w:val="60"/>
    <w:uiPriority w:val="9"/>
    <w:qFormat/>
    <w:rsid w:val="001210A5"/>
    <w:pPr>
      <w:spacing w:after="0" w:line="240" w:lineRule="auto"/>
      <w:outlineLvl w:val="5"/>
    </w:pPr>
    <w:rPr>
      <w:rFonts w:ascii="Tahoma" w:eastAsia="Times New Roman" w:hAnsi="Tahoma" w:cs="Tahoma"/>
      <w:b/>
      <w:bCs/>
      <w:color w:val="45628D"/>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0A5"/>
    <w:rPr>
      <w:rFonts w:ascii="Tahoma" w:eastAsia="Times New Roman" w:hAnsi="Tahoma" w:cs="Tahoma"/>
      <w:b/>
      <w:bCs/>
      <w:color w:val="678552"/>
      <w:kern w:val="36"/>
      <w:sz w:val="48"/>
      <w:szCs w:val="48"/>
      <w:lang w:eastAsia="ru-RU"/>
    </w:rPr>
  </w:style>
  <w:style w:type="character" w:customStyle="1" w:styleId="20">
    <w:name w:val="Заголовок 2 Знак"/>
    <w:basedOn w:val="a0"/>
    <w:link w:val="2"/>
    <w:uiPriority w:val="9"/>
    <w:rsid w:val="001210A5"/>
    <w:rPr>
      <w:rFonts w:ascii="Tahoma" w:eastAsia="Times New Roman" w:hAnsi="Tahoma" w:cs="Tahoma"/>
      <w:b/>
      <w:bCs/>
      <w:color w:val="678552"/>
      <w:sz w:val="36"/>
      <w:szCs w:val="36"/>
      <w:lang w:eastAsia="ru-RU"/>
    </w:rPr>
  </w:style>
  <w:style w:type="character" w:customStyle="1" w:styleId="30">
    <w:name w:val="Заголовок 3 Знак"/>
    <w:basedOn w:val="a0"/>
    <w:link w:val="3"/>
    <w:uiPriority w:val="9"/>
    <w:rsid w:val="001210A5"/>
    <w:rPr>
      <w:rFonts w:ascii="Tahoma" w:eastAsia="Times New Roman" w:hAnsi="Tahoma" w:cs="Tahoma"/>
      <w:color w:val="FF6600"/>
      <w:sz w:val="30"/>
      <w:szCs w:val="30"/>
      <w:lang w:eastAsia="ru-RU"/>
    </w:rPr>
  </w:style>
  <w:style w:type="character" w:customStyle="1" w:styleId="40">
    <w:name w:val="Заголовок 4 Знак"/>
    <w:basedOn w:val="a0"/>
    <w:link w:val="4"/>
    <w:uiPriority w:val="9"/>
    <w:rsid w:val="001210A5"/>
    <w:rPr>
      <w:rFonts w:ascii="Tahoma" w:eastAsia="Times New Roman" w:hAnsi="Tahoma" w:cs="Tahoma"/>
      <w:color w:val="545454"/>
      <w:sz w:val="30"/>
      <w:szCs w:val="30"/>
      <w:lang w:eastAsia="ru-RU"/>
    </w:rPr>
  </w:style>
  <w:style w:type="character" w:customStyle="1" w:styleId="50">
    <w:name w:val="Заголовок 5 Знак"/>
    <w:basedOn w:val="a0"/>
    <w:link w:val="5"/>
    <w:uiPriority w:val="9"/>
    <w:rsid w:val="001210A5"/>
    <w:rPr>
      <w:rFonts w:ascii="Tahoma" w:eastAsia="Times New Roman" w:hAnsi="Tahoma" w:cs="Tahoma"/>
      <w:color w:val="45628D"/>
      <w:sz w:val="30"/>
      <w:szCs w:val="30"/>
      <w:lang w:eastAsia="ru-RU"/>
    </w:rPr>
  </w:style>
  <w:style w:type="character" w:customStyle="1" w:styleId="60">
    <w:name w:val="Заголовок 6 Знак"/>
    <w:basedOn w:val="a0"/>
    <w:link w:val="6"/>
    <w:uiPriority w:val="9"/>
    <w:rsid w:val="001210A5"/>
    <w:rPr>
      <w:rFonts w:ascii="Tahoma" w:eastAsia="Times New Roman" w:hAnsi="Tahoma" w:cs="Tahoma"/>
      <w:b/>
      <w:bCs/>
      <w:color w:val="45628D"/>
      <w:sz w:val="21"/>
      <w:szCs w:val="21"/>
      <w:lang w:eastAsia="ru-RU"/>
    </w:rPr>
  </w:style>
  <w:style w:type="numbering" w:customStyle="1" w:styleId="11">
    <w:name w:val="Нет списка1"/>
    <w:next w:val="a2"/>
    <w:uiPriority w:val="99"/>
    <w:semiHidden/>
    <w:unhideWhenUsed/>
    <w:rsid w:val="001210A5"/>
  </w:style>
  <w:style w:type="character" w:styleId="a3">
    <w:name w:val="Hyperlink"/>
    <w:basedOn w:val="a0"/>
    <w:uiPriority w:val="99"/>
    <w:semiHidden/>
    <w:unhideWhenUsed/>
    <w:rsid w:val="001210A5"/>
    <w:rPr>
      <w:color w:val="45628D"/>
      <w:u w:val="single"/>
    </w:rPr>
  </w:style>
  <w:style w:type="character" w:styleId="a4">
    <w:name w:val="FollowedHyperlink"/>
    <w:basedOn w:val="a0"/>
    <w:uiPriority w:val="99"/>
    <w:semiHidden/>
    <w:unhideWhenUsed/>
    <w:rsid w:val="001210A5"/>
    <w:rPr>
      <w:color w:val="45628D"/>
      <w:u w:val="single"/>
    </w:rPr>
  </w:style>
  <w:style w:type="paragraph" w:customStyle="1" w:styleId="color0">
    <w:name w:val="color_0"/>
    <w:basedOn w:val="a"/>
    <w:rsid w:val="001210A5"/>
    <w:pPr>
      <w:shd w:val="clear" w:color="auto" w:fill="E5E5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1">
    <w:name w:val="color_1"/>
    <w:basedOn w:val="a"/>
    <w:rsid w:val="001210A5"/>
    <w:pPr>
      <w:shd w:val="clear" w:color="auto" w:fill="54545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2">
    <w:name w:val="color_2"/>
    <w:basedOn w:val="a"/>
    <w:rsid w:val="001210A5"/>
    <w:pPr>
      <w:shd w:val="clear" w:color="auto" w:fill="FFA8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3">
    <w:name w:val="color_3"/>
    <w:basedOn w:val="a"/>
    <w:rsid w:val="001210A5"/>
    <w:pPr>
      <w:shd w:val="clear" w:color="auto" w:fill="3A85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4">
    <w:name w:val="color_4"/>
    <w:basedOn w:val="a"/>
    <w:rsid w:val="001210A5"/>
    <w:pPr>
      <w:shd w:val="clear" w:color="auto" w:fill="5FA64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5">
    <w:name w:val="color_5"/>
    <w:basedOn w:val="a"/>
    <w:rsid w:val="001210A5"/>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
    <w:name w:val="border"/>
    <w:basedOn w:val="a"/>
    <w:rsid w:val="001210A5"/>
    <w:pPr>
      <w:pBdr>
        <w:top w:val="single" w:sz="6" w:space="6" w:color="E5E5E5"/>
        <w:left w:val="single" w:sz="6" w:space="9" w:color="E5E5E5"/>
        <w:bottom w:val="single" w:sz="6" w:space="9" w:color="E5E5E5"/>
        <w:right w:val="single" w:sz="6" w:space="9"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0">
    <w:name w:val="border_0"/>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ange">
    <w:name w:val="f_orange"/>
    <w:basedOn w:val="a"/>
    <w:rsid w:val="001210A5"/>
    <w:pPr>
      <w:spacing w:before="100" w:beforeAutospacing="1" w:after="100" w:afterAutospacing="1" w:line="240" w:lineRule="auto"/>
    </w:pPr>
    <w:rPr>
      <w:rFonts w:ascii="Arial" w:eastAsia="Times New Roman" w:hAnsi="Arial" w:cs="Arial"/>
      <w:color w:val="FFFFFF"/>
      <w:sz w:val="18"/>
      <w:szCs w:val="18"/>
      <w:lang w:eastAsia="ru-RU"/>
    </w:rPr>
  </w:style>
  <w:style w:type="paragraph" w:customStyle="1" w:styleId="fwhite">
    <w:name w:val="f_white"/>
    <w:basedOn w:val="a"/>
    <w:rsid w:val="001210A5"/>
    <w:pPr>
      <w:spacing w:before="100" w:beforeAutospacing="1" w:after="100" w:afterAutospacing="1" w:line="240" w:lineRule="auto"/>
    </w:pPr>
    <w:rPr>
      <w:rFonts w:ascii="Tahoma" w:eastAsia="Times New Roman" w:hAnsi="Tahoma" w:cs="Tahoma"/>
      <w:color w:val="545454"/>
      <w:sz w:val="17"/>
      <w:szCs w:val="17"/>
      <w:lang w:eastAsia="ru-RU"/>
    </w:rPr>
  </w:style>
  <w:style w:type="paragraph" w:customStyle="1" w:styleId="arial">
    <w:name w:val="arial"/>
    <w:basedOn w:val="a"/>
    <w:rsid w:val="001210A5"/>
    <w:pPr>
      <w:spacing w:before="100" w:beforeAutospacing="1" w:after="100" w:afterAutospacing="1" w:line="240" w:lineRule="auto"/>
    </w:pPr>
    <w:rPr>
      <w:rFonts w:ascii="Arial" w:eastAsia="Times New Roman" w:hAnsi="Arial" w:cs="Arial"/>
      <w:sz w:val="18"/>
      <w:szCs w:val="18"/>
      <w:lang w:eastAsia="ru-RU"/>
    </w:rPr>
  </w:style>
  <w:style w:type="paragraph" w:customStyle="1" w:styleId="comment">
    <w:name w:val="comment"/>
    <w:basedOn w:val="a"/>
    <w:rsid w:val="001210A5"/>
    <w:pPr>
      <w:spacing w:before="100" w:beforeAutospacing="1" w:after="100" w:afterAutospacing="1" w:line="264" w:lineRule="auto"/>
    </w:pPr>
    <w:rPr>
      <w:rFonts w:ascii="Arial" w:eastAsia="Times New Roman" w:hAnsi="Arial" w:cs="Arial"/>
      <w:color w:val="6F6F6F"/>
      <w:sz w:val="17"/>
      <w:szCs w:val="17"/>
      <w:lang w:eastAsia="ru-RU"/>
    </w:rPr>
  </w:style>
  <w:style w:type="paragraph" w:customStyle="1" w:styleId="title">
    <w:name w:val="title"/>
    <w:basedOn w:val="a"/>
    <w:rsid w:val="001210A5"/>
    <w:pPr>
      <w:spacing w:before="75" w:after="75" w:line="228" w:lineRule="auto"/>
    </w:pPr>
    <w:rPr>
      <w:rFonts w:ascii="Times New Roman" w:eastAsia="Times New Roman" w:hAnsi="Times New Roman" w:cs="Times New Roman"/>
      <w:color w:val="6F6F6F"/>
      <w:sz w:val="24"/>
      <w:szCs w:val="24"/>
      <w:lang w:eastAsia="ru-RU"/>
    </w:rPr>
  </w:style>
  <w:style w:type="paragraph" w:customStyle="1" w:styleId="xbutton">
    <w:name w:val="xbutton"/>
    <w:basedOn w:val="a"/>
    <w:rsid w:val="001210A5"/>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bg">
    <w:name w:val="bg"/>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2">
    <w:name w:val="bg2"/>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ep">
    <w:name w:val="no-rep"/>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t">
    <w:name w:val="news_dt"/>
    <w:basedOn w:val="a"/>
    <w:rsid w:val="001210A5"/>
    <w:pPr>
      <w:spacing w:after="0" w:line="240" w:lineRule="auto"/>
    </w:pPr>
    <w:rPr>
      <w:rFonts w:ascii="Arial" w:eastAsia="Times New Roman" w:hAnsi="Arial" w:cs="Arial"/>
      <w:color w:val="336600"/>
      <w:sz w:val="24"/>
      <w:szCs w:val="24"/>
      <w:lang w:eastAsia="ru-RU"/>
    </w:rPr>
  </w:style>
  <w:style w:type="paragraph" w:customStyle="1" w:styleId="news">
    <w:name w:val="news"/>
    <w:basedOn w:val="a"/>
    <w:rsid w:val="001210A5"/>
    <w:pPr>
      <w:spacing w:after="0" w:line="240" w:lineRule="auto"/>
    </w:pPr>
    <w:rPr>
      <w:rFonts w:ascii="Arial" w:eastAsia="Times New Roman" w:hAnsi="Arial" w:cs="Arial"/>
      <w:sz w:val="24"/>
      <w:szCs w:val="24"/>
      <w:lang w:eastAsia="ru-RU"/>
    </w:rPr>
  </w:style>
  <w:style w:type="paragraph" w:customStyle="1" w:styleId="mnbot">
    <w:name w:val="mn_bot"/>
    <w:basedOn w:val="a"/>
    <w:rsid w:val="001210A5"/>
    <w:pPr>
      <w:spacing w:before="100" w:beforeAutospacing="1" w:after="100" w:afterAutospacing="1" w:line="255" w:lineRule="atLeast"/>
      <w:jc w:val="center"/>
    </w:pPr>
    <w:rPr>
      <w:rFonts w:ascii="Times New Roman" w:eastAsia="Times New Roman" w:hAnsi="Times New Roman" w:cs="Times New Roman"/>
      <w:color w:val="FFFFFF"/>
      <w:sz w:val="24"/>
      <w:szCs w:val="24"/>
      <w:u w:val="single"/>
      <w:lang w:eastAsia="ru-RU"/>
    </w:rPr>
  </w:style>
  <w:style w:type="paragraph" w:customStyle="1" w:styleId="mnbota">
    <w:name w:val="mn_bot_a"/>
    <w:basedOn w:val="a"/>
    <w:rsid w:val="001210A5"/>
    <w:pPr>
      <w:spacing w:before="100" w:beforeAutospacing="1" w:after="100" w:afterAutospacing="1" w:line="255" w:lineRule="atLeast"/>
      <w:jc w:val="center"/>
    </w:pPr>
    <w:rPr>
      <w:rFonts w:ascii="Times New Roman" w:eastAsia="Times New Roman" w:hAnsi="Times New Roman" w:cs="Times New Roman"/>
      <w:b/>
      <w:bCs/>
      <w:color w:val="FFFFFF"/>
      <w:sz w:val="24"/>
      <w:szCs w:val="24"/>
      <w:lang w:eastAsia="ru-RU"/>
    </w:rPr>
  </w:style>
  <w:style w:type="paragraph" w:customStyle="1" w:styleId="brieftitul">
    <w:name w:val="brief_titul"/>
    <w:basedOn w:val="a"/>
    <w:rsid w:val="001210A5"/>
    <w:pPr>
      <w:spacing w:after="0" w:line="240" w:lineRule="auto"/>
    </w:pPr>
    <w:rPr>
      <w:rFonts w:ascii="Times New Roman" w:eastAsia="Times New Roman" w:hAnsi="Times New Roman" w:cs="Times New Roman"/>
      <w:color w:val="FF7100"/>
      <w:sz w:val="23"/>
      <w:szCs w:val="23"/>
      <w:lang w:eastAsia="ru-RU"/>
    </w:rPr>
  </w:style>
  <w:style w:type="paragraph" w:customStyle="1" w:styleId="cp">
    <w:name w:val="cp"/>
    <w:basedOn w:val="a"/>
    <w:rsid w:val="001210A5"/>
    <w:pPr>
      <w:spacing w:before="100" w:beforeAutospacing="1" w:after="100" w:afterAutospacing="1" w:line="240" w:lineRule="auto"/>
    </w:pPr>
    <w:rPr>
      <w:rFonts w:ascii="Times New Roman" w:eastAsia="Times New Roman" w:hAnsi="Times New Roman" w:cs="Times New Roman"/>
      <w:color w:val="333333"/>
      <w:sz w:val="15"/>
      <w:szCs w:val="15"/>
      <w:lang w:eastAsia="ru-RU"/>
    </w:rPr>
  </w:style>
  <w:style w:type="paragraph" w:customStyle="1" w:styleId="brief">
    <w:name w:val="brief"/>
    <w:basedOn w:val="a"/>
    <w:rsid w:val="001210A5"/>
    <w:pPr>
      <w:spacing w:after="0" w:line="240" w:lineRule="auto"/>
    </w:pPr>
    <w:rPr>
      <w:rFonts w:ascii="Times New Roman" w:eastAsia="Times New Roman" w:hAnsi="Times New Roman" w:cs="Times New Roman"/>
      <w:color w:val="527A38"/>
      <w:sz w:val="15"/>
      <w:szCs w:val="15"/>
      <w:lang w:eastAsia="ru-RU"/>
    </w:rPr>
  </w:style>
  <w:style w:type="paragraph" w:customStyle="1" w:styleId="briefpg">
    <w:name w:val="brief_pg"/>
    <w:basedOn w:val="a"/>
    <w:rsid w:val="001210A5"/>
    <w:pPr>
      <w:spacing w:after="0" w:line="240" w:lineRule="auto"/>
    </w:pPr>
    <w:rPr>
      <w:rFonts w:ascii="Times New Roman" w:eastAsia="Times New Roman" w:hAnsi="Times New Roman" w:cs="Times New Roman"/>
      <w:sz w:val="24"/>
      <w:szCs w:val="24"/>
      <w:lang w:eastAsia="ru-RU"/>
    </w:rPr>
  </w:style>
  <w:style w:type="paragraph" w:customStyle="1" w:styleId="h4">
    <w:name w:val="h4"/>
    <w:basedOn w:val="a"/>
    <w:rsid w:val="001210A5"/>
    <w:pPr>
      <w:spacing w:after="0" w:line="240" w:lineRule="auto"/>
    </w:pPr>
    <w:rPr>
      <w:rFonts w:ascii="Times New Roman" w:eastAsia="Times New Roman" w:hAnsi="Times New Roman" w:cs="Times New Roman"/>
      <w:color w:val="678552"/>
      <w:sz w:val="26"/>
      <w:szCs w:val="26"/>
      <w:u w:val="single"/>
      <w:lang w:eastAsia="ru-RU"/>
    </w:rPr>
  </w:style>
  <w:style w:type="paragraph" w:customStyle="1" w:styleId="h5">
    <w:name w:val="h5"/>
    <w:basedOn w:val="a"/>
    <w:rsid w:val="001210A5"/>
    <w:pPr>
      <w:spacing w:before="100" w:beforeAutospacing="1" w:after="100" w:afterAutospacing="1" w:line="240" w:lineRule="auto"/>
    </w:pPr>
    <w:rPr>
      <w:rFonts w:ascii="Times New Roman" w:eastAsia="Times New Roman" w:hAnsi="Times New Roman" w:cs="Times New Roman"/>
      <w:color w:val="45628D"/>
      <w:sz w:val="27"/>
      <w:szCs w:val="27"/>
      <w:lang w:eastAsia="ru-RU"/>
    </w:rPr>
  </w:style>
  <w:style w:type="paragraph" w:customStyle="1" w:styleId="tabtitl">
    <w:name w:val="tab_titl"/>
    <w:basedOn w:val="a"/>
    <w:rsid w:val="001210A5"/>
    <w:pPr>
      <w:spacing w:before="100" w:beforeAutospacing="1" w:after="100" w:afterAutospacing="1" w:line="240" w:lineRule="auto"/>
    </w:pPr>
    <w:rPr>
      <w:rFonts w:ascii="Times New Roman" w:eastAsia="Times New Roman" w:hAnsi="Times New Roman" w:cs="Times New Roman"/>
      <w:b/>
      <w:bCs/>
      <w:color w:val="45628D"/>
      <w:sz w:val="18"/>
      <w:szCs w:val="18"/>
      <w:lang w:eastAsia="ru-RU"/>
    </w:rPr>
  </w:style>
  <w:style w:type="paragraph" w:customStyle="1" w:styleId="analog">
    <w:name w:val="analog"/>
    <w:basedOn w:val="a"/>
    <w:rsid w:val="001210A5"/>
    <w:pPr>
      <w:spacing w:after="0" w:line="240" w:lineRule="auto"/>
    </w:pPr>
    <w:rPr>
      <w:rFonts w:ascii="Times New Roman" w:eastAsia="Times New Roman" w:hAnsi="Times New Roman" w:cs="Times New Roman"/>
      <w:b/>
      <w:bCs/>
      <w:color w:val="204710"/>
      <w:sz w:val="24"/>
      <w:szCs w:val="24"/>
      <w:lang w:eastAsia="ru-RU"/>
    </w:rPr>
  </w:style>
  <w:style w:type="paragraph" w:customStyle="1" w:styleId="red">
    <w:name w:val="red"/>
    <w:basedOn w:val="a"/>
    <w:rsid w:val="001210A5"/>
    <w:pPr>
      <w:spacing w:before="100" w:beforeAutospacing="1" w:after="100" w:afterAutospacing="1" w:line="240" w:lineRule="auto"/>
    </w:pPr>
    <w:rPr>
      <w:rFonts w:ascii="Times New Roman" w:eastAsia="Times New Roman" w:hAnsi="Times New Roman" w:cs="Times New Roman"/>
      <w:b/>
      <w:bCs/>
      <w:color w:val="FF6600"/>
      <w:sz w:val="18"/>
      <w:szCs w:val="18"/>
      <w:lang w:eastAsia="ru-RU"/>
    </w:rPr>
  </w:style>
  <w:style w:type="paragraph" w:customStyle="1" w:styleId="srch">
    <w:name w:val="srch"/>
    <w:basedOn w:val="a"/>
    <w:rsid w:val="001210A5"/>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cart">
    <w:name w:val="cart"/>
    <w:basedOn w:val="a"/>
    <w:rsid w:val="001210A5"/>
    <w:pPr>
      <w:spacing w:before="100" w:beforeAutospacing="1" w:after="100" w:afterAutospacing="1" w:line="240" w:lineRule="auto"/>
    </w:pPr>
    <w:rPr>
      <w:rFonts w:ascii="Times New Roman" w:eastAsia="Times New Roman" w:hAnsi="Times New Roman" w:cs="Times New Roman"/>
      <w:b/>
      <w:bCs/>
      <w:color w:val="FFFFFF"/>
      <w:sz w:val="24"/>
      <w:szCs w:val="24"/>
      <w:u w:val="single"/>
      <w:lang w:eastAsia="ru-RU"/>
    </w:rPr>
  </w:style>
  <w:style w:type="paragraph" w:customStyle="1" w:styleId="srchbg">
    <w:name w:val="srch_bg"/>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
    <w:name w:val="reg"/>
    <w:basedOn w:val="a"/>
    <w:rsid w:val="001210A5"/>
    <w:pPr>
      <w:spacing w:before="100" w:beforeAutospacing="1" w:after="100" w:afterAutospacing="1" w:line="240" w:lineRule="auto"/>
    </w:pPr>
    <w:rPr>
      <w:rFonts w:ascii="Times New Roman" w:eastAsia="Times New Roman" w:hAnsi="Times New Roman" w:cs="Times New Roman"/>
      <w:b/>
      <w:bCs/>
      <w:color w:val="45628D"/>
      <w:sz w:val="24"/>
      <w:szCs w:val="24"/>
      <w:lang w:eastAsia="ru-RU"/>
    </w:rPr>
  </w:style>
  <w:style w:type="paragraph" w:customStyle="1" w:styleId="producer">
    <w:name w:val="producer"/>
    <w:basedOn w:val="a"/>
    <w:rsid w:val="001210A5"/>
    <w:pPr>
      <w:spacing w:before="100" w:beforeAutospacing="1" w:after="100" w:afterAutospacing="1" w:line="240" w:lineRule="auto"/>
    </w:pPr>
    <w:rPr>
      <w:rFonts w:ascii="Times New Roman" w:eastAsia="Times New Roman" w:hAnsi="Times New Roman" w:cs="Times New Roman"/>
      <w:b/>
      <w:bCs/>
      <w:color w:val="45628D"/>
      <w:sz w:val="17"/>
      <w:szCs w:val="17"/>
      <w:lang w:eastAsia="ru-RU"/>
    </w:rPr>
  </w:style>
  <w:style w:type="paragraph" w:customStyle="1" w:styleId="inp">
    <w:name w:val="inp"/>
    <w:basedOn w:val="a"/>
    <w:rsid w:val="001210A5"/>
    <w:pPr>
      <w:pBdr>
        <w:top w:val="single" w:sz="6" w:space="0" w:color="7AB866"/>
        <w:left w:val="single" w:sz="6" w:space="0" w:color="7AB866"/>
        <w:bottom w:val="single" w:sz="6" w:space="0" w:color="7AB866"/>
        <w:right w:val="single" w:sz="6" w:space="0" w:color="7AB866"/>
      </w:pBdr>
      <w:spacing w:before="100" w:beforeAutospacing="1" w:after="100" w:afterAutospacing="1" w:line="240" w:lineRule="auto"/>
    </w:pPr>
    <w:rPr>
      <w:rFonts w:ascii="Arial" w:eastAsia="Times New Roman" w:hAnsi="Arial" w:cs="Arial"/>
      <w:sz w:val="24"/>
      <w:szCs w:val="24"/>
      <w:lang w:eastAsia="ru-RU"/>
    </w:rPr>
  </w:style>
  <w:style w:type="paragraph" w:customStyle="1" w:styleId="filedtext">
    <w:name w:val="filed_text"/>
    <w:basedOn w:val="a"/>
    <w:rsid w:val="001210A5"/>
    <w:pPr>
      <w:pBdr>
        <w:top w:val="single" w:sz="6" w:space="0" w:color="7AB866"/>
        <w:left w:val="single" w:sz="6" w:space="0" w:color="7AB866"/>
        <w:bottom w:val="single" w:sz="6" w:space="0" w:color="7AB866"/>
        <w:right w:val="single" w:sz="6" w:space="0" w:color="7AB866"/>
      </w:pBdr>
      <w:spacing w:before="100" w:beforeAutospacing="1" w:after="100" w:afterAutospacing="1" w:line="240" w:lineRule="auto"/>
    </w:pPr>
    <w:rPr>
      <w:rFonts w:ascii="Arial" w:eastAsia="Times New Roman" w:hAnsi="Arial" w:cs="Arial"/>
      <w:sz w:val="24"/>
      <w:szCs w:val="24"/>
      <w:lang w:eastAsia="ru-RU"/>
    </w:rPr>
  </w:style>
  <w:style w:type="paragraph" w:customStyle="1" w:styleId="filedselect">
    <w:name w:val="filed_select"/>
    <w:basedOn w:val="a"/>
    <w:rsid w:val="001210A5"/>
    <w:pPr>
      <w:pBdr>
        <w:top w:val="single" w:sz="6" w:space="0" w:color="7AB866"/>
        <w:left w:val="single" w:sz="6" w:space="0" w:color="7AB866"/>
        <w:bottom w:val="single" w:sz="6" w:space="0" w:color="7AB866"/>
        <w:right w:val="single" w:sz="6" w:space="0" w:color="7AB866"/>
      </w:pBdr>
      <w:spacing w:before="100" w:beforeAutospacing="1" w:after="100" w:afterAutospacing="1" w:line="240" w:lineRule="auto"/>
    </w:pPr>
    <w:rPr>
      <w:rFonts w:ascii="Arial" w:eastAsia="Times New Roman" w:hAnsi="Arial" w:cs="Arial"/>
      <w:sz w:val="24"/>
      <w:szCs w:val="24"/>
      <w:lang w:eastAsia="ru-RU"/>
    </w:rPr>
  </w:style>
  <w:style w:type="paragraph" w:customStyle="1" w:styleId="filedtextarea">
    <w:name w:val="filed_textarea"/>
    <w:basedOn w:val="a"/>
    <w:rsid w:val="001210A5"/>
    <w:pPr>
      <w:pBdr>
        <w:top w:val="single" w:sz="6" w:space="0" w:color="7AB866"/>
        <w:left w:val="single" w:sz="6" w:space="0" w:color="7AB866"/>
        <w:bottom w:val="single" w:sz="6" w:space="0" w:color="7AB866"/>
        <w:right w:val="single" w:sz="6" w:space="0" w:color="7AB866"/>
      </w:pBdr>
      <w:spacing w:before="100" w:beforeAutospacing="1" w:after="100" w:afterAutospacing="1" w:line="240" w:lineRule="auto"/>
    </w:pPr>
    <w:rPr>
      <w:rFonts w:ascii="Arial" w:eastAsia="Times New Roman" w:hAnsi="Arial" w:cs="Arial"/>
      <w:sz w:val="24"/>
      <w:szCs w:val="24"/>
      <w:lang w:eastAsia="ru-RU"/>
    </w:rPr>
  </w:style>
  <w:style w:type="paragraph" w:customStyle="1" w:styleId="green">
    <w:name w:val="green"/>
    <w:basedOn w:val="a"/>
    <w:rsid w:val="001210A5"/>
    <w:pPr>
      <w:spacing w:before="100" w:beforeAutospacing="1" w:after="100" w:afterAutospacing="1" w:line="240" w:lineRule="auto"/>
    </w:pPr>
    <w:rPr>
      <w:rFonts w:ascii="Times New Roman" w:eastAsia="Times New Roman" w:hAnsi="Times New Roman" w:cs="Times New Roman"/>
      <w:color w:val="003300"/>
      <w:sz w:val="17"/>
      <w:szCs w:val="17"/>
      <w:lang w:eastAsia="ru-RU"/>
    </w:rPr>
  </w:style>
  <w:style w:type="paragraph" w:customStyle="1" w:styleId="green2">
    <w:name w:val="green2"/>
    <w:basedOn w:val="a"/>
    <w:rsid w:val="001210A5"/>
    <w:pPr>
      <w:spacing w:before="100" w:beforeAutospacing="1" w:after="100" w:afterAutospacing="1" w:line="240" w:lineRule="auto"/>
    </w:pPr>
    <w:rPr>
      <w:rFonts w:ascii="Times New Roman" w:eastAsia="Times New Roman" w:hAnsi="Times New Roman" w:cs="Times New Roman"/>
      <w:color w:val="336633"/>
      <w:sz w:val="17"/>
      <w:szCs w:val="17"/>
      <w:lang w:eastAsia="ru-RU"/>
    </w:rPr>
  </w:style>
  <w:style w:type="paragraph" w:customStyle="1" w:styleId="zoom">
    <w:name w:val="zoom"/>
    <w:basedOn w:val="a"/>
    <w:rsid w:val="001210A5"/>
    <w:pPr>
      <w:spacing w:after="0" w:line="240" w:lineRule="auto"/>
    </w:pPr>
    <w:rPr>
      <w:rFonts w:ascii="Times New Roman" w:eastAsia="Times New Roman" w:hAnsi="Times New Roman" w:cs="Times New Roman"/>
      <w:sz w:val="24"/>
      <w:szCs w:val="24"/>
      <w:lang w:eastAsia="ru-RU"/>
    </w:rPr>
  </w:style>
  <w:style w:type="paragraph" w:customStyle="1" w:styleId="bgsystem">
    <w:name w:val="bg_system"/>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
    <w:name w:val="nav"/>
    <w:basedOn w:val="a"/>
    <w:rsid w:val="001210A5"/>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navtitle">
    <w:name w:val="nav_title"/>
    <w:basedOn w:val="a"/>
    <w:rsid w:val="001210A5"/>
    <w:pPr>
      <w:spacing w:before="100" w:beforeAutospacing="1" w:after="100" w:afterAutospacing="1" w:line="240" w:lineRule="auto"/>
    </w:pPr>
    <w:rPr>
      <w:rFonts w:ascii="Verdana" w:eastAsia="Times New Roman" w:hAnsi="Verdana" w:cs="Times New Roman"/>
      <w:b/>
      <w:bCs/>
      <w:color w:val="545454"/>
      <w:sz w:val="17"/>
      <w:szCs w:val="17"/>
      <w:u w:val="single"/>
      <w:lang w:eastAsia="ru-RU"/>
    </w:rPr>
  </w:style>
  <w:style w:type="paragraph" w:customStyle="1" w:styleId="sel">
    <w:name w:val="sel"/>
    <w:basedOn w:val="a"/>
    <w:rsid w:val="001210A5"/>
    <w:pPr>
      <w:spacing w:before="100" w:beforeAutospacing="1" w:after="100" w:afterAutospacing="1" w:line="240" w:lineRule="auto"/>
    </w:pPr>
    <w:rPr>
      <w:rFonts w:ascii="Times New Roman" w:eastAsia="Times New Roman" w:hAnsi="Times New Roman" w:cs="Times New Roman"/>
      <w:color w:val="45628D"/>
      <w:sz w:val="24"/>
      <w:szCs w:val="24"/>
      <w:lang w:eastAsia="ru-RU"/>
    </w:rPr>
  </w:style>
  <w:style w:type="paragraph" w:customStyle="1" w:styleId="cat">
    <w:name w:val="cat"/>
    <w:basedOn w:val="a"/>
    <w:rsid w:val="001210A5"/>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bggreen">
    <w:name w:val="bg_green"/>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bg">
    <w:name w:val="it_bg"/>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
    <w:name w:val="ind"/>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a">
    <w:name w:val="ind_a"/>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menu">
    <w:name w:val="bg_menu"/>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lcom">
    <w:name w:val="welcom"/>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footer">
    <w:name w:val="mn_footer"/>
    <w:basedOn w:val="a"/>
    <w:rsid w:val="001210A5"/>
    <w:pPr>
      <w:spacing w:before="100" w:beforeAutospacing="1" w:after="100" w:afterAutospacing="1" w:line="255" w:lineRule="atLeast"/>
      <w:jc w:val="center"/>
    </w:pPr>
    <w:rPr>
      <w:rFonts w:ascii="Times New Roman" w:eastAsia="Times New Roman" w:hAnsi="Times New Roman" w:cs="Times New Roman"/>
      <w:color w:val="FFFFFF"/>
      <w:sz w:val="24"/>
      <w:szCs w:val="24"/>
      <w:u w:val="single"/>
      <w:lang w:eastAsia="ru-RU"/>
    </w:rPr>
  </w:style>
  <w:style w:type="paragraph" w:customStyle="1" w:styleId="newstitle">
    <w:name w:val="newstitle"/>
    <w:basedOn w:val="a"/>
    <w:rsid w:val="001210A5"/>
    <w:pPr>
      <w:spacing w:after="0" w:line="240" w:lineRule="auto"/>
    </w:pPr>
    <w:rPr>
      <w:rFonts w:ascii="Times New Roman" w:eastAsia="Times New Roman" w:hAnsi="Times New Roman" w:cs="Times New Roman"/>
      <w:color w:val="45628D"/>
      <w:sz w:val="18"/>
      <w:szCs w:val="18"/>
      <w:lang w:eastAsia="ru-RU"/>
    </w:rPr>
  </w:style>
  <w:style w:type="paragraph" w:customStyle="1" w:styleId="header">
    <w:name w:val="header"/>
    <w:basedOn w:val="a"/>
    <w:rsid w:val="001210A5"/>
    <w:pPr>
      <w:spacing w:before="100" w:beforeAutospacing="1" w:after="100" w:afterAutospacing="1" w:line="240" w:lineRule="auto"/>
    </w:pPr>
    <w:rPr>
      <w:rFonts w:ascii="Verdana" w:eastAsia="Times New Roman" w:hAnsi="Verdana" w:cs="Times New Roman"/>
      <w:b/>
      <w:bCs/>
      <w:color w:val="999999"/>
      <w:sz w:val="15"/>
      <w:szCs w:val="15"/>
      <w:lang w:eastAsia="ru-RU"/>
    </w:rPr>
  </w:style>
  <w:style w:type="paragraph" w:styleId="a5">
    <w:name w:val="Normal (Web)"/>
    <w:basedOn w:val="a"/>
    <w:uiPriority w:val="99"/>
    <w:unhideWhenUsed/>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210A5"/>
    <w:rPr>
      <w:i/>
      <w:iCs/>
    </w:rPr>
  </w:style>
  <w:style w:type="character" w:styleId="a7">
    <w:name w:val="Strong"/>
    <w:basedOn w:val="a0"/>
    <w:uiPriority w:val="22"/>
    <w:qFormat/>
    <w:rsid w:val="001210A5"/>
    <w:rPr>
      <w:b/>
      <w:bCs/>
    </w:rPr>
  </w:style>
  <w:style w:type="numbering" w:customStyle="1" w:styleId="21">
    <w:name w:val="Нет списка2"/>
    <w:next w:val="a2"/>
    <w:uiPriority w:val="99"/>
    <w:semiHidden/>
    <w:unhideWhenUsed/>
    <w:rsid w:val="00B370D5"/>
  </w:style>
  <w:style w:type="character" w:styleId="HTML">
    <w:name w:val="HTML Code"/>
    <w:basedOn w:val="a0"/>
    <w:uiPriority w:val="99"/>
    <w:semiHidden/>
    <w:unhideWhenUsed/>
    <w:rsid w:val="00B370D5"/>
    <w:rPr>
      <w:rFonts w:ascii="Arial" w:eastAsia="Times New Roman" w:hAnsi="Arial" w:cs="Arial" w:hint="default"/>
      <w:b w:val="0"/>
      <w:bCs w:val="0"/>
      <w:vanish w:val="0"/>
      <w:webHidden w:val="0"/>
      <w:sz w:val="24"/>
      <w:szCs w:val="24"/>
      <w:bdr w:val="single" w:sz="6" w:space="18" w:color="C4C4C3" w:frame="1"/>
      <w:shd w:val="clear" w:color="auto" w:fill="F9F9F3"/>
      <w:specVanish w:val="0"/>
    </w:rPr>
  </w:style>
  <w:style w:type="paragraph" w:customStyle="1" w:styleId="bx-core-waitwindow">
    <w:name w:val="bx-core-waitwindow"/>
    <w:basedOn w:val="a"/>
    <w:rsid w:val="00B370D5"/>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line="240" w:lineRule="auto"/>
      <w:jc w:val="center"/>
    </w:pPr>
    <w:rPr>
      <w:rFonts w:ascii="Verdana" w:eastAsia="Times New Roman" w:hAnsi="Verdana" w:cs="Times New Roman"/>
      <w:color w:val="000000"/>
      <w:sz w:val="17"/>
      <w:szCs w:val="17"/>
      <w:lang w:eastAsia="ru-RU"/>
    </w:rPr>
  </w:style>
  <w:style w:type="paragraph" w:customStyle="1" w:styleId="bx-session-message">
    <w:name w:val="bx-session-message"/>
    <w:basedOn w:val="a"/>
    <w:rsid w:val="00B370D5"/>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bx-panel-tooltip">
    <w:name w:val="bx-panel-tooltip"/>
    <w:basedOn w:val="a"/>
    <w:rsid w:val="00B370D5"/>
    <w:pPr>
      <w:pBdr>
        <w:top w:val="single" w:sz="6" w:space="0" w:color="A2A6AD"/>
        <w:left w:val="single" w:sz="6" w:space="0" w:color="989CA1"/>
        <w:bottom w:val="single" w:sz="6" w:space="0" w:color="8E9398"/>
        <w:right w:val="single" w:sz="6" w:space="0" w:color="989CA1"/>
      </w:pBdr>
      <w:shd w:val="clear" w:color="auto" w:fill="D0DBDD"/>
      <w:spacing w:after="0" w:line="240" w:lineRule="auto"/>
      <w:textAlignment w:val="baseline"/>
    </w:pPr>
    <w:rPr>
      <w:rFonts w:ascii="Times New Roman" w:eastAsia="Times New Roman" w:hAnsi="Times New Roman" w:cs="Times New Roman"/>
      <w:sz w:val="24"/>
      <w:szCs w:val="24"/>
      <w:lang w:eastAsia="ru-RU"/>
    </w:rPr>
  </w:style>
  <w:style w:type="paragraph" w:customStyle="1" w:styleId="bx-clear">
    <w:name w:val="bx-clear"/>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time">
    <w:name w:val="news-date-time"/>
    <w:basedOn w:val="a"/>
    <w:rsid w:val="00B370D5"/>
    <w:pPr>
      <w:spacing w:before="100" w:beforeAutospacing="1" w:after="100" w:afterAutospacing="1" w:line="240" w:lineRule="auto"/>
    </w:pPr>
    <w:rPr>
      <w:rFonts w:ascii="Times New Roman" w:eastAsia="Times New Roman" w:hAnsi="Times New Roman" w:cs="Times New Roman"/>
      <w:color w:val="858585"/>
      <w:sz w:val="24"/>
      <w:szCs w:val="24"/>
      <w:lang w:eastAsia="ru-RU"/>
    </w:rPr>
  </w:style>
  <w:style w:type="paragraph" w:customStyle="1" w:styleId="bl">
    <w:name w:val="bl"/>
    <w:basedOn w:val="a"/>
    <w:rsid w:val="00B370D5"/>
    <w:pPr>
      <w:shd w:val="clear" w:color="auto" w:fill="E5E5D8"/>
      <w:spacing w:before="100" w:beforeAutospacing="1" w:after="60" w:line="240" w:lineRule="auto"/>
    </w:pPr>
    <w:rPr>
      <w:rFonts w:ascii="Times New Roman" w:eastAsia="Times New Roman" w:hAnsi="Times New Roman" w:cs="Times New Roman"/>
      <w:sz w:val="24"/>
      <w:szCs w:val="24"/>
      <w:lang w:eastAsia="ru-RU"/>
    </w:rPr>
  </w:style>
  <w:style w:type="paragraph" w:customStyle="1" w:styleId="br">
    <w:name w:val="br"/>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B370D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formation-block">
    <w:name w:val="information-block"/>
    <w:basedOn w:val="a"/>
    <w:rsid w:val="00B370D5"/>
    <w:pPr>
      <w:shd w:val="clear" w:color="auto" w:fill="F5F5ED"/>
      <w:spacing w:before="100" w:beforeAutospacing="1" w:after="100" w:afterAutospacing="1" w:line="240" w:lineRule="auto"/>
      <w:ind w:left="75" w:right="75"/>
    </w:pPr>
    <w:rPr>
      <w:rFonts w:ascii="Times New Roman" w:eastAsia="Times New Roman" w:hAnsi="Times New Roman" w:cs="Times New Roman"/>
      <w:color w:val="494947"/>
      <w:lang w:eastAsia="ru-RU"/>
    </w:rPr>
  </w:style>
  <w:style w:type="paragraph" w:customStyle="1" w:styleId="information-block-head">
    <w:name w:val="information-block-head"/>
    <w:basedOn w:val="a"/>
    <w:rsid w:val="00B370D5"/>
    <w:pPr>
      <w:spacing w:before="100" w:beforeAutospacing="1" w:after="60" w:line="240" w:lineRule="auto"/>
    </w:pPr>
    <w:rPr>
      <w:rFonts w:ascii="Times New Roman" w:eastAsia="Times New Roman" w:hAnsi="Times New Roman" w:cs="Times New Roman"/>
      <w:b/>
      <w:bCs/>
      <w:color w:val="335172"/>
      <w:sz w:val="26"/>
      <w:szCs w:val="26"/>
      <w:lang w:eastAsia="ru-RU"/>
    </w:rPr>
  </w:style>
  <w:style w:type="paragraph" w:customStyle="1" w:styleId="information-block-body">
    <w:name w:val="information-block-body"/>
    <w:basedOn w:val="a"/>
    <w:rsid w:val="00B370D5"/>
    <w:pPr>
      <w:spacing w:before="100" w:beforeAutospacing="1" w:after="100" w:afterAutospacing="1" w:line="240" w:lineRule="auto"/>
    </w:pPr>
    <w:rPr>
      <w:rFonts w:ascii="Times New Roman" w:eastAsia="Times New Roman" w:hAnsi="Times New Roman" w:cs="Times New Roman"/>
      <w:color w:val="494947"/>
      <w:sz w:val="24"/>
      <w:szCs w:val="24"/>
      <w:lang w:eastAsia="ru-RU"/>
    </w:rPr>
  </w:style>
  <w:style w:type="paragraph" w:customStyle="1" w:styleId="table-border-color">
    <w:name w:val="table-border-color"/>
    <w:basedOn w:val="a"/>
    <w:rsid w:val="00B370D5"/>
    <w:pPr>
      <w:shd w:val="clear" w:color="auto" w:fill="8E8E8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shadow">
    <w:name w:val="right-shadow"/>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box">
    <w:name w:val="footer-box"/>
    <w:basedOn w:val="a"/>
    <w:rsid w:val="00B370D5"/>
    <w:pPr>
      <w:pBdr>
        <w:top w:val="single" w:sz="6" w:space="8" w:color="D9D9D9"/>
      </w:pBdr>
      <w:spacing w:before="100" w:beforeAutospacing="1" w:after="100" w:afterAutospacing="1" w:line="240" w:lineRule="auto"/>
      <w:ind w:right="45"/>
    </w:pPr>
    <w:rPr>
      <w:rFonts w:ascii="Times New Roman" w:eastAsia="Times New Roman" w:hAnsi="Times New Roman" w:cs="Times New Roman"/>
      <w:sz w:val="24"/>
      <w:szCs w:val="24"/>
      <w:lang w:eastAsia="ru-RU"/>
    </w:rPr>
  </w:style>
  <w:style w:type="paragraph" w:customStyle="1" w:styleId="table-bottom-corner">
    <w:name w:val="table-bottom-corner"/>
    <w:basedOn w:val="a"/>
    <w:rsid w:val="00B370D5"/>
    <w:pPr>
      <w:shd w:val="clear" w:color="auto" w:fill="8E8E8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B370D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notetext">
    <w:name w:val="notetext"/>
    <w:basedOn w:val="a"/>
    <w:rsid w:val="00B370D5"/>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starrequired">
    <w:name w:val="starrequired"/>
    <w:basedOn w:val="a"/>
    <w:rsid w:val="00B370D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rumtoolsection">
    <w:name w:val="forumtoolsection"/>
    <w:basedOn w:val="a"/>
    <w:rsid w:val="00B370D5"/>
    <w:pPr>
      <w:pBdr>
        <w:top w:val="single" w:sz="6" w:space="0" w:color="FFFFFF"/>
        <w:left w:val="single" w:sz="6" w:space="0" w:color="FFFFFF"/>
        <w:bottom w:val="single" w:sz="6" w:space="0" w:color="C4C4C3"/>
        <w:right w:val="single" w:sz="6" w:space="0" w:color="C4C4C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oolseparator">
    <w:name w:val="forumtoolseparator"/>
    <w:basedOn w:val="a"/>
    <w:rsid w:val="00B370D5"/>
    <w:pPr>
      <w:pBdr>
        <w:left w:val="single" w:sz="6" w:space="0" w:color="C4C4C3"/>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nu-hidden-in">
    <w:name w:val="forum-menu-hidden-in"/>
    <w:basedOn w:val="a"/>
    <w:rsid w:val="00B370D5"/>
    <w:pPr>
      <w:pBdr>
        <w:top w:val="single" w:sz="6" w:space="0" w:color="C4C4C3"/>
        <w:left w:val="single" w:sz="6" w:space="0" w:color="C4C4C3"/>
        <w:bottom w:val="single" w:sz="6" w:space="0" w:color="C4C4C3"/>
        <w:right w:val="single" w:sz="6" w:space="0" w:color="C4C4C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post-date">
    <w:name w:val="blog-post-date"/>
    <w:basedOn w:val="a"/>
    <w:rsid w:val="00B370D5"/>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blogtoolblock">
    <w:name w:val="blogtoolblock"/>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toolbar">
    <w:name w:val="blogtoolbar"/>
    <w:basedOn w:val="a"/>
    <w:rsid w:val="00B370D5"/>
    <w:pPr>
      <w:shd w:val="clear" w:color="auto" w:fill="F9F9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toolsection">
    <w:name w:val="blogtoolsection"/>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toolbutton">
    <w:name w:val="blogtoolbutton"/>
    <w:basedOn w:val="a"/>
    <w:rsid w:val="00B370D5"/>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blogmessbuttontext">
    <w:name w:val="blogmessbuttontext"/>
    <w:basedOn w:val="a"/>
    <w:rsid w:val="00B370D5"/>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blogtoolseparator">
    <w:name w:val="blogtoolseparator"/>
    <w:basedOn w:val="a"/>
    <w:rsid w:val="00B370D5"/>
    <w:pPr>
      <w:pBdr>
        <w:left w:val="single" w:sz="6" w:space="0" w:color="C4C4C3"/>
        <w:right w:val="single" w:sz="6" w:space="0" w:color="F9F9F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import">
    <w:name w:val="btn-import"/>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export">
    <w:name w:val="btn-export"/>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default">
    <w:name w:val="btn-default"/>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delall">
    <w:name w:val="btn-delall"/>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posts">
    <w:name w:val="forum-message-posts"/>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status">
    <w:name w:val="forum-message-status"/>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datereg">
    <w:name w:val="forum-message-datereg"/>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datecreate">
    <w:name w:val="forum-message-datecreate"/>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attention">
    <w:name w:val="forum-attention"/>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umn">
    <w:name w:val="left-column"/>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column">
    <w:name w:val="main-column"/>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anel-tooltip-title">
    <w:name w:val="bx-panel-tooltip-title"/>
    <w:basedOn w:val="a"/>
    <w:rsid w:val="00B370D5"/>
    <w:pPr>
      <w:spacing w:after="0" w:line="240" w:lineRule="auto"/>
    </w:pPr>
    <w:rPr>
      <w:rFonts w:ascii="Helvetica" w:eastAsia="Times New Roman" w:hAnsi="Helvetica" w:cs="Times New Roman"/>
      <w:b/>
      <w:bCs/>
      <w:color w:val="16191A"/>
      <w:sz w:val="21"/>
      <w:szCs w:val="21"/>
      <w:lang w:eastAsia="ru-RU"/>
    </w:rPr>
  </w:style>
  <w:style w:type="paragraph" w:customStyle="1" w:styleId="bx-panel-tooltip-text">
    <w:name w:val="bx-panel-tooltip-text"/>
    <w:basedOn w:val="a"/>
    <w:rsid w:val="00B370D5"/>
    <w:pPr>
      <w:spacing w:after="0" w:line="240" w:lineRule="auto"/>
    </w:pPr>
    <w:rPr>
      <w:rFonts w:ascii="Helvetica" w:eastAsia="Times New Roman" w:hAnsi="Helvetica" w:cs="Times New Roman"/>
      <w:color w:val="272B31"/>
      <w:sz w:val="18"/>
      <w:szCs w:val="18"/>
      <w:lang w:eastAsia="ru-RU"/>
    </w:rPr>
  </w:style>
  <w:style w:type="paragraph" w:customStyle="1" w:styleId="bx-panel-tooltip-close">
    <w:name w:val="bx-panel-tooltip-close"/>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hk-settings-row">
    <w:name w:val="bx-hk-settings-row"/>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anel-tooltip-top-border">
    <w:name w:val="bx-panel-tooltip-top-border"/>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anel-tooltip-bottom-border">
    <w:name w:val="bx-panel-tooltip-bottom-border"/>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x-context-button-text">
    <w:name w:val="bx-context-button-text"/>
    <w:basedOn w:val="a0"/>
    <w:rsid w:val="00B370D5"/>
  </w:style>
  <w:style w:type="character" w:customStyle="1" w:styleId="bx-context-button-icon">
    <w:name w:val="bx-context-button-icon"/>
    <w:basedOn w:val="a0"/>
    <w:rsid w:val="00B370D5"/>
  </w:style>
  <w:style w:type="paragraph" w:customStyle="1" w:styleId="bx-panel-tooltip-top-border1">
    <w:name w:val="bx-panel-tooltip-top-border1"/>
    <w:basedOn w:val="a"/>
    <w:rsid w:val="00B370D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x-panel-tooltip-bottom-border1">
    <w:name w:val="bx-panel-tooltip-bottom-border1"/>
    <w:basedOn w:val="a"/>
    <w:rsid w:val="00B370D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bx-context-button-text1">
    <w:name w:val="bx-context-button-text1"/>
    <w:basedOn w:val="a0"/>
    <w:rsid w:val="00B370D5"/>
  </w:style>
  <w:style w:type="character" w:customStyle="1" w:styleId="bx-context-button-icon1">
    <w:name w:val="bx-context-button-icon1"/>
    <w:basedOn w:val="a0"/>
    <w:rsid w:val="00B370D5"/>
  </w:style>
  <w:style w:type="paragraph" w:customStyle="1" w:styleId="btn-import1">
    <w:name w:val="btn-import1"/>
    <w:basedOn w:val="a"/>
    <w:rsid w:val="00B370D5"/>
    <w:pPr>
      <w:spacing w:after="0" w:line="240" w:lineRule="auto"/>
    </w:pPr>
    <w:rPr>
      <w:rFonts w:ascii="Times New Roman" w:eastAsia="Times New Roman" w:hAnsi="Times New Roman" w:cs="Times New Roman"/>
      <w:sz w:val="24"/>
      <w:szCs w:val="24"/>
      <w:lang w:eastAsia="ru-RU"/>
    </w:rPr>
  </w:style>
  <w:style w:type="paragraph" w:customStyle="1" w:styleId="btn-export1">
    <w:name w:val="btn-export1"/>
    <w:basedOn w:val="a"/>
    <w:rsid w:val="00B370D5"/>
    <w:pPr>
      <w:spacing w:after="0" w:line="240" w:lineRule="auto"/>
    </w:pPr>
    <w:rPr>
      <w:rFonts w:ascii="Times New Roman" w:eastAsia="Times New Roman" w:hAnsi="Times New Roman" w:cs="Times New Roman"/>
      <w:sz w:val="24"/>
      <w:szCs w:val="24"/>
      <w:lang w:eastAsia="ru-RU"/>
    </w:rPr>
  </w:style>
  <w:style w:type="paragraph" w:customStyle="1" w:styleId="btn-default1">
    <w:name w:val="btn-default1"/>
    <w:basedOn w:val="a"/>
    <w:rsid w:val="00B370D5"/>
    <w:pPr>
      <w:spacing w:after="0" w:line="240" w:lineRule="auto"/>
    </w:pPr>
    <w:rPr>
      <w:rFonts w:ascii="Times New Roman" w:eastAsia="Times New Roman" w:hAnsi="Times New Roman" w:cs="Times New Roman"/>
      <w:sz w:val="24"/>
      <w:szCs w:val="24"/>
      <w:lang w:eastAsia="ru-RU"/>
    </w:rPr>
  </w:style>
  <w:style w:type="paragraph" w:customStyle="1" w:styleId="btn-delall1">
    <w:name w:val="btn-delall1"/>
    <w:basedOn w:val="a"/>
    <w:rsid w:val="00B370D5"/>
    <w:pPr>
      <w:spacing w:after="0" w:line="240" w:lineRule="auto"/>
    </w:pPr>
    <w:rPr>
      <w:rFonts w:ascii="Times New Roman" w:eastAsia="Times New Roman" w:hAnsi="Times New Roman" w:cs="Times New Roman"/>
      <w:sz w:val="24"/>
      <w:szCs w:val="24"/>
      <w:lang w:eastAsia="ru-RU"/>
    </w:rPr>
  </w:style>
  <w:style w:type="paragraph" w:customStyle="1" w:styleId="left-column1">
    <w:name w:val="left-column1"/>
    <w:basedOn w:val="a"/>
    <w:rsid w:val="00B370D5"/>
    <w:pPr>
      <w:shd w:val="clear" w:color="auto" w:fill="F5F5ED"/>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ain-column1">
    <w:name w:val="main-column1"/>
    <w:basedOn w:val="a"/>
    <w:rsid w:val="00B370D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um-message-posts1">
    <w:name w:val="forum-message-posts1"/>
    <w:basedOn w:val="a"/>
    <w:rsid w:val="00B370D5"/>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message-status1">
    <w:name w:val="forum-message-status1"/>
    <w:basedOn w:val="a"/>
    <w:rsid w:val="00B370D5"/>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message-datereg1">
    <w:name w:val="forum-message-datereg1"/>
    <w:basedOn w:val="a"/>
    <w:rsid w:val="00B370D5"/>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message-datecreate1">
    <w:name w:val="forum-message-datecreate1"/>
    <w:basedOn w:val="a"/>
    <w:rsid w:val="00B370D5"/>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attention1">
    <w:name w:val="forum-attention1"/>
    <w:basedOn w:val="a"/>
    <w:rsid w:val="00B370D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10A5"/>
    <w:pPr>
      <w:spacing w:after="0" w:line="240" w:lineRule="auto"/>
      <w:outlineLvl w:val="0"/>
    </w:pPr>
    <w:rPr>
      <w:rFonts w:ascii="Tahoma" w:eastAsia="Times New Roman" w:hAnsi="Tahoma" w:cs="Tahoma"/>
      <w:b/>
      <w:bCs/>
      <w:color w:val="678552"/>
      <w:kern w:val="36"/>
      <w:sz w:val="48"/>
      <w:szCs w:val="48"/>
      <w:lang w:eastAsia="ru-RU"/>
    </w:rPr>
  </w:style>
  <w:style w:type="paragraph" w:styleId="2">
    <w:name w:val="heading 2"/>
    <w:basedOn w:val="a"/>
    <w:link w:val="20"/>
    <w:uiPriority w:val="9"/>
    <w:qFormat/>
    <w:rsid w:val="001210A5"/>
    <w:pPr>
      <w:spacing w:after="0" w:line="240" w:lineRule="auto"/>
      <w:outlineLvl w:val="1"/>
    </w:pPr>
    <w:rPr>
      <w:rFonts w:ascii="Tahoma" w:eastAsia="Times New Roman" w:hAnsi="Tahoma" w:cs="Tahoma"/>
      <w:b/>
      <w:bCs/>
      <w:color w:val="678552"/>
      <w:sz w:val="36"/>
      <w:szCs w:val="36"/>
      <w:lang w:eastAsia="ru-RU"/>
    </w:rPr>
  </w:style>
  <w:style w:type="paragraph" w:styleId="3">
    <w:name w:val="heading 3"/>
    <w:basedOn w:val="a"/>
    <w:link w:val="30"/>
    <w:uiPriority w:val="9"/>
    <w:qFormat/>
    <w:rsid w:val="001210A5"/>
    <w:pPr>
      <w:spacing w:after="0" w:line="240" w:lineRule="auto"/>
      <w:outlineLvl w:val="2"/>
    </w:pPr>
    <w:rPr>
      <w:rFonts w:ascii="Tahoma" w:eastAsia="Times New Roman" w:hAnsi="Tahoma" w:cs="Tahoma"/>
      <w:color w:val="FF6600"/>
      <w:sz w:val="30"/>
      <w:szCs w:val="30"/>
      <w:lang w:eastAsia="ru-RU"/>
    </w:rPr>
  </w:style>
  <w:style w:type="paragraph" w:styleId="4">
    <w:name w:val="heading 4"/>
    <w:basedOn w:val="a"/>
    <w:link w:val="40"/>
    <w:uiPriority w:val="9"/>
    <w:qFormat/>
    <w:rsid w:val="001210A5"/>
    <w:pPr>
      <w:spacing w:after="0" w:line="240" w:lineRule="auto"/>
      <w:outlineLvl w:val="3"/>
    </w:pPr>
    <w:rPr>
      <w:rFonts w:ascii="Tahoma" w:eastAsia="Times New Roman" w:hAnsi="Tahoma" w:cs="Tahoma"/>
      <w:color w:val="545454"/>
      <w:sz w:val="30"/>
      <w:szCs w:val="30"/>
      <w:lang w:eastAsia="ru-RU"/>
    </w:rPr>
  </w:style>
  <w:style w:type="paragraph" w:styleId="5">
    <w:name w:val="heading 5"/>
    <w:basedOn w:val="a"/>
    <w:link w:val="50"/>
    <w:uiPriority w:val="9"/>
    <w:qFormat/>
    <w:rsid w:val="001210A5"/>
    <w:pPr>
      <w:spacing w:after="0" w:line="240" w:lineRule="auto"/>
      <w:outlineLvl w:val="4"/>
    </w:pPr>
    <w:rPr>
      <w:rFonts w:ascii="Tahoma" w:eastAsia="Times New Roman" w:hAnsi="Tahoma" w:cs="Tahoma"/>
      <w:color w:val="45628D"/>
      <w:sz w:val="30"/>
      <w:szCs w:val="30"/>
      <w:lang w:eastAsia="ru-RU"/>
    </w:rPr>
  </w:style>
  <w:style w:type="paragraph" w:styleId="6">
    <w:name w:val="heading 6"/>
    <w:basedOn w:val="a"/>
    <w:link w:val="60"/>
    <w:uiPriority w:val="9"/>
    <w:qFormat/>
    <w:rsid w:val="001210A5"/>
    <w:pPr>
      <w:spacing w:after="0" w:line="240" w:lineRule="auto"/>
      <w:outlineLvl w:val="5"/>
    </w:pPr>
    <w:rPr>
      <w:rFonts w:ascii="Tahoma" w:eastAsia="Times New Roman" w:hAnsi="Tahoma" w:cs="Tahoma"/>
      <w:b/>
      <w:bCs/>
      <w:color w:val="45628D"/>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0A5"/>
    <w:rPr>
      <w:rFonts w:ascii="Tahoma" w:eastAsia="Times New Roman" w:hAnsi="Tahoma" w:cs="Tahoma"/>
      <w:b/>
      <w:bCs/>
      <w:color w:val="678552"/>
      <w:kern w:val="36"/>
      <w:sz w:val="48"/>
      <w:szCs w:val="48"/>
      <w:lang w:eastAsia="ru-RU"/>
    </w:rPr>
  </w:style>
  <w:style w:type="character" w:customStyle="1" w:styleId="20">
    <w:name w:val="Заголовок 2 Знак"/>
    <w:basedOn w:val="a0"/>
    <w:link w:val="2"/>
    <w:uiPriority w:val="9"/>
    <w:rsid w:val="001210A5"/>
    <w:rPr>
      <w:rFonts w:ascii="Tahoma" w:eastAsia="Times New Roman" w:hAnsi="Tahoma" w:cs="Tahoma"/>
      <w:b/>
      <w:bCs/>
      <w:color w:val="678552"/>
      <w:sz w:val="36"/>
      <w:szCs w:val="36"/>
      <w:lang w:eastAsia="ru-RU"/>
    </w:rPr>
  </w:style>
  <w:style w:type="character" w:customStyle="1" w:styleId="30">
    <w:name w:val="Заголовок 3 Знак"/>
    <w:basedOn w:val="a0"/>
    <w:link w:val="3"/>
    <w:uiPriority w:val="9"/>
    <w:rsid w:val="001210A5"/>
    <w:rPr>
      <w:rFonts w:ascii="Tahoma" w:eastAsia="Times New Roman" w:hAnsi="Tahoma" w:cs="Tahoma"/>
      <w:color w:val="FF6600"/>
      <w:sz w:val="30"/>
      <w:szCs w:val="30"/>
      <w:lang w:eastAsia="ru-RU"/>
    </w:rPr>
  </w:style>
  <w:style w:type="character" w:customStyle="1" w:styleId="40">
    <w:name w:val="Заголовок 4 Знак"/>
    <w:basedOn w:val="a0"/>
    <w:link w:val="4"/>
    <w:uiPriority w:val="9"/>
    <w:rsid w:val="001210A5"/>
    <w:rPr>
      <w:rFonts w:ascii="Tahoma" w:eastAsia="Times New Roman" w:hAnsi="Tahoma" w:cs="Tahoma"/>
      <w:color w:val="545454"/>
      <w:sz w:val="30"/>
      <w:szCs w:val="30"/>
      <w:lang w:eastAsia="ru-RU"/>
    </w:rPr>
  </w:style>
  <w:style w:type="character" w:customStyle="1" w:styleId="50">
    <w:name w:val="Заголовок 5 Знак"/>
    <w:basedOn w:val="a0"/>
    <w:link w:val="5"/>
    <w:uiPriority w:val="9"/>
    <w:rsid w:val="001210A5"/>
    <w:rPr>
      <w:rFonts w:ascii="Tahoma" w:eastAsia="Times New Roman" w:hAnsi="Tahoma" w:cs="Tahoma"/>
      <w:color w:val="45628D"/>
      <w:sz w:val="30"/>
      <w:szCs w:val="30"/>
      <w:lang w:eastAsia="ru-RU"/>
    </w:rPr>
  </w:style>
  <w:style w:type="character" w:customStyle="1" w:styleId="60">
    <w:name w:val="Заголовок 6 Знак"/>
    <w:basedOn w:val="a0"/>
    <w:link w:val="6"/>
    <w:uiPriority w:val="9"/>
    <w:rsid w:val="001210A5"/>
    <w:rPr>
      <w:rFonts w:ascii="Tahoma" w:eastAsia="Times New Roman" w:hAnsi="Tahoma" w:cs="Tahoma"/>
      <w:b/>
      <w:bCs/>
      <w:color w:val="45628D"/>
      <w:sz w:val="21"/>
      <w:szCs w:val="21"/>
      <w:lang w:eastAsia="ru-RU"/>
    </w:rPr>
  </w:style>
  <w:style w:type="numbering" w:customStyle="1" w:styleId="11">
    <w:name w:val="Нет списка1"/>
    <w:next w:val="a2"/>
    <w:uiPriority w:val="99"/>
    <w:semiHidden/>
    <w:unhideWhenUsed/>
    <w:rsid w:val="001210A5"/>
  </w:style>
  <w:style w:type="character" w:styleId="a3">
    <w:name w:val="Hyperlink"/>
    <w:basedOn w:val="a0"/>
    <w:uiPriority w:val="99"/>
    <w:semiHidden/>
    <w:unhideWhenUsed/>
    <w:rsid w:val="001210A5"/>
    <w:rPr>
      <w:color w:val="45628D"/>
      <w:u w:val="single"/>
    </w:rPr>
  </w:style>
  <w:style w:type="character" w:styleId="a4">
    <w:name w:val="FollowedHyperlink"/>
    <w:basedOn w:val="a0"/>
    <w:uiPriority w:val="99"/>
    <w:semiHidden/>
    <w:unhideWhenUsed/>
    <w:rsid w:val="001210A5"/>
    <w:rPr>
      <w:color w:val="45628D"/>
      <w:u w:val="single"/>
    </w:rPr>
  </w:style>
  <w:style w:type="paragraph" w:customStyle="1" w:styleId="color0">
    <w:name w:val="color_0"/>
    <w:basedOn w:val="a"/>
    <w:rsid w:val="001210A5"/>
    <w:pPr>
      <w:shd w:val="clear" w:color="auto" w:fill="E5E5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1">
    <w:name w:val="color_1"/>
    <w:basedOn w:val="a"/>
    <w:rsid w:val="001210A5"/>
    <w:pPr>
      <w:shd w:val="clear" w:color="auto" w:fill="54545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2">
    <w:name w:val="color_2"/>
    <w:basedOn w:val="a"/>
    <w:rsid w:val="001210A5"/>
    <w:pPr>
      <w:shd w:val="clear" w:color="auto" w:fill="FFA8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3">
    <w:name w:val="color_3"/>
    <w:basedOn w:val="a"/>
    <w:rsid w:val="001210A5"/>
    <w:pPr>
      <w:shd w:val="clear" w:color="auto" w:fill="3A85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4">
    <w:name w:val="color_4"/>
    <w:basedOn w:val="a"/>
    <w:rsid w:val="001210A5"/>
    <w:pPr>
      <w:shd w:val="clear" w:color="auto" w:fill="5FA64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5">
    <w:name w:val="color_5"/>
    <w:basedOn w:val="a"/>
    <w:rsid w:val="001210A5"/>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
    <w:name w:val="border"/>
    <w:basedOn w:val="a"/>
    <w:rsid w:val="001210A5"/>
    <w:pPr>
      <w:pBdr>
        <w:top w:val="single" w:sz="6" w:space="6" w:color="E5E5E5"/>
        <w:left w:val="single" w:sz="6" w:space="9" w:color="E5E5E5"/>
        <w:bottom w:val="single" w:sz="6" w:space="9" w:color="E5E5E5"/>
        <w:right w:val="single" w:sz="6" w:space="9"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0">
    <w:name w:val="border_0"/>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ange">
    <w:name w:val="f_orange"/>
    <w:basedOn w:val="a"/>
    <w:rsid w:val="001210A5"/>
    <w:pPr>
      <w:spacing w:before="100" w:beforeAutospacing="1" w:after="100" w:afterAutospacing="1" w:line="240" w:lineRule="auto"/>
    </w:pPr>
    <w:rPr>
      <w:rFonts w:ascii="Arial" w:eastAsia="Times New Roman" w:hAnsi="Arial" w:cs="Arial"/>
      <w:color w:val="FFFFFF"/>
      <w:sz w:val="18"/>
      <w:szCs w:val="18"/>
      <w:lang w:eastAsia="ru-RU"/>
    </w:rPr>
  </w:style>
  <w:style w:type="paragraph" w:customStyle="1" w:styleId="fwhite">
    <w:name w:val="f_white"/>
    <w:basedOn w:val="a"/>
    <w:rsid w:val="001210A5"/>
    <w:pPr>
      <w:spacing w:before="100" w:beforeAutospacing="1" w:after="100" w:afterAutospacing="1" w:line="240" w:lineRule="auto"/>
    </w:pPr>
    <w:rPr>
      <w:rFonts w:ascii="Tahoma" w:eastAsia="Times New Roman" w:hAnsi="Tahoma" w:cs="Tahoma"/>
      <w:color w:val="545454"/>
      <w:sz w:val="17"/>
      <w:szCs w:val="17"/>
      <w:lang w:eastAsia="ru-RU"/>
    </w:rPr>
  </w:style>
  <w:style w:type="paragraph" w:customStyle="1" w:styleId="arial">
    <w:name w:val="arial"/>
    <w:basedOn w:val="a"/>
    <w:rsid w:val="001210A5"/>
    <w:pPr>
      <w:spacing w:before="100" w:beforeAutospacing="1" w:after="100" w:afterAutospacing="1" w:line="240" w:lineRule="auto"/>
    </w:pPr>
    <w:rPr>
      <w:rFonts w:ascii="Arial" w:eastAsia="Times New Roman" w:hAnsi="Arial" w:cs="Arial"/>
      <w:sz w:val="18"/>
      <w:szCs w:val="18"/>
      <w:lang w:eastAsia="ru-RU"/>
    </w:rPr>
  </w:style>
  <w:style w:type="paragraph" w:customStyle="1" w:styleId="comment">
    <w:name w:val="comment"/>
    <w:basedOn w:val="a"/>
    <w:rsid w:val="001210A5"/>
    <w:pPr>
      <w:spacing w:before="100" w:beforeAutospacing="1" w:after="100" w:afterAutospacing="1" w:line="264" w:lineRule="auto"/>
    </w:pPr>
    <w:rPr>
      <w:rFonts w:ascii="Arial" w:eastAsia="Times New Roman" w:hAnsi="Arial" w:cs="Arial"/>
      <w:color w:val="6F6F6F"/>
      <w:sz w:val="17"/>
      <w:szCs w:val="17"/>
      <w:lang w:eastAsia="ru-RU"/>
    </w:rPr>
  </w:style>
  <w:style w:type="paragraph" w:customStyle="1" w:styleId="title">
    <w:name w:val="title"/>
    <w:basedOn w:val="a"/>
    <w:rsid w:val="001210A5"/>
    <w:pPr>
      <w:spacing w:before="75" w:after="75" w:line="228" w:lineRule="auto"/>
    </w:pPr>
    <w:rPr>
      <w:rFonts w:ascii="Times New Roman" w:eastAsia="Times New Roman" w:hAnsi="Times New Roman" w:cs="Times New Roman"/>
      <w:color w:val="6F6F6F"/>
      <w:sz w:val="24"/>
      <w:szCs w:val="24"/>
      <w:lang w:eastAsia="ru-RU"/>
    </w:rPr>
  </w:style>
  <w:style w:type="paragraph" w:customStyle="1" w:styleId="xbutton">
    <w:name w:val="xbutton"/>
    <w:basedOn w:val="a"/>
    <w:rsid w:val="001210A5"/>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bg">
    <w:name w:val="bg"/>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2">
    <w:name w:val="bg2"/>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ep">
    <w:name w:val="no-rep"/>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t">
    <w:name w:val="news_dt"/>
    <w:basedOn w:val="a"/>
    <w:rsid w:val="001210A5"/>
    <w:pPr>
      <w:spacing w:after="0" w:line="240" w:lineRule="auto"/>
    </w:pPr>
    <w:rPr>
      <w:rFonts w:ascii="Arial" w:eastAsia="Times New Roman" w:hAnsi="Arial" w:cs="Arial"/>
      <w:color w:val="336600"/>
      <w:sz w:val="24"/>
      <w:szCs w:val="24"/>
      <w:lang w:eastAsia="ru-RU"/>
    </w:rPr>
  </w:style>
  <w:style w:type="paragraph" w:customStyle="1" w:styleId="news">
    <w:name w:val="news"/>
    <w:basedOn w:val="a"/>
    <w:rsid w:val="001210A5"/>
    <w:pPr>
      <w:spacing w:after="0" w:line="240" w:lineRule="auto"/>
    </w:pPr>
    <w:rPr>
      <w:rFonts w:ascii="Arial" w:eastAsia="Times New Roman" w:hAnsi="Arial" w:cs="Arial"/>
      <w:sz w:val="24"/>
      <w:szCs w:val="24"/>
      <w:lang w:eastAsia="ru-RU"/>
    </w:rPr>
  </w:style>
  <w:style w:type="paragraph" w:customStyle="1" w:styleId="mnbot">
    <w:name w:val="mn_bot"/>
    <w:basedOn w:val="a"/>
    <w:rsid w:val="001210A5"/>
    <w:pPr>
      <w:spacing w:before="100" w:beforeAutospacing="1" w:after="100" w:afterAutospacing="1" w:line="255" w:lineRule="atLeast"/>
      <w:jc w:val="center"/>
    </w:pPr>
    <w:rPr>
      <w:rFonts w:ascii="Times New Roman" w:eastAsia="Times New Roman" w:hAnsi="Times New Roman" w:cs="Times New Roman"/>
      <w:color w:val="FFFFFF"/>
      <w:sz w:val="24"/>
      <w:szCs w:val="24"/>
      <w:u w:val="single"/>
      <w:lang w:eastAsia="ru-RU"/>
    </w:rPr>
  </w:style>
  <w:style w:type="paragraph" w:customStyle="1" w:styleId="mnbota">
    <w:name w:val="mn_bot_a"/>
    <w:basedOn w:val="a"/>
    <w:rsid w:val="001210A5"/>
    <w:pPr>
      <w:spacing w:before="100" w:beforeAutospacing="1" w:after="100" w:afterAutospacing="1" w:line="255" w:lineRule="atLeast"/>
      <w:jc w:val="center"/>
    </w:pPr>
    <w:rPr>
      <w:rFonts w:ascii="Times New Roman" w:eastAsia="Times New Roman" w:hAnsi="Times New Roman" w:cs="Times New Roman"/>
      <w:b/>
      <w:bCs/>
      <w:color w:val="FFFFFF"/>
      <w:sz w:val="24"/>
      <w:szCs w:val="24"/>
      <w:lang w:eastAsia="ru-RU"/>
    </w:rPr>
  </w:style>
  <w:style w:type="paragraph" w:customStyle="1" w:styleId="brieftitul">
    <w:name w:val="brief_titul"/>
    <w:basedOn w:val="a"/>
    <w:rsid w:val="001210A5"/>
    <w:pPr>
      <w:spacing w:after="0" w:line="240" w:lineRule="auto"/>
    </w:pPr>
    <w:rPr>
      <w:rFonts w:ascii="Times New Roman" w:eastAsia="Times New Roman" w:hAnsi="Times New Roman" w:cs="Times New Roman"/>
      <w:color w:val="FF7100"/>
      <w:sz w:val="23"/>
      <w:szCs w:val="23"/>
      <w:lang w:eastAsia="ru-RU"/>
    </w:rPr>
  </w:style>
  <w:style w:type="paragraph" w:customStyle="1" w:styleId="cp">
    <w:name w:val="cp"/>
    <w:basedOn w:val="a"/>
    <w:rsid w:val="001210A5"/>
    <w:pPr>
      <w:spacing w:before="100" w:beforeAutospacing="1" w:after="100" w:afterAutospacing="1" w:line="240" w:lineRule="auto"/>
    </w:pPr>
    <w:rPr>
      <w:rFonts w:ascii="Times New Roman" w:eastAsia="Times New Roman" w:hAnsi="Times New Roman" w:cs="Times New Roman"/>
      <w:color w:val="333333"/>
      <w:sz w:val="15"/>
      <w:szCs w:val="15"/>
      <w:lang w:eastAsia="ru-RU"/>
    </w:rPr>
  </w:style>
  <w:style w:type="paragraph" w:customStyle="1" w:styleId="brief">
    <w:name w:val="brief"/>
    <w:basedOn w:val="a"/>
    <w:rsid w:val="001210A5"/>
    <w:pPr>
      <w:spacing w:after="0" w:line="240" w:lineRule="auto"/>
    </w:pPr>
    <w:rPr>
      <w:rFonts w:ascii="Times New Roman" w:eastAsia="Times New Roman" w:hAnsi="Times New Roman" w:cs="Times New Roman"/>
      <w:color w:val="527A38"/>
      <w:sz w:val="15"/>
      <w:szCs w:val="15"/>
      <w:lang w:eastAsia="ru-RU"/>
    </w:rPr>
  </w:style>
  <w:style w:type="paragraph" w:customStyle="1" w:styleId="briefpg">
    <w:name w:val="brief_pg"/>
    <w:basedOn w:val="a"/>
    <w:rsid w:val="001210A5"/>
    <w:pPr>
      <w:spacing w:after="0" w:line="240" w:lineRule="auto"/>
    </w:pPr>
    <w:rPr>
      <w:rFonts w:ascii="Times New Roman" w:eastAsia="Times New Roman" w:hAnsi="Times New Roman" w:cs="Times New Roman"/>
      <w:sz w:val="24"/>
      <w:szCs w:val="24"/>
      <w:lang w:eastAsia="ru-RU"/>
    </w:rPr>
  </w:style>
  <w:style w:type="paragraph" w:customStyle="1" w:styleId="h4">
    <w:name w:val="h4"/>
    <w:basedOn w:val="a"/>
    <w:rsid w:val="001210A5"/>
    <w:pPr>
      <w:spacing w:after="0" w:line="240" w:lineRule="auto"/>
    </w:pPr>
    <w:rPr>
      <w:rFonts w:ascii="Times New Roman" w:eastAsia="Times New Roman" w:hAnsi="Times New Roman" w:cs="Times New Roman"/>
      <w:color w:val="678552"/>
      <w:sz w:val="26"/>
      <w:szCs w:val="26"/>
      <w:u w:val="single"/>
      <w:lang w:eastAsia="ru-RU"/>
    </w:rPr>
  </w:style>
  <w:style w:type="paragraph" w:customStyle="1" w:styleId="h5">
    <w:name w:val="h5"/>
    <w:basedOn w:val="a"/>
    <w:rsid w:val="001210A5"/>
    <w:pPr>
      <w:spacing w:before="100" w:beforeAutospacing="1" w:after="100" w:afterAutospacing="1" w:line="240" w:lineRule="auto"/>
    </w:pPr>
    <w:rPr>
      <w:rFonts w:ascii="Times New Roman" w:eastAsia="Times New Roman" w:hAnsi="Times New Roman" w:cs="Times New Roman"/>
      <w:color w:val="45628D"/>
      <w:sz w:val="27"/>
      <w:szCs w:val="27"/>
      <w:lang w:eastAsia="ru-RU"/>
    </w:rPr>
  </w:style>
  <w:style w:type="paragraph" w:customStyle="1" w:styleId="tabtitl">
    <w:name w:val="tab_titl"/>
    <w:basedOn w:val="a"/>
    <w:rsid w:val="001210A5"/>
    <w:pPr>
      <w:spacing w:before="100" w:beforeAutospacing="1" w:after="100" w:afterAutospacing="1" w:line="240" w:lineRule="auto"/>
    </w:pPr>
    <w:rPr>
      <w:rFonts w:ascii="Times New Roman" w:eastAsia="Times New Roman" w:hAnsi="Times New Roman" w:cs="Times New Roman"/>
      <w:b/>
      <w:bCs/>
      <w:color w:val="45628D"/>
      <w:sz w:val="18"/>
      <w:szCs w:val="18"/>
      <w:lang w:eastAsia="ru-RU"/>
    </w:rPr>
  </w:style>
  <w:style w:type="paragraph" w:customStyle="1" w:styleId="analog">
    <w:name w:val="analog"/>
    <w:basedOn w:val="a"/>
    <w:rsid w:val="001210A5"/>
    <w:pPr>
      <w:spacing w:after="0" w:line="240" w:lineRule="auto"/>
    </w:pPr>
    <w:rPr>
      <w:rFonts w:ascii="Times New Roman" w:eastAsia="Times New Roman" w:hAnsi="Times New Roman" w:cs="Times New Roman"/>
      <w:b/>
      <w:bCs/>
      <w:color w:val="204710"/>
      <w:sz w:val="24"/>
      <w:szCs w:val="24"/>
      <w:lang w:eastAsia="ru-RU"/>
    </w:rPr>
  </w:style>
  <w:style w:type="paragraph" w:customStyle="1" w:styleId="red">
    <w:name w:val="red"/>
    <w:basedOn w:val="a"/>
    <w:rsid w:val="001210A5"/>
    <w:pPr>
      <w:spacing w:before="100" w:beforeAutospacing="1" w:after="100" w:afterAutospacing="1" w:line="240" w:lineRule="auto"/>
    </w:pPr>
    <w:rPr>
      <w:rFonts w:ascii="Times New Roman" w:eastAsia="Times New Roman" w:hAnsi="Times New Roman" w:cs="Times New Roman"/>
      <w:b/>
      <w:bCs/>
      <w:color w:val="FF6600"/>
      <w:sz w:val="18"/>
      <w:szCs w:val="18"/>
      <w:lang w:eastAsia="ru-RU"/>
    </w:rPr>
  </w:style>
  <w:style w:type="paragraph" w:customStyle="1" w:styleId="srch">
    <w:name w:val="srch"/>
    <w:basedOn w:val="a"/>
    <w:rsid w:val="001210A5"/>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cart">
    <w:name w:val="cart"/>
    <w:basedOn w:val="a"/>
    <w:rsid w:val="001210A5"/>
    <w:pPr>
      <w:spacing w:before="100" w:beforeAutospacing="1" w:after="100" w:afterAutospacing="1" w:line="240" w:lineRule="auto"/>
    </w:pPr>
    <w:rPr>
      <w:rFonts w:ascii="Times New Roman" w:eastAsia="Times New Roman" w:hAnsi="Times New Roman" w:cs="Times New Roman"/>
      <w:b/>
      <w:bCs/>
      <w:color w:val="FFFFFF"/>
      <w:sz w:val="24"/>
      <w:szCs w:val="24"/>
      <w:u w:val="single"/>
      <w:lang w:eastAsia="ru-RU"/>
    </w:rPr>
  </w:style>
  <w:style w:type="paragraph" w:customStyle="1" w:styleId="srchbg">
    <w:name w:val="srch_bg"/>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
    <w:name w:val="reg"/>
    <w:basedOn w:val="a"/>
    <w:rsid w:val="001210A5"/>
    <w:pPr>
      <w:spacing w:before="100" w:beforeAutospacing="1" w:after="100" w:afterAutospacing="1" w:line="240" w:lineRule="auto"/>
    </w:pPr>
    <w:rPr>
      <w:rFonts w:ascii="Times New Roman" w:eastAsia="Times New Roman" w:hAnsi="Times New Roman" w:cs="Times New Roman"/>
      <w:b/>
      <w:bCs/>
      <w:color w:val="45628D"/>
      <w:sz w:val="24"/>
      <w:szCs w:val="24"/>
      <w:lang w:eastAsia="ru-RU"/>
    </w:rPr>
  </w:style>
  <w:style w:type="paragraph" w:customStyle="1" w:styleId="producer">
    <w:name w:val="producer"/>
    <w:basedOn w:val="a"/>
    <w:rsid w:val="001210A5"/>
    <w:pPr>
      <w:spacing w:before="100" w:beforeAutospacing="1" w:after="100" w:afterAutospacing="1" w:line="240" w:lineRule="auto"/>
    </w:pPr>
    <w:rPr>
      <w:rFonts w:ascii="Times New Roman" w:eastAsia="Times New Roman" w:hAnsi="Times New Roman" w:cs="Times New Roman"/>
      <w:b/>
      <w:bCs/>
      <w:color w:val="45628D"/>
      <w:sz w:val="17"/>
      <w:szCs w:val="17"/>
      <w:lang w:eastAsia="ru-RU"/>
    </w:rPr>
  </w:style>
  <w:style w:type="paragraph" w:customStyle="1" w:styleId="inp">
    <w:name w:val="inp"/>
    <w:basedOn w:val="a"/>
    <w:rsid w:val="001210A5"/>
    <w:pPr>
      <w:pBdr>
        <w:top w:val="single" w:sz="6" w:space="0" w:color="7AB866"/>
        <w:left w:val="single" w:sz="6" w:space="0" w:color="7AB866"/>
        <w:bottom w:val="single" w:sz="6" w:space="0" w:color="7AB866"/>
        <w:right w:val="single" w:sz="6" w:space="0" w:color="7AB866"/>
      </w:pBdr>
      <w:spacing w:before="100" w:beforeAutospacing="1" w:after="100" w:afterAutospacing="1" w:line="240" w:lineRule="auto"/>
    </w:pPr>
    <w:rPr>
      <w:rFonts w:ascii="Arial" w:eastAsia="Times New Roman" w:hAnsi="Arial" w:cs="Arial"/>
      <w:sz w:val="24"/>
      <w:szCs w:val="24"/>
      <w:lang w:eastAsia="ru-RU"/>
    </w:rPr>
  </w:style>
  <w:style w:type="paragraph" w:customStyle="1" w:styleId="filedtext">
    <w:name w:val="filed_text"/>
    <w:basedOn w:val="a"/>
    <w:rsid w:val="001210A5"/>
    <w:pPr>
      <w:pBdr>
        <w:top w:val="single" w:sz="6" w:space="0" w:color="7AB866"/>
        <w:left w:val="single" w:sz="6" w:space="0" w:color="7AB866"/>
        <w:bottom w:val="single" w:sz="6" w:space="0" w:color="7AB866"/>
        <w:right w:val="single" w:sz="6" w:space="0" w:color="7AB866"/>
      </w:pBdr>
      <w:spacing w:before="100" w:beforeAutospacing="1" w:after="100" w:afterAutospacing="1" w:line="240" w:lineRule="auto"/>
    </w:pPr>
    <w:rPr>
      <w:rFonts w:ascii="Arial" w:eastAsia="Times New Roman" w:hAnsi="Arial" w:cs="Arial"/>
      <w:sz w:val="24"/>
      <w:szCs w:val="24"/>
      <w:lang w:eastAsia="ru-RU"/>
    </w:rPr>
  </w:style>
  <w:style w:type="paragraph" w:customStyle="1" w:styleId="filedselect">
    <w:name w:val="filed_select"/>
    <w:basedOn w:val="a"/>
    <w:rsid w:val="001210A5"/>
    <w:pPr>
      <w:pBdr>
        <w:top w:val="single" w:sz="6" w:space="0" w:color="7AB866"/>
        <w:left w:val="single" w:sz="6" w:space="0" w:color="7AB866"/>
        <w:bottom w:val="single" w:sz="6" w:space="0" w:color="7AB866"/>
        <w:right w:val="single" w:sz="6" w:space="0" w:color="7AB866"/>
      </w:pBdr>
      <w:spacing w:before="100" w:beforeAutospacing="1" w:after="100" w:afterAutospacing="1" w:line="240" w:lineRule="auto"/>
    </w:pPr>
    <w:rPr>
      <w:rFonts w:ascii="Arial" w:eastAsia="Times New Roman" w:hAnsi="Arial" w:cs="Arial"/>
      <w:sz w:val="24"/>
      <w:szCs w:val="24"/>
      <w:lang w:eastAsia="ru-RU"/>
    </w:rPr>
  </w:style>
  <w:style w:type="paragraph" w:customStyle="1" w:styleId="filedtextarea">
    <w:name w:val="filed_textarea"/>
    <w:basedOn w:val="a"/>
    <w:rsid w:val="001210A5"/>
    <w:pPr>
      <w:pBdr>
        <w:top w:val="single" w:sz="6" w:space="0" w:color="7AB866"/>
        <w:left w:val="single" w:sz="6" w:space="0" w:color="7AB866"/>
        <w:bottom w:val="single" w:sz="6" w:space="0" w:color="7AB866"/>
        <w:right w:val="single" w:sz="6" w:space="0" w:color="7AB866"/>
      </w:pBdr>
      <w:spacing w:before="100" w:beforeAutospacing="1" w:after="100" w:afterAutospacing="1" w:line="240" w:lineRule="auto"/>
    </w:pPr>
    <w:rPr>
      <w:rFonts w:ascii="Arial" w:eastAsia="Times New Roman" w:hAnsi="Arial" w:cs="Arial"/>
      <w:sz w:val="24"/>
      <w:szCs w:val="24"/>
      <w:lang w:eastAsia="ru-RU"/>
    </w:rPr>
  </w:style>
  <w:style w:type="paragraph" w:customStyle="1" w:styleId="green">
    <w:name w:val="green"/>
    <w:basedOn w:val="a"/>
    <w:rsid w:val="001210A5"/>
    <w:pPr>
      <w:spacing w:before="100" w:beforeAutospacing="1" w:after="100" w:afterAutospacing="1" w:line="240" w:lineRule="auto"/>
    </w:pPr>
    <w:rPr>
      <w:rFonts w:ascii="Times New Roman" w:eastAsia="Times New Roman" w:hAnsi="Times New Roman" w:cs="Times New Roman"/>
      <w:color w:val="003300"/>
      <w:sz w:val="17"/>
      <w:szCs w:val="17"/>
      <w:lang w:eastAsia="ru-RU"/>
    </w:rPr>
  </w:style>
  <w:style w:type="paragraph" w:customStyle="1" w:styleId="green2">
    <w:name w:val="green2"/>
    <w:basedOn w:val="a"/>
    <w:rsid w:val="001210A5"/>
    <w:pPr>
      <w:spacing w:before="100" w:beforeAutospacing="1" w:after="100" w:afterAutospacing="1" w:line="240" w:lineRule="auto"/>
    </w:pPr>
    <w:rPr>
      <w:rFonts w:ascii="Times New Roman" w:eastAsia="Times New Roman" w:hAnsi="Times New Roman" w:cs="Times New Roman"/>
      <w:color w:val="336633"/>
      <w:sz w:val="17"/>
      <w:szCs w:val="17"/>
      <w:lang w:eastAsia="ru-RU"/>
    </w:rPr>
  </w:style>
  <w:style w:type="paragraph" w:customStyle="1" w:styleId="zoom">
    <w:name w:val="zoom"/>
    <w:basedOn w:val="a"/>
    <w:rsid w:val="001210A5"/>
    <w:pPr>
      <w:spacing w:after="0" w:line="240" w:lineRule="auto"/>
    </w:pPr>
    <w:rPr>
      <w:rFonts w:ascii="Times New Roman" w:eastAsia="Times New Roman" w:hAnsi="Times New Roman" w:cs="Times New Roman"/>
      <w:sz w:val="24"/>
      <w:szCs w:val="24"/>
      <w:lang w:eastAsia="ru-RU"/>
    </w:rPr>
  </w:style>
  <w:style w:type="paragraph" w:customStyle="1" w:styleId="bgsystem">
    <w:name w:val="bg_system"/>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
    <w:name w:val="nav"/>
    <w:basedOn w:val="a"/>
    <w:rsid w:val="001210A5"/>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navtitle">
    <w:name w:val="nav_title"/>
    <w:basedOn w:val="a"/>
    <w:rsid w:val="001210A5"/>
    <w:pPr>
      <w:spacing w:before="100" w:beforeAutospacing="1" w:after="100" w:afterAutospacing="1" w:line="240" w:lineRule="auto"/>
    </w:pPr>
    <w:rPr>
      <w:rFonts w:ascii="Verdana" w:eastAsia="Times New Roman" w:hAnsi="Verdana" w:cs="Times New Roman"/>
      <w:b/>
      <w:bCs/>
      <w:color w:val="545454"/>
      <w:sz w:val="17"/>
      <w:szCs w:val="17"/>
      <w:u w:val="single"/>
      <w:lang w:eastAsia="ru-RU"/>
    </w:rPr>
  </w:style>
  <w:style w:type="paragraph" w:customStyle="1" w:styleId="sel">
    <w:name w:val="sel"/>
    <w:basedOn w:val="a"/>
    <w:rsid w:val="001210A5"/>
    <w:pPr>
      <w:spacing w:before="100" w:beforeAutospacing="1" w:after="100" w:afterAutospacing="1" w:line="240" w:lineRule="auto"/>
    </w:pPr>
    <w:rPr>
      <w:rFonts w:ascii="Times New Roman" w:eastAsia="Times New Roman" w:hAnsi="Times New Roman" w:cs="Times New Roman"/>
      <w:color w:val="45628D"/>
      <w:sz w:val="24"/>
      <w:szCs w:val="24"/>
      <w:lang w:eastAsia="ru-RU"/>
    </w:rPr>
  </w:style>
  <w:style w:type="paragraph" w:customStyle="1" w:styleId="cat">
    <w:name w:val="cat"/>
    <w:basedOn w:val="a"/>
    <w:rsid w:val="001210A5"/>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bggreen">
    <w:name w:val="bg_green"/>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bg">
    <w:name w:val="it_bg"/>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
    <w:name w:val="ind"/>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a">
    <w:name w:val="ind_a"/>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menu">
    <w:name w:val="bg_menu"/>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lcom">
    <w:name w:val="welcom"/>
    <w:basedOn w:val="a"/>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footer">
    <w:name w:val="mn_footer"/>
    <w:basedOn w:val="a"/>
    <w:rsid w:val="001210A5"/>
    <w:pPr>
      <w:spacing w:before="100" w:beforeAutospacing="1" w:after="100" w:afterAutospacing="1" w:line="255" w:lineRule="atLeast"/>
      <w:jc w:val="center"/>
    </w:pPr>
    <w:rPr>
      <w:rFonts w:ascii="Times New Roman" w:eastAsia="Times New Roman" w:hAnsi="Times New Roman" w:cs="Times New Roman"/>
      <w:color w:val="FFFFFF"/>
      <w:sz w:val="24"/>
      <w:szCs w:val="24"/>
      <w:u w:val="single"/>
      <w:lang w:eastAsia="ru-RU"/>
    </w:rPr>
  </w:style>
  <w:style w:type="paragraph" w:customStyle="1" w:styleId="newstitle">
    <w:name w:val="newstitle"/>
    <w:basedOn w:val="a"/>
    <w:rsid w:val="001210A5"/>
    <w:pPr>
      <w:spacing w:after="0" w:line="240" w:lineRule="auto"/>
    </w:pPr>
    <w:rPr>
      <w:rFonts w:ascii="Times New Roman" w:eastAsia="Times New Roman" w:hAnsi="Times New Roman" w:cs="Times New Roman"/>
      <w:color w:val="45628D"/>
      <w:sz w:val="18"/>
      <w:szCs w:val="18"/>
      <w:lang w:eastAsia="ru-RU"/>
    </w:rPr>
  </w:style>
  <w:style w:type="paragraph" w:customStyle="1" w:styleId="header">
    <w:name w:val="header"/>
    <w:basedOn w:val="a"/>
    <w:rsid w:val="001210A5"/>
    <w:pPr>
      <w:spacing w:before="100" w:beforeAutospacing="1" w:after="100" w:afterAutospacing="1" w:line="240" w:lineRule="auto"/>
    </w:pPr>
    <w:rPr>
      <w:rFonts w:ascii="Verdana" w:eastAsia="Times New Roman" w:hAnsi="Verdana" w:cs="Times New Roman"/>
      <w:b/>
      <w:bCs/>
      <w:color w:val="999999"/>
      <w:sz w:val="15"/>
      <w:szCs w:val="15"/>
      <w:lang w:eastAsia="ru-RU"/>
    </w:rPr>
  </w:style>
  <w:style w:type="paragraph" w:styleId="a5">
    <w:name w:val="Normal (Web)"/>
    <w:basedOn w:val="a"/>
    <w:uiPriority w:val="99"/>
    <w:unhideWhenUsed/>
    <w:rsid w:val="00121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210A5"/>
    <w:rPr>
      <w:i/>
      <w:iCs/>
    </w:rPr>
  </w:style>
  <w:style w:type="character" w:styleId="a7">
    <w:name w:val="Strong"/>
    <w:basedOn w:val="a0"/>
    <w:uiPriority w:val="22"/>
    <w:qFormat/>
    <w:rsid w:val="001210A5"/>
    <w:rPr>
      <w:b/>
      <w:bCs/>
    </w:rPr>
  </w:style>
  <w:style w:type="numbering" w:customStyle="1" w:styleId="21">
    <w:name w:val="Нет списка2"/>
    <w:next w:val="a2"/>
    <w:uiPriority w:val="99"/>
    <w:semiHidden/>
    <w:unhideWhenUsed/>
    <w:rsid w:val="00B370D5"/>
  </w:style>
  <w:style w:type="character" w:styleId="HTML">
    <w:name w:val="HTML Code"/>
    <w:basedOn w:val="a0"/>
    <w:uiPriority w:val="99"/>
    <w:semiHidden/>
    <w:unhideWhenUsed/>
    <w:rsid w:val="00B370D5"/>
    <w:rPr>
      <w:rFonts w:ascii="Arial" w:eastAsia="Times New Roman" w:hAnsi="Arial" w:cs="Arial" w:hint="default"/>
      <w:b w:val="0"/>
      <w:bCs w:val="0"/>
      <w:vanish w:val="0"/>
      <w:webHidden w:val="0"/>
      <w:sz w:val="24"/>
      <w:szCs w:val="24"/>
      <w:bdr w:val="single" w:sz="6" w:space="18" w:color="C4C4C3" w:frame="1"/>
      <w:shd w:val="clear" w:color="auto" w:fill="F9F9F3"/>
      <w:specVanish w:val="0"/>
    </w:rPr>
  </w:style>
  <w:style w:type="paragraph" w:customStyle="1" w:styleId="bx-core-waitwindow">
    <w:name w:val="bx-core-waitwindow"/>
    <w:basedOn w:val="a"/>
    <w:rsid w:val="00B370D5"/>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line="240" w:lineRule="auto"/>
      <w:jc w:val="center"/>
    </w:pPr>
    <w:rPr>
      <w:rFonts w:ascii="Verdana" w:eastAsia="Times New Roman" w:hAnsi="Verdana" w:cs="Times New Roman"/>
      <w:color w:val="000000"/>
      <w:sz w:val="17"/>
      <w:szCs w:val="17"/>
      <w:lang w:eastAsia="ru-RU"/>
    </w:rPr>
  </w:style>
  <w:style w:type="paragraph" w:customStyle="1" w:styleId="bx-session-message">
    <w:name w:val="bx-session-message"/>
    <w:basedOn w:val="a"/>
    <w:rsid w:val="00B370D5"/>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bx-panel-tooltip">
    <w:name w:val="bx-panel-tooltip"/>
    <w:basedOn w:val="a"/>
    <w:rsid w:val="00B370D5"/>
    <w:pPr>
      <w:pBdr>
        <w:top w:val="single" w:sz="6" w:space="0" w:color="A2A6AD"/>
        <w:left w:val="single" w:sz="6" w:space="0" w:color="989CA1"/>
        <w:bottom w:val="single" w:sz="6" w:space="0" w:color="8E9398"/>
        <w:right w:val="single" w:sz="6" w:space="0" w:color="989CA1"/>
      </w:pBdr>
      <w:shd w:val="clear" w:color="auto" w:fill="D0DBDD"/>
      <w:spacing w:after="0" w:line="240" w:lineRule="auto"/>
      <w:textAlignment w:val="baseline"/>
    </w:pPr>
    <w:rPr>
      <w:rFonts w:ascii="Times New Roman" w:eastAsia="Times New Roman" w:hAnsi="Times New Roman" w:cs="Times New Roman"/>
      <w:sz w:val="24"/>
      <w:szCs w:val="24"/>
      <w:lang w:eastAsia="ru-RU"/>
    </w:rPr>
  </w:style>
  <w:style w:type="paragraph" w:customStyle="1" w:styleId="bx-clear">
    <w:name w:val="bx-clear"/>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time">
    <w:name w:val="news-date-time"/>
    <w:basedOn w:val="a"/>
    <w:rsid w:val="00B370D5"/>
    <w:pPr>
      <w:spacing w:before="100" w:beforeAutospacing="1" w:after="100" w:afterAutospacing="1" w:line="240" w:lineRule="auto"/>
    </w:pPr>
    <w:rPr>
      <w:rFonts w:ascii="Times New Roman" w:eastAsia="Times New Roman" w:hAnsi="Times New Roman" w:cs="Times New Roman"/>
      <w:color w:val="858585"/>
      <w:sz w:val="24"/>
      <w:szCs w:val="24"/>
      <w:lang w:eastAsia="ru-RU"/>
    </w:rPr>
  </w:style>
  <w:style w:type="paragraph" w:customStyle="1" w:styleId="bl">
    <w:name w:val="bl"/>
    <w:basedOn w:val="a"/>
    <w:rsid w:val="00B370D5"/>
    <w:pPr>
      <w:shd w:val="clear" w:color="auto" w:fill="E5E5D8"/>
      <w:spacing w:before="100" w:beforeAutospacing="1" w:after="60" w:line="240" w:lineRule="auto"/>
    </w:pPr>
    <w:rPr>
      <w:rFonts w:ascii="Times New Roman" w:eastAsia="Times New Roman" w:hAnsi="Times New Roman" w:cs="Times New Roman"/>
      <w:sz w:val="24"/>
      <w:szCs w:val="24"/>
      <w:lang w:eastAsia="ru-RU"/>
    </w:rPr>
  </w:style>
  <w:style w:type="paragraph" w:customStyle="1" w:styleId="br">
    <w:name w:val="br"/>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B370D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formation-block">
    <w:name w:val="information-block"/>
    <w:basedOn w:val="a"/>
    <w:rsid w:val="00B370D5"/>
    <w:pPr>
      <w:shd w:val="clear" w:color="auto" w:fill="F5F5ED"/>
      <w:spacing w:before="100" w:beforeAutospacing="1" w:after="100" w:afterAutospacing="1" w:line="240" w:lineRule="auto"/>
      <w:ind w:left="75" w:right="75"/>
    </w:pPr>
    <w:rPr>
      <w:rFonts w:ascii="Times New Roman" w:eastAsia="Times New Roman" w:hAnsi="Times New Roman" w:cs="Times New Roman"/>
      <w:color w:val="494947"/>
      <w:lang w:eastAsia="ru-RU"/>
    </w:rPr>
  </w:style>
  <w:style w:type="paragraph" w:customStyle="1" w:styleId="information-block-head">
    <w:name w:val="information-block-head"/>
    <w:basedOn w:val="a"/>
    <w:rsid w:val="00B370D5"/>
    <w:pPr>
      <w:spacing w:before="100" w:beforeAutospacing="1" w:after="60" w:line="240" w:lineRule="auto"/>
    </w:pPr>
    <w:rPr>
      <w:rFonts w:ascii="Times New Roman" w:eastAsia="Times New Roman" w:hAnsi="Times New Roman" w:cs="Times New Roman"/>
      <w:b/>
      <w:bCs/>
      <w:color w:val="335172"/>
      <w:sz w:val="26"/>
      <w:szCs w:val="26"/>
      <w:lang w:eastAsia="ru-RU"/>
    </w:rPr>
  </w:style>
  <w:style w:type="paragraph" w:customStyle="1" w:styleId="information-block-body">
    <w:name w:val="information-block-body"/>
    <w:basedOn w:val="a"/>
    <w:rsid w:val="00B370D5"/>
    <w:pPr>
      <w:spacing w:before="100" w:beforeAutospacing="1" w:after="100" w:afterAutospacing="1" w:line="240" w:lineRule="auto"/>
    </w:pPr>
    <w:rPr>
      <w:rFonts w:ascii="Times New Roman" w:eastAsia="Times New Roman" w:hAnsi="Times New Roman" w:cs="Times New Roman"/>
      <w:color w:val="494947"/>
      <w:sz w:val="24"/>
      <w:szCs w:val="24"/>
      <w:lang w:eastAsia="ru-RU"/>
    </w:rPr>
  </w:style>
  <w:style w:type="paragraph" w:customStyle="1" w:styleId="table-border-color">
    <w:name w:val="table-border-color"/>
    <w:basedOn w:val="a"/>
    <w:rsid w:val="00B370D5"/>
    <w:pPr>
      <w:shd w:val="clear" w:color="auto" w:fill="8E8E8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shadow">
    <w:name w:val="right-shadow"/>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box">
    <w:name w:val="footer-box"/>
    <w:basedOn w:val="a"/>
    <w:rsid w:val="00B370D5"/>
    <w:pPr>
      <w:pBdr>
        <w:top w:val="single" w:sz="6" w:space="8" w:color="D9D9D9"/>
      </w:pBdr>
      <w:spacing w:before="100" w:beforeAutospacing="1" w:after="100" w:afterAutospacing="1" w:line="240" w:lineRule="auto"/>
      <w:ind w:right="45"/>
    </w:pPr>
    <w:rPr>
      <w:rFonts w:ascii="Times New Roman" w:eastAsia="Times New Roman" w:hAnsi="Times New Roman" w:cs="Times New Roman"/>
      <w:sz w:val="24"/>
      <w:szCs w:val="24"/>
      <w:lang w:eastAsia="ru-RU"/>
    </w:rPr>
  </w:style>
  <w:style w:type="paragraph" w:customStyle="1" w:styleId="table-bottom-corner">
    <w:name w:val="table-bottom-corner"/>
    <w:basedOn w:val="a"/>
    <w:rsid w:val="00B370D5"/>
    <w:pPr>
      <w:shd w:val="clear" w:color="auto" w:fill="8E8E8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B370D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notetext">
    <w:name w:val="notetext"/>
    <w:basedOn w:val="a"/>
    <w:rsid w:val="00B370D5"/>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starrequired">
    <w:name w:val="starrequired"/>
    <w:basedOn w:val="a"/>
    <w:rsid w:val="00B370D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rumtoolsection">
    <w:name w:val="forumtoolsection"/>
    <w:basedOn w:val="a"/>
    <w:rsid w:val="00B370D5"/>
    <w:pPr>
      <w:pBdr>
        <w:top w:val="single" w:sz="6" w:space="0" w:color="FFFFFF"/>
        <w:left w:val="single" w:sz="6" w:space="0" w:color="FFFFFF"/>
        <w:bottom w:val="single" w:sz="6" w:space="0" w:color="C4C4C3"/>
        <w:right w:val="single" w:sz="6" w:space="0" w:color="C4C4C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oolseparator">
    <w:name w:val="forumtoolseparator"/>
    <w:basedOn w:val="a"/>
    <w:rsid w:val="00B370D5"/>
    <w:pPr>
      <w:pBdr>
        <w:left w:val="single" w:sz="6" w:space="0" w:color="C4C4C3"/>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nu-hidden-in">
    <w:name w:val="forum-menu-hidden-in"/>
    <w:basedOn w:val="a"/>
    <w:rsid w:val="00B370D5"/>
    <w:pPr>
      <w:pBdr>
        <w:top w:val="single" w:sz="6" w:space="0" w:color="C4C4C3"/>
        <w:left w:val="single" w:sz="6" w:space="0" w:color="C4C4C3"/>
        <w:bottom w:val="single" w:sz="6" w:space="0" w:color="C4C4C3"/>
        <w:right w:val="single" w:sz="6" w:space="0" w:color="C4C4C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post-date">
    <w:name w:val="blog-post-date"/>
    <w:basedOn w:val="a"/>
    <w:rsid w:val="00B370D5"/>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blogtoolblock">
    <w:name w:val="blogtoolblock"/>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toolbar">
    <w:name w:val="blogtoolbar"/>
    <w:basedOn w:val="a"/>
    <w:rsid w:val="00B370D5"/>
    <w:pPr>
      <w:shd w:val="clear" w:color="auto" w:fill="F9F9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toolsection">
    <w:name w:val="blogtoolsection"/>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toolbutton">
    <w:name w:val="blogtoolbutton"/>
    <w:basedOn w:val="a"/>
    <w:rsid w:val="00B370D5"/>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blogmessbuttontext">
    <w:name w:val="blogmessbuttontext"/>
    <w:basedOn w:val="a"/>
    <w:rsid w:val="00B370D5"/>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blogtoolseparator">
    <w:name w:val="blogtoolseparator"/>
    <w:basedOn w:val="a"/>
    <w:rsid w:val="00B370D5"/>
    <w:pPr>
      <w:pBdr>
        <w:left w:val="single" w:sz="6" w:space="0" w:color="C4C4C3"/>
        <w:right w:val="single" w:sz="6" w:space="0" w:color="F9F9F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import">
    <w:name w:val="btn-import"/>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export">
    <w:name w:val="btn-export"/>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default">
    <w:name w:val="btn-default"/>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delall">
    <w:name w:val="btn-delall"/>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posts">
    <w:name w:val="forum-message-posts"/>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status">
    <w:name w:val="forum-message-status"/>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datereg">
    <w:name w:val="forum-message-datereg"/>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datecreate">
    <w:name w:val="forum-message-datecreate"/>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attention">
    <w:name w:val="forum-attention"/>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umn">
    <w:name w:val="left-column"/>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column">
    <w:name w:val="main-column"/>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anel-tooltip-title">
    <w:name w:val="bx-panel-tooltip-title"/>
    <w:basedOn w:val="a"/>
    <w:rsid w:val="00B370D5"/>
    <w:pPr>
      <w:spacing w:after="0" w:line="240" w:lineRule="auto"/>
    </w:pPr>
    <w:rPr>
      <w:rFonts w:ascii="Helvetica" w:eastAsia="Times New Roman" w:hAnsi="Helvetica" w:cs="Times New Roman"/>
      <w:b/>
      <w:bCs/>
      <w:color w:val="16191A"/>
      <w:sz w:val="21"/>
      <w:szCs w:val="21"/>
      <w:lang w:eastAsia="ru-RU"/>
    </w:rPr>
  </w:style>
  <w:style w:type="paragraph" w:customStyle="1" w:styleId="bx-panel-tooltip-text">
    <w:name w:val="bx-panel-tooltip-text"/>
    <w:basedOn w:val="a"/>
    <w:rsid w:val="00B370D5"/>
    <w:pPr>
      <w:spacing w:after="0" w:line="240" w:lineRule="auto"/>
    </w:pPr>
    <w:rPr>
      <w:rFonts w:ascii="Helvetica" w:eastAsia="Times New Roman" w:hAnsi="Helvetica" w:cs="Times New Roman"/>
      <w:color w:val="272B31"/>
      <w:sz w:val="18"/>
      <w:szCs w:val="18"/>
      <w:lang w:eastAsia="ru-RU"/>
    </w:rPr>
  </w:style>
  <w:style w:type="paragraph" w:customStyle="1" w:styleId="bx-panel-tooltip-close">
    <w:name w:val="bx-panel-tooltip-close"/>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hk-settings-row">
    <w:name w:val="bx-hk-settings-row"/>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anel-tooltip-top-border">
    <w:name w:val="bx-panel-tooltip-top-border"/>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anel-tooltip-bottom-border">
    <w:name w:val="bx-panel-tooltip-bottom-border"/>
    <w:basedOn w:val="a"/>
    <w:rsid w:val="00B37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x-context-button-text">
    <w:name w:val="bx-context-button-text"/>
    <w:basedOn w:val="a0"/>
    <w:rsid w:val="00B370D5"/>
  </w:style>
  <w:style w:type="character" w:customStyle="1" w:styleId="bx-context-button-icon">
    <w:name w:val="bx-context-button-icon"/>
    <w:basedOn w:val="a0"/>
    <w:rsid w:val="00B370D5"/>
  </w:style>
  <w:style w:type="paragraph" w:customStyle="1" w:styleId="bx-panel-tooltip-top-border1">
    <w:name w:val="bx-panel-tooltip-top-border1"/>
    <w:basedOn w:val="a"/>
    <w:rsid w:val="00B370D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x-panel-tooltip-bottom-border1">
    <w:name w:val="bx-panel-tooltip-bottom-border1"/>
    <w:basedOn w:val="a"/>
    <w:rsid w:val="00B370D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bx-context-button-text1">
    <w:name w:val="bx-context-button-text1"/>
    <w:basedOn w:val="a0"/>
    <w:rsid w:val="00B370D5"/>
  </w:style>
  <w:style w:type="character" w:customStyle="1" w:styleId="bx-context-button-icon1">
    <w:name w:val="bx-context-button-icon1"/>
    <w:basedOn w:val="a0"/>
    <w:rsid w:val="00B370D5"/>
  </w:style>
  <w:style w:type="paragraph" w:customStyle="1" w:styleId="btn-import1">
    <w:name w:val="btn-import1"/>
    <w:basedOn w:val="a"/>
    <w:rsid w:val="00B370D5"/>
    <w:pPr>
      <w:spacing w:after="0" w:line="240" w:lineRule="auto"/>
    </w:pPr>
    <w:rPr>
      <w:rFonts w:ascii="Times New Roman" w:eastAsia="Times New Roman" w:hAnsi="Times New Roman" w:cs="Times New Roman"/>
      <w:sz w:val="24"/>
      <w:szCs w:val="24"/>
      <w:lang w:eastAsia="ru-RU"/>
    </w:rPr>
  </w:style>
  <w:style w:type="paragraph" w:customStyle="1" w:styleId="btn-export1">
    <w:name w:val="btn-export1"/>
    <w:basedOn w:val="a"/>
    <w:rsid w:val="00B370D5"/>
    <w:pPr>
      <w:spacing w:after="0" w:line="240" w:lineRule="auto"/>
    </w:pPr>
    <w:rPr>
      <w:rFonts w:ascii="Times New Roman" w:eastAsia="Times New Roman" w:hAnsi="Times New Roman" w:cs="Times New Roman"/>
      <w:sz w:val="24"/>
      <w:szCs w:val="24"/>
      <w:lang w:eastAsia="ru-RU"/>
    </w:rPr>
  </w:style>
  <w:style w:type="paragraph" w:customStyle="1" w:styleId="btn-default1">
    <w:name w:val="btn-default1"/>
    <w:basedOn w:val="a"/>
    <w:rsid w:val="00B370D5"/>
    <w:pPr>
      <w:spacing w:after="0" w:line="240" w:lineRule="auto"/>
    </w:pPr>
    <w:rPr>
      <w:rFonts w:ascii="Times New Roman" w:eastAsia="Times New Roman" w:hAnsi="Times New Roman" w:cs="Times New Roman"/>
      <w:sz w:val="24"/>
      <w:szCs w:val="24"/>
      <w:lang w:eastAsia="ru-RU"/>
    </w:rPr>
  </w:style>
  <w:style w:type="paragraph" w:customStyle="1" w:styleId="btn-delall1">
    <w:name w:val="btn-delall1"/>
    <w:basedOn w:val="a"/>
    <w:rsid w:val="00B370D5"/>
    <w:pPr>
      <w:spacing w:after="0" w:line="240" w:lineRule="auto"/>
    </w:pPr>
    <w:rPr>
      <w:rFonts w:ascii="Times New Roman" w:eastAsia="Times New Roman" w:hAnsi="Times New Roman" w:cs="Times New Roman"/>
      <w:sz w:val="24"/>
      <w:szCs w:val="24"/>
      <w:lang w:eastAsia="ru-RU"/>
    </w:rPr>
  </w:style>
  <w:style w:type="paragraph" w:customStyle="1" w:styleId="left-column1">
    <w:name w:val="left-column1"/>
    <w:basedOn w:val="a"/>
    <w:rsid w:val="00B370D5"/>
    <w:pPr>
      <w:shd w:val="clear" w:color="auto" w:fill="F5F5ED"/>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ain-column1">
    <w:name w:val="main-column1"/>
    <w:basedOn w:val="a"/>
    <w:rsid w:val="00B370D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um-message-posts1">
    <w:name w:val="forum-message-posts1"/>
    <w:basedOn w:val="a"/>
    <w:rsid w:val="00B370D5"/>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message-status1">
    <w:name w:val="forum-message-status1"/>
    <w:basedOn w:val="a"/>
    <w:rsid w:val="00B370D5"/>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message-datereg1">
    <w:name w:val="forum-message-datereg1"/>
    <w:basedOn w:val="a"/>
    <w:rsid w:val="00B370D5"/>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message-datecreate1">
    <w:name w:val="forum-message-datecreate1"/>
    <w:basedOn w:val="a"/>
    <w:rsid w:val="00B370D5"/>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attention1">
    <w:name w:val="forum-attention1"/>
    <w:basedOn w:val="a"/>
    <w:rsid w:val="00B370D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6438">
      <w:bodyDiv w:val="1"/>
      <w:marLeft w:val="0"/>
      <w:marRight w:val="1245"/>
      <w:marTop w:val="0"/>
      <w:marBottom w:val="0"/>
      <w:divBdr>
        <w:top w:val="none" w:sz="0" w:space="0" w:color="auto"/>
        <w:left w:val="none" w:sz="0" w:space="0" w:color="auto"/>
        <w:bottom w:val="none" w:sz="0" w:space="0" w:color="auto"/>
        <w:right w:val="none" w:sz="0" w:space="0" w:color="auto"/>
      </w:divBdr>
      <w:divsChild>
        <w:div w:id="469444303">
          <w:marLeft w:val="0"/>
          <w:marRight w:val="0"/>
          <w:marTop w:val="0"/>
          <w:marBottom w:val="0"/>
          <w:divBdr>
            <w:top w:val="none" w:sz="0" w:space="0" w:color="auto"/>
            <w:left w:val="none" w:sz="0" w:space="0" w:color="auto"/>
            <w:bottom w:val="none" w:sz="0" w:space="0" w:color="auto"/>
            <w:right w:val="none" w:sz="0" w:space="0" w:color="auto"/>
          </w:divBdr>
        </w:div>
        <w:div w:id="1327786210">
          <w:marLeft w:val="0"/>
          <w:marRight w:val="0"/>
          <w:marTop w:val="0"/>
          <w:marBottom w:val="0"/>
          <w:divBdr>
            <w:top w:val="none" w:sz="0" w:space="0" w:color="auto"/>
            <w:left w:val="none" w:sz="0" w:space="0" w:color="auto"/>
            <w:bottom w:val="none" w:sz="0" w:space="0" w:color="auto"/>
            <w:right w:val="none" w:sz="0" w:space="0" w:color="auto"/>
          </w:divBdr>
          <w:divsChild>
            <w:div w:id="1591700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15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22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783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024973">
              <w:blockQuote w:val="1"/>
              <w:marLeft w:val="720"/>
              <w:marRight w:val="720"/>
              <w:marTop w:val="100"/>
              <w:marBottom w:val="100"/>
              <w:divBdr>
                <w:top w:val="none" w:sz="0" w:space="0" w:color="auto"/>
                <w:left w:val="none" w:sz="0" w:space="0" w:color="auto"/>
                <w:bottom w:val="none" w:sz="0" w:space="0" w:color="auto"/>
                <w:right w:val="none" w:sz="0" w:space="0" w:color="auto"/>
              </w:divBdr>
            </w:div>
            <w:div w:id="929849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30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13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794835">
              <w:blockQuote w:val="1"/>
              <w:marLeft w:val="720"/>
              <w:marRight w:val="720"/>
              <w:marTop w:val="100"/>
              <w:marBottom w:val="100"/>
              <w:divBdr>
                <w:top w:val="none" w:sz="0" w:space="0" w:color="auto"/>
                <w:left w:val="none" w:sz="0" w:space="0" w:color="auto"/>
                <w:bottom w:val="none" w:sz="0" w:space="0" w:color="auto"/>
                <w:right w:val="none" w:sz="0" w:space="0" w:color="auto"/>
              </w:divBdr>
            </w:div>
            <w:div w:id="22649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69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47095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364215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9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85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592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45181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5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688659">
              <w:blockQuote w:val="1"/>
              <w:marLeft w:val="720"/>
              <w:marRight w:val="720"/>
              <w:marTop w:val="100"/>
              <w:marBottom w:val="100"/>
              <w:divBdr>
                <w:top w:val="none" w:sz="0" w:space="0" w:color="auto"/>
                <w:left w:val="none" w:sz="0" w:space="0" w:color="auto"/>
                <w:bottom w:val="none" w:sz="0" w:space="0" w:color="auto"/>
                <w:right w:val="none" w:sz="0" w:space="0" w:color="auto"/>
              </w:divBdr>
            </w:div>
            <w:div w:id="8389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47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29897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8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85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3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501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1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871334">
              <w:blockQuote w:val="1"/>
              <w:marLeft w:val="720"/>
              <w:marRight w:val="720"/>
              <w:marTop w:val="100"/>
              <w:marBottom w:val="100"/>
              <w:divBdr>
                <w:top w:val="none" w:sz="0" w:space="0" w:color="auto"/>
                <w:left w:val="none" w:sz="0" w:space="0" w:color="auto"/>
                <w:bottom w:val="none" w:sz="0" w:space="0" w:color="auto"/>
                <w:right w:val="none" w:sz="0" w:space="0" w:color="auto"/>
              </w:divBdr>
            </w:div>
            <w:div w:id="99506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453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8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0581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575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559304">
              <w:blockQuote w:val="1"/>
              <w:marLeft w:val="720"/>
              <w:marRight w:val="720"/>
              <w:marTop w:val="100"/>
              <w:marBottom w:val="100"/>
              <w:divBdr>
                <w:top w:val="none" w:sz="0" w:space="0" w:color="auto"/>
                <w:left w:val="none" w:sz="0" w:space="0" w:color="auto"/>
                <w:bottom w:val="none" w:sz="0" w:space="0" w:color="auto"/>
                <w:right w:val="none" w:sz="0" w:space="0" w:color="auto"/>
              </w:divBdr>
            </w:div>
            <w:div w:id="492835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36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18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4381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5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195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341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73762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453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22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6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805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726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75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209706">
              <w:blockQuote w:val="1"/>
              <w:marLeft w:val="720"/>
              <w:marRight w:val="720"/>
              <w:marTop w:val="100"/>
              <w:marBottom w:val="100"/>
              <w:divBdr>
                <w:top w:val="none" w:sz="0" w:space="0" w:color="auto"/>
                <w:left w:val="none" w:sz="0" w:space="0" w:color="auto"/>
                <w:bottom w:val="none" w:sz="0" w:space="0" w:color="auto"/>
                <w:right w:val="none" w:sz="0" w:space="0" w:color="auto"/>
              </w:divBdr>
            </w:div>
            <w:div w:id="77818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0656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153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47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722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30159">
              <w:blockQuote w:val="1"/>
              <w:marLeft w:val="720"/>
              <w:marRight w:val="720"/>
              <w:marTop w:val="100"/>
              <w:marBottom w:val="100"/>
              <w:divBdr>
                <w:top w:val="none" w:sz="0" w:space="0" w:color="auto"/>
                <w:left w:val="none" w:sz="0" w:space="0" w:color="auto"/>
                <w:bottom w:val="none" w:sz="0" w:space="0" w:color="auto"/>
                <w:right w:val="none" w:sz="0" w:space="0" w:color="auto"/>
              </w:divBdr>
            </w:div>
            <w:div w:id="63035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3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23235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99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99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92106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64724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421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444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2878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35244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008474">
              <w:blockQuote w:val="1"/>
              <w:marLeft w:val="720"/>
              <w:marRight w:val="720"/>
              <w:marTop w:val="100"/>
              <w:marBottom w:val="100"/>
              <w:divBdr>
                <w:top w:val="none" w:sz="0" w:space="0" w:color="auto"/>
                <w:left w:val="none" w:sz="0" w:space="0" w:color="auto"/>
                <w:bottom w:val="none" w:sz="0" w:space="0" w:color="auto"/>
                <w:right w:val="none" w:sz="0" w:space="0" w:color="auto"/>
              </w:divBdr>
            </w:div>
            <w:div w:id="921063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91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723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76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94519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399253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1310">
              <w:blockQuote w:val="1"/>
              <w:marLeft w:val="720"/>
              <w:marRight w:val="720"/>
              <w:marTop w:val="100"/>
              <w:marBottom w:val="100"/>
              <w:divBdr>
                <w:top w:val="none" w:sz="0" w:space="0" w:color="auto"/>
                <w:left w:val="none" w:sz="0" w:space="0" w:color="auto"/>
                <w:bottom w:val="none" w:sz="0" w:space="0" w:color="auto"/>
                <w:right w:val="none" w:sz="0" w:space="0" w:color="auto"/>
              </w:divBdr>
            </w:div>
            <w:div w:id="56453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6985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9440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48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9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56527">
              <w:blockQuote w:val="1"/>
              <w:marLeft w:val="720"/>
              <w:marRight w:val="720"/>
              <w:marTop w:val="100"/>
              <w:marBottom w:val="100"/>
              <w:divBdr>
                <w:top w:val="none" w:sz="0" w:space="0" w:color="auto"/>
                <w:left w:val="none" w:sz="0" w:space="0" w:color="auto"/>
                <w:bottom w:val="none" w:sz="0" w:space="0" w:color="auto"/>
                <w:right w:val="none" w:sz="0" w:space="0" w:color="auto"/>
              </w:divBdr>
            </w:div>
            <w:div w:id="63841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13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75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69841">
              <w:blockQuote w:val="1"/>
              <w:marLeft w:val="720"/>
              <w:marRight w:val="720"/>
              <w:marTop w:val="100"/>
              <w:marBottom w:val="100"/>
              <w:divBdr>
                <w:top w:val="none" w:sz="0" w:space="0" w:color="auto"/>
                <w:left w:val="none" w:sz="0" w:space="0" w:color="auto"/>
                <w:bottom w:val="none" w:sz="0" w:space="0" w:color="auto"/>
                <w:right w:val="none" w:sz="0" w:space="0" w:color="auto"/>
              </w:divBdr>
            </w:div>
            <w:div w:id="334040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70683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79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178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604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3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371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0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17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712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167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513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78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785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810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88557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45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89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50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8460195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467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077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97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8109">
              <w:blockQuote w:val="1"/>
              <w:marLeft w:val="720"/>
              <w:marRight w:val="720"/>
              <w:marTop w:val="100"/>
              <w:marBottom w:val="100"/>
              <w:divBdr>
                <w:top w:val="none" w:sz="0" w:space="0" w:color="auto"/>
                <w:left w:val="none" w:sz="0" w:space="0" w:color="auto"/>
                <w:bottom w:val="none" w:sz="0" w:space="0" w:color="auto"/>
                <w:right w:val="none" w:sz="0" w:space="0" w:color="auto"/>
              </w:divBdr>
            </w:div>
            <w:div w:id="838081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9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92773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1584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05920">
              <w:blockQuote w:val="1"/>
              <w:marLeft w:val="720"/>
              <w:marRight w:val="720"/>
              <w:marTop w:val="100"/>
              <w:marBottom w:val="100"/>
              <w:divBdr>
                <w:top w:val="none" w:sz="0" w:space="0" w:color="auto"/>
                <w:left w:val="none" w:sz="0" w:space="0" w:color="auto"/>
                <w:bottom w:val="none" w:sz="0" w:space="0" w:color="auto"/>
                <w:right w:val="none" w:sz="0" w:space="0" w:color="auto"/>
              </w:divBdr>
            </w:div>
            <w:div w:id="36202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768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3377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701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41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77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149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11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04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8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74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84000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21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49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949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2750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80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623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016388">
              <w:blockQuote w:val="1"/>
              <w:marLeft w:val="720"/>
              <w:marRight w:val="720"/>
              <w:marTop w:val="100"/>
              <w:marBottom w:val="100"/>
              <w:divBdr>
                <w:top w:val="none" w:sz="0" w:space="0" w:color="auto"/>
                <w:left w:val="none" w:sz="0" w:space="0" w:color="auto"/>
                <w:bottom w:val="none" w:sz="0" w:space="0" w:color="auto"/>
                <w:right w:val="none" w:sz="0" w:space="0" w:color="auto"/>
              </w:divBdr>
            </w:div>
            <w:div w:id="763842393">
              <w:blockQuote w:val="1"/>
              <w:marLeft w:val="720"/>
              <w:marRight w:val="720"/>
              <w:marTop w:val="100"/>
              <w:marBottom w:val="100"/>
              <w:divBdr>
                <w:top w:val="none" w:sz="0" w:space="0" w:color="auto"/>
                <w:left w:val="none" w:sz="0" w:space="0" w:color="auto"/>
                <w:bottom w:val="none" w:sz="0" w:space="0" w:color="auto"/>
                <w:right w:val="none" w:sz="0" w:space="0" w:color="auto"/>
              </w:divBdr>
            </w:div>
            <w:div w:id="780732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17782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72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136761">
              <w:blockQuote w:val="1"/>
              <w:marLeft w:val="720"/>
              <w:marRight w:val="720"/>
              <w:marTop w:val="100"/>
              <w:marBottom w:val="100"/>
              <w:divBdr>
                <w:top w:val="none" w:sz="0" w:space="0" w:color="auto"/>
                <w:left w:val="none" w:sz="0" w:space="0" w:color="auto"/>
                <w:bottom w:val="none" w:sz="0" w:space="0" w:color="auto"/>
                <w:right w:val="none" w:sz="0" w:space="0" w:color="auto"/>
              </w:divBdr>
            </w:div>
            <w:div w:id="7880917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287390">
              <w:blockQuote w:val="1"/>
              <w:marLeft w:val="720"/>
              <w:marRight w:val="720"/>
              <w:marTop w:val="100"/>
              <w:marBottom w:val="100"/>
              <w:divBdr>
                <w:top w:val="none" w:sz="0" w:space="0" w:color="auto"/>
                <w:left w:val="none" w:sz="0" w:space="0" w:color="auto"/>
                <w:bottom w:val="none" w:sz="0" w:space="0" w:color="auto"/>
                <w:right w:val="none" w:sz="0" w:space="0" w:color="auto"/>
              </w:divBdr>
            </w:div>
            <w:div w:id="91555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253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549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467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392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125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05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76875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78508">
              <w:blockQuote w:val="1"/>
              <w:marLeft w:val="720"/>
              <w:marRight w:val="720"/>
              <w:marTop w:val="100"/>
              <w:marBottom w:val="100"/>
              <w:divBdr>
                <w:top w:val="none" w:sz="0" w:space="0" w:color="auto"/>
                <w:left w:val="none" w:sz="0" w:space="0" w:color="auto"/>
                <w:bottom w:val="none" w:sz="0" w:space="0" w:color="auto"/>
                <w:right w:val="none" w:sz="0" w:space="0" w:color="auto"/>
              </w:divBdr>
            </w:div>
            <w:div w:id="40711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580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59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5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9846436">
              <w:blockQuote w:val="1"/>
              <w:marLeft w:val="720"/>
              <w:marRight w:val="720"/>
              <w:marTop w:val="100"/>
              <w:marBottom w:val="100"/>
              <w:divBdr>
                <w:top w:val="none" w:sz="0" w:space="0" w:color="auto"/>
                <w:left w:val="none" w:sz="0" w:space="0" w:color="auto"/>
                <w:bottom w:val="none" w:sz="0" w:space="0" w:color="auto"/>
                <w:right w:val="none" w:sz="0" w:space="0" w:color="auto"/>
              </w:divBdr>
            </w:div>
            <w:div w:id="47503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61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895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096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48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38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33950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269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08693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280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092558">
              <w:blockQuote w:val="1"/>
              <w:marLeft w:val="720"/>
              <w:marRight w:val="720"/>
              <w:marTop w:val="100"/>
              <w:marBottom w:val="100"/>
              <w:divBdr>
                <w:top w:val="none" w:sz="0" w:space="0" w:color="auto"/>
                <w:left w:val="none" w:sz="0" w:space="0" w:color="auto"/>
                <w:bottom w:val="none" w:sz="0" w:space="0" w:color="auto"/>
                <w:right w:val="none" w:sz="0" w:space="0" w:color="auto"/>
              </w:divBdr>
            </w:div>
            <w:div w:id="27984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9092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6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547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39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13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772096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063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65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33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82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5875849">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10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5572606">
      <w:bodyDiv w:val="1"/>
      <w:marLeft w:val="0"/>
      <w:marRight w:val="0"/>
      <w:marTop w:val="0"/>
      <w:marBottom w:val="0"/>
      <w:divBdr>
        <w:top w:val="none" w:sz="0" w:space="0" w:color="auto"/>
        <w:left w:val="none" w:sz="0" w:space="0" w:color="auto"/>
        <w:bottom w:val="none" w:sz="0" w:space="0" w:color="auto"/>
        <w:right w:val="none" w:sz="0" w:space="0" w:color="auto"/>
      </w:divBdr>
      <w:divsChild>
        <w:div w:id="8554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36</Pages>
  <Words>22440</Words>
  <Characters>127909</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Юрина Светлана Владимировна</dc:creator>
  <cp:keywords/>
  <dc:description/>
  <cp:lastModifiedBy>Юрина Светлана Владимировна</cp:lastModifiedBy>
  <cp:revision>1</cp:revision>
  <dcterms:created xsi:type="dcterms:W3CDTF">2013-03-25T08:38:00Z</dcterms:created>
  <dcterms:modified xsi:type="dcterms:W3CDTF">2013-03-25T10:05:00Z</dcterms:modified>
</cp:coreProperties>
</file>